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0791" w:rsidRPr="00371A33" w:rsidRDefault="00C30791" w:rsidP="00C30791">
      <w:pPr>
        <w:tabs>
          <w:tab w:val="left" w:pos="2985"/>
          <w:tab w:val="left" w:pos="4740"/>
          <w:tab w:val="left" w:pos="5145"/>
        </w:tabs>
        <w:spacing w:after="0" w:line="240" w:lineRule="auto"/>
        <w:rPr>
          <w:rFonts w:ascii="Times New Roman" w:eastAsia="Times New Roman" w:hAnsi="Times New Roman" w:cs="Times New Roman"/>
          <w:sz w:val="26"/>
          <w:szCs w:val="24"/>
          <w:lang w:eastAsia="ru-RU"/>
        </w:rPr>
      </w:pPr>
    </w:p>
    <w:p w:rsidR="00C30791" w:rsidRPr="00371A33" w:rsidRDefault="00C30791" w:rsidP="00C30791">
      <w:pPr>
        <w:tabs>
          <w:tab w:val="left" w:pos="2985"/>
          <w:tab w:val="center" w:pos="4677"/>
          <w:tab w:val="left" w:pos="4740"/>
          <w:tab w:val="left" w:pos="5145"/>
          <w:tab w:val="left" w:pos="8250"/>
        </w:tabs>
        <w:spacing w:after="0" w:line="240" w:lineRule="auto"/>
        <w:rPr>
          <w:rFonts w:ascii="Times New Roman" w:eastAsia="Times New Roman" w:hAnsi="Times New Roman" w:cs="Times New Roman"/>
          <w:sz w:val="26"/>
          <w:szCs w:val="24"/>
          <w:lang w:eastAsia="ru-RU"/>
        </w:rPr>
      </w:pPr>
      <w:r>
        <w:rPr>
          <w:rFonts w:ascii="Times New Roman" w:eastAsia="Times New Roman" w:hAnsi="Times New Roman" w:cs="Times New Roman"/>
          <w:sz w:val="26"/>
          <w:szCs w:val="24"/>
          <w:lang w:eastAsia="ru-RU"/>
        </w:rPr>
        <w:tab/>
      </w:r>
      <w:r>
        <w:rPr>
          <w:rFonts w:ascii="Times New Roman" w:eastAsia="Times New Roman" w:hAnsi="Times New Roman" w:cs="Times New Roman"/>
          <w:sz w:val="26"/>
          <w:szCs w:val="24"/>
          <w:lang w:eastAsia="ru-RU"/>
        </w:rPr>
        <w:tab/>
      </w:r>
      <w:r w:rsidRPr="00371A33">
        <w:rPr>
          <w:rFonts w:ascii="Times New Roman" w:eastAsia="Times New Roman" w:hAnsi="Times New Roman" w:cs="Times New Roman"/>
          <w:sz w:val="26"/>
          <w:szCs w:val="24"/>
          <w:lang w:eastAsia="ru-RU"/>
        </w:rPr>
        <w:t>РОССИЙСКАЯ ФЕДЕРАЦИЯ</w:t>
      </w:r>
      <w:r w:rsidR="006E1CC8">
        <w:rPr>
          <w:rFonts w:ascii="Times New Roman" w:eastAsia="Times New Roman" w:hAnsi="Times New Roman" w:cs="Times New Roman"/>
          <w:sz w:val="26"/>
          <w:szCs w:val="24"/>
          <w:lang w:eastAsia="ru-RU"/>
        </w:rPr>
        <w:tab/>
        <w:t xml:space="preserve">    </w:t>
      </w:r>
    </w:p>
    <w:p w:rsidR="00C30791" w:rsidRPr="00371A33" w:rsidRDefault="00C30791" w:rsidP="00C30791">
      <w:pPr>
        <w:spacing w:after="0" w:line="240" w:lineRule="auto"/>
        <w:jc w:val="center"/>
        <w:rPr>
          <w:rFonts w:ascii="Times New Roman" w:eastAsia="Times New Roman" w:hAnsi="Times New Roman" w:cs="Times New Roman"/>
          <w:sz w:val="26"/>
          <w:szCs w:val="24"/>
          <w:lang w:eastAsia="ru-RU"/>
        </w:rPr>
      </w:pPr>
      <w:r w:rsidRPr="00371A33">
        <w:rPr>
          <w:rFonts w:ascii="Times New Roman" w:eastAsia="Times New Roman" w:hAnsi="Times New Roman" w:cs="Times New Roman"/>
          <w:sz w:val="26"/>
          <w:szCs w:val="24"/>
          <w:lang w:eastAsia="ru-RU"/>
        </w:rPr>
        <w:t>КАРАЧАЕВО-ЧЕРКЕССКАЯ РЕСПУБЛИКА</w:t>
      </w:r>
    </w:p>
    <w:p w:rsidR="00C30791" w:rsidRPr="00371A33" w:rsidRDefault="00C30791" w:rsidP="00C30791">
      <w:pPr>
        <w:spacing w:after="0" w:line="240" w:lineRule="auto"/>
        <w:rPr>
          <w:rFonts w:ascii="Times New Roman" w:eastAsia="Times New Roman" w:hAnsi="Times New Roman" w:cs="Times New Roman"/>
          <w:sz w:val="26"/>
          <w:szCs w:val="24"/>
          <w:lang w:eastAsia="ru-RU"/>
        </w:rPr>
      </w:pPr>
      <w:r w:rsidRPr="00371A33">
        <w:rPr>
          <w:rFonts w:ascii="Times New Roman" w:eastAsia="Times New Roman" w:hAnsi="Times New Roman" w:cs="Times New Roman"/>
          <w:sz w:val="26"/>
          <w:szCs w:val="24"/>
          <w:lang w:eastAsia="ru-RU"/>
        </w:rPr>
        <w:t>АДМИНИСТРАЦИИ МАЛОКАРАЧАЕВСКОГО МУНИЦИПАЛЬНОГО РАЙОНА</w:t>
      </w:r>
    </w:p>
    <w:p w:rsidR="00C30791" w:rsidRPr="00371A33" w:rsidRDefault="00C30791" w:rsidP="00C30791">
      <w:pPr>
        <w:keepNext/>
        <w:spacing w:after="0" w:line="240" w:lineRule="auto"/>
        <w:jc w:val="center"/>
        <w:outlineLvl w:val="1"/>
        <w:rPr>
          <w:rFonts w:ascii="Times New Roman" w:eastAsia="Times New Roman" w:hAnsi="Times New Roman" w:cs="Times New Roman"/>
          <w:b/>
          <w:bCs/>
          <w:sz w:val="26"/>
          <w:szCs w:val="24"/>
          <w:lang w:eastAsia="ru-RU"/>
        </w:rPr>
      </w:pPr>
      <w:r w:rsidRPr="00371A33">
        <w:rPr>
          <w:rFonts w:ascii="Times New Roman" w:eastAsia="Times New Roman" w:hAnsi="Times New Roman" w:cs="Times New Roman"/>
          <w:b/>
          <w:bCs/>
          <w:sz w:val="26"/>
          <w:szCs w:val="24"/>
          <w:lang w:eastAsia="ru-RU"/>
        </w:rPr>
        <w:t>ПОСТАНОВЛЕНИЕ</w:t>
      </w:r>
    </w:p>
    <w:p w:rsidR="00C30791" w:rsidRPr="00371A33" w:rsidRDefault="006E1CC8" w:rsidP="006E1CC8">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15.11.2024                                     </w:t>
      </w:r>
      <w:r w:rsidR="00C30791" w:rsidRPr="00371A33">
        <w:rPr>
          <w:rFonts w:ascii="Times New Roman" w:eastAsia="Times New Roman" w:hAnsi="Times New Roman" w:cs="Times New Roman"/>
          <w:b/>
          <w:sz w:val="28"/>
          <w:szCs w:val="28"/>
          <w:lang w:eastAsia="ru-RU"/>
        </w:rPr>
        <w:t>с. Учкекен</w:t>
      </w:r>
      <w:r>
        <w:rPr>
          <w:rFonts w:ascii="Times New Roman" w:eastAsia="Times New Roman" w:hAnsi="Times New Roman" w:cs="Times New Roman"/>
          <w:b/>
          <w:sz w:val="28"/>
          <w:szCs w:val="28"/>
          <w:lang w:eastAsia="ru-RU"/>
        </w:rPr>
        <w:t xml:space="preserve">                                               №1794</w:t>
      </w:r>
    </w:p>
    <w:p w:rsidR="00C30791" w:rsidRPr="00371A33" w:rsidRDefault="00C30791" w:rsidP="00C30791">
      <w:pPr>
        <w:spacing w:after="0" w:line="240" w:lineRule="auto"/>
        <w:jc w:val="center"/>
        <w:rPr>
          <w:rFonts w:ascii="Times New Roman" w:eastAsia="Times New Roman" w:hAnsi="Times New Roman" w:cs="Times New Roman"/>
          <w:b/>
          <w:sz w:val="28"/>
          <w:szCs w:val="28"/>
          <w:lang w:eastAsia="ru-RU"/>
        </w:rPr>
      </w:pPr>
    </w:p>
    <w:p w:rsidR="00C30791" w:rsidRDefault="000A54B6" w:rsidP="00C30791">
      <w:pPr>
        <w:spacing w:after="0" w:line="240" w:lineRule="auto"/>
        <w:jc w:val="both"/>
        <w:rPr>
          <w:rFonts w:ascii="Times New Roman" w:eastAsia="Times New Roman" w:hAnsi="Times New Roman" w:cs="Times New Roman"/>
          <w:bCs/>
          <w:sz w:val="26"/>
          <w:szCs w:val="26"/>
          <w:lang w:eastAsia="ru-RU"/>
        </w:rPr>
      </w:pPr>
      <w:r>
        <w:rPr>
          <w:rFonts w:ascii="Times New Roman" w:eastAsia="Times New Roman" w:hAnsi="Times New Roman" w:cs="Times New Roman"/>
          <w:sz w:val="26"/>
          <w:szCs w:val="26"/>
          <w:lang w:eastAsia="ru-RU"/>
        </w:rPr>
        <w:t xml:space="preserve">Об </w:t>
      </w:r>
      <w:r w:rsidR="00C30791" w:rsidRPr="00371A33">
        <w:rPr>
          <w:rFonts w:ascii="Times New Roman" w:eastAsia="Times New Roman" w:hAnsi="Times New Roman" w:cs="Times New Roman"/>
          <w:sz w:val="26"/>
          <w:szCs w:val="26"/>
          <w:lang w:eastAsia="ru-RU"/>
        </w:rPr>
        <w:t xml:space="preserve">утверждении </w:t>
      </w:r>
      <w:r>
        <w:rPr>
          <w:rFonts w:ascii="Times New Roman" w:eastAsia="Times New Roman" w:hAnsi="Times New Roman" w:cs="Times New Roman"/>
          <w:bCs/>
          <w:sz w:val="26"/>
          <w:szCs w:val="26"/>
          <w:lang w:eastAsia="ru-RU"/>
        </w:rPr>
        <w:t xml:space="preserve">Правил </w:t>
      </w:r>
      <w:r w:rsidRPr="000A54B6">
        <w:rPr>
          <w:rFonts w:ascii="Times New Roman" w:eastAsia="Times New Roman" w:hAnsi="Times New Roman" w:cs="Times New Roman"/>
          <w:bCs/>
          <w:sz w:val="26"/>
          <w:szCs w:val="26"/>
          <w:lang w:eastAsia="ru-RU"/>
        </w:rPr>
        <w:t>предоставления муниципального имущества социально ор</w:t>
      </w:r>
      <w:r w:rsidRPr="000A54B6">
        <w:rPr>
          <w:rFonts w:ascii="Times New Roman" w:eastAsia="Times New Roman" w:hAnsi="Times New Roman" w:cs="Times New Roman"/>
          <w:bCs/>
          <w:sz w:val="26"/>
          <w:szCs w:val="26"/>
          <w:lang w:eastAsia="ru-RU"/>
        </w:rPr>
        <w:t>и</w:t>
      </w:r>
      <w:r w:rsidRPr="000A54B6">
        <w:rPr>
          <w:rFonts w:ascii="Times New Roman" w:eastAsia="Times New Roman" w:hAnsi="Times New Roman" w:cs="Times New Roman"/>
          <w:bCs/>
          <w:sz w:val="26"/>
          <w:szCs w:val="26"/>
          <w:lang w:eastAsia="ru-RU"/>
        </w:rPr>
        <w:t>ентированным некоммерческим организациям во владение и (или) в пользование на долгосрочной основе</w:t>
      </w:r>
    </w:p>
    <w:p w:rsidR="000A54B6" w:rsidRPr="00371A33" w:rsidRDefault="000A54B6" w:rsidP="00C30791">
      <w:pPr>
        <w:spacing w:after="0" w:line="240" w:lineRule="auto"/>
        <w:jc w:val="both"/>
        <w:rPr>
          <w:rFonts w:ascii="Times New Roman" w:eastAsia="Times New Roman" w:hAnsi="Times New Roman" w:cs="Times New Roman"/>
          <w:sz w:val="26"/>
          <w:szCs w:val="26"/>
          <w:lang w:eastAsia="ru-RU"/>
        </w:rPr>
      </w:pPr>
    </w:p>
    <w:p w:rsidR="00C30791" w:rsidRDefault="00C30791" w:rsidP="00C30791">
      <w:pPr>
        <w:spacing w:after="0" w:line="240" w:lineRule="auto"/>
        <w:jc w:val="both"/>
        <w:rPr>
          <w:rFonts w:ascii="Times New Roman" w:eastAsia="Times New Roman" w:hAnsi="Times New Roman" w:cs="Times New Roman"/>
          <w:sz w:val="26"/>
          <w:szCs w:val="26"/>
          <w:lang w:eastAsia="ru-RU"/>
        </w:rPr>
      </w:pPr>
      <w:r w:rsidRPr="00371A33">
        <w:rPr>
          <w:rFonts w:ascii="Times New Roman" w:eastAsia="Times New Roman" w:hAnsi="Times New Roman" w:cs="Times New Roman"/>
          <w:sz w:val="26"/>
          <w:szCs w:val="26"/>
          <w:lang w:eastAsia="ru-RU"/>
        </w:rPr>
        <w:t xml:space="preserve">       В соответствии с Постановлением Правительства РФ от 30 декабря 2012 г. №1478 "Об имущественной поддержке социально ориентированных некоммерческих орган</w:t>
      </w:r>
      <w:r w:rsidRPr="00371A33">
        <w:rPr>
          <w:rFonts w:ascii="Times New Roman" w:eastAsia="Times New Roman" w:hAnsi="Times New Roman" w:cs="Times New Roman"/>
          <w:sz w:val="26"/>
          <w:szCs w:val="26"/>
          <w:lang w:eastAsia="ru-RU"/>
        </w:rPr>
        <w:t>и</w:t>
      </w:r>
      <w:r w:rsidRPr="00371A33">
        <w:rPr>
          <w:rFonts w:ascii="Times New Roman" w:eastAsia="Times New Roman" w:hAnsi="Times New Roman" w:cs="Times New Roman"/>
          <w:sz w:val="26"/>
          <w:szCs w:val="26"/>
          <w:lang w:eastAsia="ru-RU"/>
        </w:rPr>
        <w:t>заций" и Федеральным законом "О некоммерческих организациях" от 12.01.1996 N 7-ФЗ</w:t>
      </w:r>
    </w:p>
    <w:p w:rsidR="006E1CC8" w:rsidRPr="00371A33" w:rsidRDefault="006E1CC8" w:rsidP="00C30791">
      <w:pPr>
        <w:spacing w:after="0" w:line="240" w:lineRule="auto"/>
        <w:jc w:val="both"/>
        <w:rPr>
          <w:rFonts w:ascii="Times New Roman" w:eastAsia="Times New Roman" w:hAnsi="Times New Roman" w:cs="Times New Roman"/>
          <w:sz w:val="26"/>
          <w:szCs w:val="26"/>
          <w:lang w:eastAsia="ru-RU"/>
        </w:rPr>
      </w:pPr>
    </w:p>
    <w:p w:rsidR="00C30791" w:rsidRDefault="00C30791" w:rsidP="00C30791">
      <w:pPr>
        <w:spacing w:after="0" w:line="240" w:lineRule="auto"/>
        <w:rPr>
          <w:rFonts w:ascii="Times New Roman" w:eastAsia="Times New Roman" w:hAnsi="Times New Roman" w:cs="Times New Roman"/>
          <w:b/>
          <w:sz w:val="26"/>
          <w:szCs w:val="26"/>
          <w:lang w:eastAsia="ru-RU"/>
        </w:rPr>
      </w:pPr>
      <w:r w:rsidRPr="00371A33">
        <w:rPr>
          <w:rFonts w:ascii="Times New Roman" w:eastAsia="Times New Roman" w:hAnsi="Times New Roman" w:cs="Times New Roman"/>
          <w:b/>
          <w:sz w:val="26"/>
          <w:szCs w:val="26"/>
          <w:lang w:eastAsia="ru-RU"/>
        </w:rPr>
        <w:t>ПОСТАНОВЛЯЮ:</w:t>
      </w:r>
    </w:p>
    <w:p w:rsidR="006E1CC8" w:rsidRPr="00371A33" w:rsidRDefault="006E1CC8" w:rsidP="00C30791">
      <w:pPr>
        <w:spacing w:after="0" w:line="240" w:lineRule="auto"/>
        <w:rPr>
          <w:rFonts w:ascii="Times New Roman" w:eastAsia="Times New Roman" w:hAnsi="Times New Roman" w:cs="Times New Roman"/>
          <w:b/>
          <w:sz w:val="26"/>
          <w:szCs w:val="26"/>
          <w:lang w:eastAsia="ru-RU"/>
        </w:rPr>
      </w:pPr>
    </w:p>
    <w:p w:rsidR="00C30791" w:rsidRPr="00371A33" w:rsidRDefault="00C30791" w:rsidP="000A54B6">
      <w:pPr>
        <w:spacing w:after="0" w:line="240" w:lineRule="auto"/>
        <w:jc w:val="both"/>
        <w:rPr>
          <w:rFonts w:ascii="Times New Roman" w:eastAsia="Times New Roman" w:hAnsi="Times New Roman" w:cs="Times New Roman"/>
          <w:sz w:val="26"/>
          <w:szCs w:val="26"/>
          <w:lang w:eastAsia="ru-RU"/>
        </w:rPr>
      </w:pPr>
      <w:r w:rsidRPr="00371A33">
        <w:rPr>
          <w:rFonts w:ascii="Times New Roman" w:eastAsia="Times New Roman" w:hAnsi="Times New Roman" w:cs="Times New Roman"/>
          <w:sz w:val="26"/>
          <w:szCs w:val="26"/>
          <w:lang w:eastAsia="ru-RU"/>
        </w:rPr>
        <w:t>1.</w:t>
      </w:r>
      <w:r w:rsidRPr="00371A33">
        <w:rPr>
          <w:rFonts w:ascii="Times New Roman" w:eastAsia="Times New Roman" w:hAnsi="Times New Roman" w:cs="Times New Roman"/>
          <w:sz w:val="24"/>
          <w:szCs w:val="24"/>
          <w:lang w:eastAsia="ru-RU"/>
        </w:rPr>
        <w:t xml:space="preserve"> </w:t>
      </w:r>
      <w:r w:rsidRPr="00371A33">
        <w:rPr>
          <w:rFonts w:ascii="Times New Roman" w:eastAsia="Times New Roman" w:hAnsi="Times New Roman" w:cs="Times New Roman"/>
          <w:sz w:val="26"/>
          <w:szCs w:val="26"/>
          <w:lang w:eastAsia="ru-RU"/>
        </w:rPr>
        <w:t xml:space="preserve">Утвердить </w:t>
      </w:r>
      <w:r w:rsidR="000A54B6">
        <w:rPr>
          <w:rFonts w:ascii="Times New Roman" w:eastAsia="Times New Roman" w:hAnsi="Times New Roman" w:cs="Times New Roman"/>
          <w:sz w:val="26"/>
          <w:szCs w:val="26"/>
          <w:lang w:eastAsia="ru-RU"/>
        </w:rPr>
        <w:t xml:space="preserve">Правила </w:t>
      </w:r>
      <w:r w:rsidR="000A54B6" w:rsidRPr="000A54B6">
        <w:rPr>
          <w:rFonts w:ascii="Times New Roman" w:eastAsia="Times New Roman" w:hAnsi="Times New Roman" w:cs="Times New Roman"/>
          <w:sz w:val="26"/>
          <w:szCs w:val="26"/>
          <w:lang w:eastAsia="ru-RU"/>
        </w:rPr>
        <w:t>предоставления муниципального имущества социально орие</w:t>
      </w:r>
      <w:r w:rsidR="000A54B6" w:rsidRPr="000A54B6">
        <w:rPr>
          <w:rFonts w:ascii="Times New Roman" w:eastAsia="Times New Roman" w:hAnsi="Times New Roman" w:cs="Times New Roman"/>
          <w:sz w:val="26"/>
          <w:szCs w:val="26"/>
          <w:lang w:eastAsia="ru-RU"/>
        </w:rPr>
        <w:t>н</w:t>
      </w:r>
      <w:r w:rsidR="000A54B6" w:rsidRPr="000A54B6">
        <w:rPr>
          <w:rFonts w:ascii="Times New Roman" w:eastAsia="Times New Roman" w:hAnsi="Times New Roman" w:cs="Times New Roman"/>
          <w:sz w:val="26"/>
          <w:szCs w:val="26"/>
          <w:lang w:eastAsia="ru-RU"/>
        </w:rPr>
        <w:t>тированным некоммерческим организациям во владение и (или) в пользование на долгосрочной основе</w:t>
      </w:r>
      <w:r w:rsidRPr="00371A33">
        <w:rPr>
          <w:rFonts w:ascii="Times New Roman" w:eastAsia="Times New Roman" w:hAnsi="Times New Roman" w:cs="Times New Roman"/>
          <w:sz w:val="26"/>
          <w:szCs w:val="26"/>
          <w:lang w:eastAsia="ru-RU"/>
        </w:rPr>
        <w:t>, согласно приложению.</w:t>
      </w:r>
    </w:p>
    <w:p w:rsidR="00C30791" w:rsidRPr="00371A33" w:rsidRDefault="00C30791" w:rsidP="00C30791">
      <w:pPr>
        <w:spacing w:after="0" w:line="240" w:lineRule="auto"/>
        <w:jc w:val="both"/>
        <w:rPr>
          <w:rFonts w:ascii="Times New Roman" w:eastAsia="Times New Roman" w:hAnsi="Times New Roman" w:cs="Times New Roman"/>
          <w:sz w:val="26"/>
          <w:szCs w:val="26"/>
          <w:lang w:eastAsia="ru-RU"/>
        </w:rPr>
      </w:pPr>
      <w:r w:rsidRPr="00371A33">
        <w:rPr>
          <w:rFonts w:ascii="Times New Roman" w:eastAsia="Times New Roman" w:hAnsi="Times New Roman" w:cs="Times New Roman"/>
          <w:sz w:val="26"/>
          <w:szCs w:val="26"/>
          <w:lang w:eastAsia="ru-RU"/>
        </w:rPr>
        <w:t>2.Настоящее постановление вступает в силу со дня его официального опубликования (обнародования) в установленном порядке.</w:t>
      </w:r>
    </w:p>
    <w:p w:rsidR="00C30791" w:rsidRDefault="00C30791" w:rsidP="00C30791">
      <w:pPr>
        <w:spacing w:after="0" w:line="240" w:lineRule="auto"/>
        <w:rPr>
          <w:rFonts w:ascii="Times New Roman" w:eastAsia="Times New Roman" w:hAnsi="Times New Roman" w:cs="Times New Roman"/>
          <w:sz w:val="26"/>
          <w:szCs w:val="26"/>
          <w:lang w:eastAsia="ru-RU"/>
        </w:rPr>
      </w:pPr>
    </w:p>
    <w:p w:rsidR="006E1CC8" w:rsidRDefault="006E1CC8" w:rsidP="00C30791">
      <w:pPr>
        <w:spacing w:after="0" w:line="240" w:lineRule="auto"/>
        <w:rPr>
          <w:rFonts w:ascii="Times New Roman" w:eastAsia="Times New Roman" w:hAnsi="Times New Roman" w:cs="Times New Roman"/>
          <w:sz w:val="26"/>
          <w:szCs w:val="26"/>
          <w:lang w:eastAsia="ru-RU"/>
        </w:rPr>
      </w:pPr>
    </w:p>
    <w:p w:rsidR="006E1CC8" w:rsidRPr="00371A33" w:rsidRDefault="006E1CC8" w:rsidP="00C30791">
      <w:pPr>
        <w:spacing w:after="0" w:line="240" w:lineRule="auto"/>
        <w:rPr>
          <w:rFonts w:ascii="Times New Roman" w:eastAsia="Times New Roman" w:hAnsi="Times New Roman" w:cs="Times New Roman"/>
          <w:sz w:val="26"/>
          <w:szCs w:val="26"/>
          <w:lang w:eastAsia="ru-RU"/>
        </w:rPr>
      </w:pPr>
    </w:p>
    <w:p w:rsidR="00C30791" w:rsidRPr="00371A33" w:rsidRDefault="00C30791" w:rsidP="00C30791">
      <w:pPr>
        <w:suppressAutoHyphens/>
        <w:spacing w:after="0" w:line="240" w:lineRule="auto"/>
        <w:rPr>
          <w:rFonts w:ascii="Times New Roman" w:eastAsia="Times New Roman" w:hAnsi="Times New Roman" w:cs="Times New Roman"/>
          <w:sz w:val="26"/>
          <w:szCs w:val="26"/>
          <w:lang w:eastAsia="ar-SA"/>
        </w:rPr>
      </w:pPr>
      <w:r w:rsidRPr="00371A33">
        <w:rPr>
          <w:rFonts w:ascii="Times New Roman" w:eastAsia="Times New Roman" w:hAnsi="Times New Roman" w:cs="Times New Roman"/>
          <w:sz w:val="26"/>
          <w:szCs w:val="26"/>
          <w:lang w:eastAsia="ar-SA"/>
        </w:rPr>
        <w:t xml:space="preserve">ИО главы администрации </w:t>
      </w:r>
    </w:p>
    <w:p w:rsidR="00C30791" w:rsidRDefault="00C30791" w:rsidP="00C30791">
      <w:pPr>
        <w:suppressAutoHyphens/>
        <w:spacing w:after="0" w:line="240" w:lineRule="auto"/>
        <w:rPr>
          <w:rFonts w:ascii="Times New Roman" w:eastAsia="Times New Roman" w:hAnsi="Times New Roman" w:cs="Times New Roman"/>
          <w:sz w:val="26"/>
          <w:szCs w:val="26"/>
          <w:lang w:eastAsia="ar-SA"/>
        </w:rPr>
      </w:pPr>
      <w:r w:rsidRPr="00371A33">
        <w:rPr>
          <w:rFonts w:ascii="Times New Roman" w:eastAsia="Times New Roman" w:hAnsi="Times New Roman" w:cs="Times New Roman"/>
          <w:sz w:val="26"/>
          <w:szCs w:val="26"/>
          <w:lang w:eastAsia="ar-SA"/>
        </w:rPr>
        <w:t xml:space="preserve">Малокарачаевского муниципального района                                   </w:t>
      </w:r>
      <w:r w:rsidR="000A54B6">
        <w:rPr>
          <w:rFonts w:ascii="Times New Roman" w:eastAsia="Times New Roman" w:hAnsi="Times New Roman" w:cs="Times New Roman"/>
          <w:sz w:val="26"/>
          <w:szCs w:val="26"/>
          <w:lang w:eastAsia="ar-SA"/>
        </w:rPr>
        <w:t xml:space="preserve">    </w:t>
      </w:r>
      <w:r w:rsidRPr="00371A33">
        <w:rPr>
          <w:rFonts w:ascii="Times New Roman" w:eastAsia="Times New Roman" w:hAnsi="Times New Roman" w:cs="Times New Roman"/>
          <w:sz w:val="26"/>
          <w:szCs w:val="26"/>
          <w:lang w:eastAsia="ar-SA"/>
        </w:rPr>
        <w:t xml:space="preserve">    </w:t>
      </w:r>
      <w:proofErr w:type="spellStart"/>
      <w:r w:rsidRPr="00371A33">
        <w:rPr>
          <w:rFonts w:ascii="Times New Roman" w:eastAsia="Times New Roman" w:hAnsi="Times New Roman" w:cs="Times New Roman"/>
          <w:sz w:val="26"/>
          <w:szCs w:val="26"/>
          <w:lang w:eastAsia="ar-SA"/>
        </w:rPr>
        <w:t>Р.П.Байрамуков</w:t>
      </w:r>
      <w:proofErr w:type="spellEnd"/>
    </w:p>
    <w:p w:rsidR="00C30791" w:rsidRDefault="00C30791" w:rsidP="00C30791">
      <w:pPr>
        <w:shd w:val="clear" w:color="auto" w:fill="FFFFFF"/>
        <w:spacing w:after="0" w:line="240" w:lineRule="auto"/>
        <w:ind w:firstLine="709"/>
        <w:jc w:val="center"/>
        <w:rPr>
          <w:rFonts w:ascii="Times New Roman" w:eastAsia="Times New Roman" w:hAnsi="Times New Roman" w:cs="Times New Roman"/>
          <w:b/>
          <w:bCs/>
          <w:color w:val="22272F"/>
          <w:sz w:val="28"/>
          <w:szCs w:val="28"/>
          <w:lang w:eastAsia="ru-RU"/>
        </w:rPr>
      </w:pPr>
    </w:p>
    <w:p w:rsidR="00BC4B40" w:rsidRDefault="00BC4B40" w:rsidP="00C30791">
      <w:pPr>
        <w:shd w:val="clear" w:color="auto" w:fill="FFFFFF"/>
        <w:spacing w:after="0" w:line="240" w:lineRule="auto"/>
        <w:ind w:firstLine="709"/>
        <w:jc w:val="center"/>
        <w:rPr>
          <w:rFonts w:ascii="Times New Roman" w:eastAsia="Times New Roman" w:hAnsi="Times New Roman" w:cs="Times New Roman"/>
          <w:b/>
          <w:bCs/>
          <w:color w:val="22272F"/>
          <w:sz w:val="28"/>
          <w:szCs w:val="28"/>
          <w:lang w:eastAsia="ru-RU"/>
        </w:rPr>
      </w:pPr>
    </w:p>
    <w:p w:rsidR="00C30791" w:rsidRDefault="00C30791" w:rsidP="00C30791">
      <w:pPr>
        <w:shd w:val="clear" w:color="auto" w:fill="FFFFFF"/>
        <w:spacing w:after="0" w:line="240" w:lineRule="auto"/>
        <w:ind w:firstLine="709"/>
        <w:jc w:val="center"/>
        <w:rPr>
          <w:rFonts w:ascii="Times New Roman" w:eastAsia="Times New Roman" w:hAnsi="Times New Roman" w:cs="Times New Roman"/>
          <w:b/>
          <w:bCs/>
          <w:color w:val="22272F"/>
          <w:sz w:val="28"/>
          <w:szCs w:val="28"/>
          <w:lang w:eastAsia="ru-RU"/>
        </w:rPr>
      </w:pPr>
    </w:p>
    <w:p w:rsidR="00C30791" w:rsidRDefault="00C30791" w:rsidP="00C30791">
      <w:pPr>
        <w:shd w:val="clear" w:color="auto" w:fill="FFFFFF"/>
        <w:spacing w:after="0" w:line="240" w:lineRule="auto"/>
        <w:ind w:firstLine="709"/>
        <w:jc w:val="center"/>
        <w:rPr>
          <w:rFonts w:ascii="Times New Roman" w:eastAsia="Times New Roman" w:hAnsi="Times New Roman" w:cs="Times New Roman"/>
          <w:b/>
          <w:bCs/>
          <w:color w:val="22272F"/>
          <w:sz w:val="28"/>
          <w:szCs w:val="28"/>
          <w:lang w:eastAsia="ru-RU"/>
        </w:rPr>
      </w:pPr>
    </w:p>
    <w:p w:rsidR="000A54B6" w:rsidRDefault="000A54B6" w:rsidP="00C30791">
      <w:pPr>
        <w:shd w:val="clear" w:color="auto" w:fill="FFFFFF"/>
        <w:spacing w:after="0" w:line="240" w:lineRule="auto"/>
        <w:ind w:firstLine="709"/>
        <w:jc w:val="center"/>
        <w:rPr>
          <w:rFonts w:ascii="Times New Roman" w:eastAsia="Times New Roman" w:hAnsi="Times New Roman" w:cs="Times New Roman"/>
          <w:b/>
          <w:bCs/>
          <w:color w:val="22272F"/>
          <w:sz w:val="28"/>
          <w:szCs w:val="28"/>
          <w:lang w:eastAsia="ru-RU"/>
        </w:rPr>
      </w:pPr>
    </w:p>
    <w:p w:rsidR="000A54B6" w:rsidRDefault="000A54B6" w:rsidP="00C30791">
      <w:pPr>
        <w:shd w:val="clear" w:color="auto" w:fill="FFFFFF"/>
        <w:spacing w:after="0" w:line="240" w:lineRule="auto"/>
        <w:ind w:firstLine="709"/>
        <w:jc w:val="center"/>
        <w:rPr>
          <w:rFonts w:ascii="Times New Roman" w:eastAsia="Times New Roman" w:hAnsi="Times New Roman" w:cs="Times New Roman"/>
          <w:b/>
          <w:bCs/>
          <w:color w:val="22272F"/>
          <w:sz w:val="28"/>
          <w:szCs w:val="28"/>
          <w:lang w:eastAsia="ru-RU"/>
        </w:rPr>
      </w:pPr>
    </w:p>
    <w:p w:rsidR="000A54B6" w:rsidRDefault="000A54B6" w:rsidP="00C30791">
      <w:pPr>
        <w:shd w:val="clear" w:color="auto" w:fill="FFFFFF"/>
        <w:spacing w:after="0" w:line="240" w:lineRule="auto"/>
        <w:ind w:firstLine="709"/>
        <w:jc w:val="center"/>
        <w:rPr>
          <w:rFonts w:ascii="Times New Roman" w:eastAsia="Times New Roman" w:hAnsi="Times New Roman" w:cs="Times New Roman"/>
          <w:b/>
          <w:bCs/>
          <w:color w:val="22272F"/>
          <w:sz w:val="28"/>
          <w:szCs w:val="28"/>
          <w:lang w:eastAsia="ru-RU"/>
        </w:rPr>
      </w:pPr>
    </w:p>
    <w:p w:rsidR="000A54B6" w:rsidRDefault="000A54B6" w:rsidP="00C30791">
      <w:pPr>
        <w:shd w:val="clear" w:color="auto" w:fill="FFFFFF"/>
        <w:spacing w:after="0" w:line="240" w:lineRule="auto"/>
        <w:ind w:firstLine="709"/>
        <w:jc w:val="center"/>
        <w:rPr>
          <w:rFonts w:ascii="Times New Roman" w:eastAsia="Times New Roman" w:hAnsi="Times New Roman" w:cs="Times New Roman"/>
          <w:b/>
          <w:bCs/>
          <w:color w:val="22272F"/>
          <w:sz w:val="28"/>
          <w:szCs w:val="28"/>
          <w:lang w:eastAsia="ru-RU"/>
        </w:rPr>
      </w:pPr>
    </w:p>
    <w:p w:rsidR="000A54B6" w:rsidRDefault="000A54B6" w:rsidP="00C30791">
      <w:pPr>
        <w:shd w:val="clear" w:color="auto" w:fill="FFFFFF"/>
        <w:spacing w:after="0" w:line="240" w:lineRule="auto"/>
        <w:ind w:firstLine="709"/>
        <w:jc w:val="center"/>
        <w:rPr>
          <w:rFonts w:ascii="Times New Roman" w:eastAsia="Times New Roman" w:hAnsi="Times New Roman" w:cs="Times New Roman"/>
          <w:b/>
          <w:bCs/>
          <w:color w:val="22272F"/>
          <w:sz w:val="28"/>
          <w:szCs w:val="28"/>
          <w:lang w:eastAsia="ru-RU"/>
        </w:rPr>
      </w:pPr>
    </w:p>
    <w:p w:rsidR="000A54B6" w:rsidRDefault="000A54B6" w:rsidP="00C30791">
      <w:pPr>
        <w:shd w:val="clear" w:color="auto" w:fill="FFFFFF"/>
        <w:spacing w:after="0" w:line="240" w:lineRule="auto"/>
        <w:ind w:firstLine="709"/>
        <w:jc w:val="center"/>
        <w:rPr>
          <w:rFonts w:ascii="Times New Roman" w:eastAsia="Times New Roman" w:hAnsi="Times New Roman" w:cs="Times New Roman"/>
          <w:b/>
          <w:bCs/>
          <w:color w:val="22272F"/>
          <w:sz w:val="28"/>
          <w:szCs w:val="28"/>
          <w:lang w:eastAsia="ru-RU"/>
        </w:rPr>
      </w:pPr>
    </w:p>
    <w:p w:rsidR="000A54B6" w:rsidRDefault="000A54B6" w:rsidP="00C30791">
      <w:pPr>
        <w:shd w:val="clear" w:color="auto" w:fill="FFFFFF"/>
        <w:spacing w:after="0" w:line="240" w:lineRule="auto"/>
        <w:ind w:firstLine="709"/>
        <w:jc w:val="center"/>
        <w:rPr>
          <w:rFonts w:ascii="Times New Roman" w:eastAsia="Times New Roman" w:hAnsi="Times New Roman" w:cs="Times New Roman"/>
          <w:b/>
          <w:bCs/>
          <w:color w:val="22272F"/>
          <w:sz w:val="28"/>
          <w:szCs w:val="28"/>
          <w:lang w:eastAsia="ru-RU"/>
        </w:rPr>
      </w:pPr>
    </w:p>
    <w:p w:rsidR="006E1CC8" w:rsidRDefault="006E1CC8" w:rsidP="00C30791">
      <w:pPr>
        <w:shd w:val="clear" w:color="auto" w:fill="FFFFFF"/>
        <w:spacing w:after="0" w:line="240" w:lineRule="auto"/>
        <w:ind w:firstLine="709"/>
        <w:jc w:val="center"/>
        <w:rPr>
          <w:rFonts w:ascii="Times New Roman" w:eastAsia="Times New Roman" w:hAnsi="Times New Roman" w:cs="Times New Roman"/>
          <w:b/>
          <w:bCs/>
          <w:color w:val="22272F"/>
          <w:sz w:val="28"/>
          <w:szCs w:val="28"/>
          <w:lang w:eastAsia="ru-RU"/>
        </w:rPr>
      </w:pPr>
    </w:p>
    <w:p w:rsidR="006E1CC8" w:rsidRDefault="006E1CC8" w:rsidP="00C30791">
      <w:pPr>
        <w:shd w:val="clear" w:color="auto" w:fill="FFFFFF"/>
        <w:spacing w:after="0" w:line="240" w:lineRule="auto"/>
        <w:ind w:firstLine="709"/>
        <w:jc w:val="center"/>
        <w:rPr>
          <w:rFonts w:ascii="Times New Roman" w:eastAsia="Times New Roman" w:hAnsi="Times New Roman" w:cs="Times New Roman"/>
          <w:b/>
          <w:bCs/>
          <w:color w:val="22272F"/>
          <w:sz w:val="28"/>
          <w:szCs w:val="28"/>
          <w:lang w:eastAsia="ru-RU"/>
        </w:rPr>
      </w:pPr>
    </w:p>
    <w:p w:rsidR="006E1CC8" w:rsidRDefault="006E1CC8" w:rsidP="00C30791">
      <w:pPr>
        <w:shd w:val="clear" w:color="auto" w:fill="FFFFFF"/>
        <w:spacing w:after="0" w:line="240" w:lineRule="auto"/>
        <w:ind w:firstLine="709"/>
        <w:jc w:val="center"/>
        <w:rPr>
          <w:rFonts w:ascii="Times New Roman" w:eastAsia="Times New Roman" w:hAnsi="Times New Roman" w:cs="Times New Roman"/>
          <w:b/>
          <w:bCs/>
          <w:color w:val="22272F"/>
          <w:sz w:val="28"/>
          <w:szCs w:val="28"/>
          <w:lang w:eastAsia="ru-RU"/>
        </w:rPr>
      </w:pPr>
    </w:p>
    <w:p w:rsidR="006E1CC8" w:rsidRDefault="006E1CC8" w:rsidP="00C30791">
      <w:pPr>
        <w:shd w:val="clear" w:color="auto" w:fill="FFFFFF"/>
        <w:spacing w:after="0" w:line="240" w:lineRule="auto"/>
        <w:ind w:firstLine="709"/>
        <w:jc w:val="center"/>
        <w:rPr>
          <w:rFonts w:ascii="Times New Roman" w:eastAsia="Times New Roman" w:hAnsi="Times New Roman" w:cs="Times New Roman"/>
          <w:b/>
          <w:bCs/>
          <w:color w:val="22272F"/>
          <w:sz w:val="28"/>
          <w:szCs w:val="28"/>
          <w:lang w:eastAsia="ru-RU"/>
        </w:rPr>
      </w:pPr>
    </w:p>
    <w:p w:rsidR="006E1CC8" w:rsidRDefault="006E1CC8" w:rsidP="00C30791">
      <w:pPr>
        <w:shd w:val="clear" w:color="auto" w:fill="FFFFFF"/>
        <w:spacing w:after="0" w:line="240" w:lineRule="auto"/>
        <w:ind w:firstLine="709"/>
        <w:jc w:val="center"/>
        <w:rPr>
          <w:rFonts w:ascii="Times New Roman" w:eastAsia="Times New Roman" w:hAnsi="Times New Roman" w:cs="Times New Roman"/>
          <w:b/>
          <w:bCs/>
          <w:color w:val="22272F"/>
          <w:sz w:val="28"/>
          <w:szCs w:val="28"/>
          <w:lang w:eastAsia="ru-RU"/>
        </w:rPr>
      </w:pPr>
    </w:p>
    <w:p w:rsidR="006E1CC8" w:rsidRDefault="006E1CC8" w:rsidP="00C30791">
      <w:pPr>
        <w:shd w:val="clear" w:color="auto" w:fill="FFFFFF"/>
        <w:spacing w:after="0" w:line="240" w:lineRule="auto"/>
        <w:ind w:firstLine="709"/>
        <w:jc w:val="center"/>
        <w:rPr>
          <w:rFonts w:ascii="Times New Roman" w:eastAsia="Times New Roman" w:hAnsi="Times New Roman" w:cs="Times New Roman"/>
          <w:b/>
          <w:bCs/>
          <w:color w:val="22272F"/>
          <w:sz w:val="28"/>
          <w:szCs w:val="28"/>
          <w:lang w:eastAsia="ru-RU"/>
        </w:rPr>
      </w:pPr>
    </w:p>
    <w:p w:rsidR="006E1CC8" w:rsidRDefault="006E1CC8" w:rsidP="00C30791">
      <w:pPr>
        <w:shd w:val="clear" w:color="auto" w:fill="FFFFFF"/>
        <w:spacing w:after="0" w:line="240" w:lineRule="auto"/>
        <w:ind w:firstLine="709"/>
        <w:jc w:val="center"/>
        <w:rPr>
          <w:rFonts w:ascii="Times New Roman" w:eastAsia="Times New Roman" w:hAnsi="Times New Roman" w:cs="Times New Roman"/>
          <w:b/>
          <w:bCs/>
          <w:color w:val="22272F"/>
          <w:sz w:val="28"/>
          <w:szCs w:val="28"/>
          <w:lang w:eastAsia="ru-RU"/>
        </w:rPr>
      </w:pPr>
    </w:p>
    <w:p w:rsidR="006E1CC8" w:rsidRDefault="006E1CC8" w:rsidP="00C30791">
      <w:pPr>
        <w:shd w:val="clear" w:color="auto" w:fill="FFFFFF"/>
        <w:spacing w:after="0" w:line="240" w:lineRule="auto"/>
        <w:ind w:firstLine="709"/>
        <w:jc w:val="center"/>
        <w:rPr>
          <w:rFonts w:ascii="Times New Roman" w:eastAsia="Times New Roman" w:hAnsi="Times New Roman" w:cs="Times New Roman"/>
          <w:b/>
          <w:bCs/>
          <w:color w:val="22272F"/>
          <w:sz w:val="28"/>
          <w:szCs w:val="28"/>
          <w:lang w:eastAsia="ru-RU"/>
        </w:rPr>
      </w:pPr>
    </w:p>
    <w:p w:rsidR="006E1CC8" w:rsidRDefault="006E1CC8" w:rsidP="00C30791">
      <w:pPr>
        <w:shd w:val="clear" w:color="auto" w:fill="FFFFFF"/>
        <w:spacing w:after="0" w:line="240" w:lineRule="auto"/>
        <w:ind w:firstLine="709"/>
        <w:jc w:val="center"/>
        <w:rPr>
          <w:rFonts w:ascii="Times New Roman" w:eastAsia="Times New Roman" w:hAnsi="Times New Roman" w:cs="Times New Roman"/>
          <w:b/>
          <w:bCs/>
          <w:color w:val="22272F"/>
          <w:sz w:val="28"/>
          <w:szCs w:val="28"/>
          <w:lang w:eastAsia="ru-RU"/>
        </w:rPr>
      </w:pPr>
    </w:p>
    <w:p w:rsidR="000A54B6" w:rsidRDefault="000A54B6" w:rsidP="006E1CC8">
      <w:pPr>
        <w:shd w:val="clear" w:color="auto" w:fill="FFFFFF"/>
        <w:spacing w:after="0" w:line="240" w:lineRule="auto"/>
        <w:rPr>
          <w:rFonts w:ascii="Times New Roman" w:eastAsia="Times New Roman" w:hAnsi="Times New Roman" w:cs="Times New Roman"/>
          <w:b/>
          <w:bCs/>
          <w:color w:val="22272F"/>
          <w:sz w:val="28"/>
          <w:szCs w:val="28"/>
          <w:lang w:eastAsia="ru-RU"/>
        </w:rPr>
      </w:pPr>
      <w:bookmarkStart w:id="0" w:name="_GoBack"/>
      <w:bookmarkEnd w:id="0"/>
    </w:p>
    <w:p w:rsidR="009E77D4" w:rsidRPr="009E77D4" w:rsidRDefault="009E77D4" w:rsidP="009E77D4">
      <w:pPr>
        <w:suppressAutoHyphens/>
        <w:spacing w:after="0" w:line="240" w:lineRule="auto"/>
        <w:jc w:val="right"/>
        <w:rPr>
          <w:rFonts w:ascii="Times New Roman" w:eastAsia="Times New Roman" w:hAnsi="Times New Roman" w:cs="Times New Roman"/>
          <w:sz w:val="26"/>
          <w:szCs w:val="26"/>
          <w:lang w:eastAsia="ar-SA"/>
        </w:rPr>
      </w:pPr>
      <w:r w:rsidRPr="009E77D4">
        <w:rPr>
          <w:rFonts w:ascii="Times New Roman" w:eastAsia="Times New Roman" w:hAnsi="Times New Roman" w:cs="Times New Roman"/>
          <w:sz w:val="26"/>
          <w:szCs w:val="26"/>
          <w:lang w:eastAsia="ar-SA"/>
        </w:rPr>
        <w:t>Приложение к постановлению</w:t>
      </w:r>
    </w:p>
    <w:p w:rsidR="009E77D4" w:rsidRPr="009E77D4" w:rsidRDefault="009E77D4" w:rsidP="009E77D4">
      <w:pPr>
        <w:suppressAutoHyphens/>
        <w:spacing w:after="0" w:line="240" w:lineRule="auto"/>
        <w:jc w:val="right"/>
        <w:rPr>
          <w:rFonts w:ascii="Times New Roman" w:eastAsia="Times New Roman" w:hAnsi="Times New Roman" w:cs="Times New Roman"/>
          <w:sz w:val="26"/>
          <w:szCs w:val="26"/>
          <w:lang w:eastAsia="ar-SA"/>
        </w:rPr>
      </w:pPr>
      <w:r w:rsidRPr="009E77D4">
        <w:rPr>
          <w:rFonts w:ascii="Times New Roman" w:eastAsia="Times New Roman" w:hAnsi="Times New Roman" w:cs="Times New Roman"/>
          <w:sz w:val="26"/>
          <w:szCs w:val="26"/>
          <w:lang w:eastAsia="ar-SA"/>
        </w:rPr>
        <w:t>Администрации Малокарачаевского</w:t>
      </w:r>
    </w:p>
    <w:p w:rsidR="009E77D4" w:rsidRPr="009E77D4" w:rsidRDefault="009E77D4" w:rsidP="009E77D4">
      <w:pPr>
        <w:suppressAutoHyphens/>
        <w:spacing w:after="0" w:line="240" w:lineRule="auto"/>
        <w:jc w:val="right"/>
        <w:rPr>
          <w:rFonts w:ascii="Times New Roman" w:eastAsia="Times New Roman" w:hAnsi="Times New Roman" w:cs="Times New Roman"/>
          <w:sz w:val="26"/>
          <w:szCs w:val="26"/>
          <w:lang w:eastAsia="ar-SA"/>
        </w:rPr>
      </w:pPr>
      <w:r w:rsidRPr="009E77D4">
        <w:rPr>
          <w:rFonts w:ascii="Times New Roman" w:eastAsia="Times New Roman" w:hAnsi="Times New Roman" w:cs="Times New Roman"/>
          <w:sz w:val="26"/>
          <w:szCs w:val="26"/>
          <w:lang w:eastAsia="ar-SA"/>
        </w:rPr>
        <w:t xml:space="preserve"> муниципального района                                                                                                                                                                                     </w:t>
      </w:r>
      <w:r w:rsidRPr="009E77D4">
        <w:rPr>
          <w:rFonts w:ascii="Times New Roman" w:eastAsia="Times New Roman" w:hAnsi="Times New Roman" w:cs="Times New Roman"/>
          <w:b/>
          <w:sz w:val="26"/>
          <w:szCs w:val="26"/>
          <w:lang w:eastAsia="ar-SA"/>
        </w:rPr>
        <w:t xml:space="preserve">от   </w:t>
      </w:r>
      <w:r w:rsidR="006E1CC8">
        <w:rPr>
          <w:rFonts w:ascii="Times New Roman" w:eastAsia="Times New Roman" w:hAnsi="Times New Roman" w:cs="Times New Roman"/>
          <w:b/>
          <w:sz w:val="26"/>
          <w:szCs w:val="26"/>
          <w:lang w:eastAsia="ar-SA"/>
        </w:rPr>
        <w:t>15.11.2024</w:t>
      </w:r>
      <w:r w:rsidRPr="009E77D4">
        <w:rPr>
          <w:rFonts w:ascii="Times New Roman" w:eastAsia="Times New Roman" w:hAnsi="Times New Roman" w:cs="Times New Roman"/>
          <w:b/>
          <w:sz w:val="26"/>
          <w:szCs w:val="26"/>
          <w:lang w:eastAsia="ar-SA"/>
        </w:rPr>
        <w:t xml:space="preserve">  № </w:t>
      </w:r>
      <w:r w:rsidR="006E1CC8">
        <w:rPr>
          <w:rFonts w:ascii="Times New Roman" w:eastAsia="Times New Roman" w:hAnsi="Times New Roman" w:cs="Times New Roman"/>
          <w:b/>
          <w:sz w:val="26"/>
          <w:szCs w:val="26"/>
          <w:lang w:eastAsia="ar-SA"/>
        </w:rPr>
        <w:t>1794</w:t>
      </w:r>
    </w:p>
    <w:p w:rsidR="00BC4B40" w:rsidRDefault="00BC4B40" w:rsidP="00BC4B40">
      <w:pPr>
        <w:shd w:val="clear" w:color="auto" w:fill="FFFFFF"/>
        <w:spacing w:after="0" w:line="240" w:lineRule="auto"/>
        <w:rPr>
          <w:rFonts w:ascii="Times New Roman" w:eastAsia="Times New Roman" w:hAnsi="Times New Roman" w:cs="Times New Roman"/>
          <w:bCs/>
          <w:sz w:val="28"/>
          <w:szCs w:val="28"/>
          <w:lang w:eastAsia="ru-RU"/>
        </w:rPr>
      </w:pPr>
    </w:p>
    <w:p w:rsidR="00BC4B40" w:rsidRDefault="00BC4B40" w:rsidP="00BC4B40">
      <w:pPr>
        <w:shd w:val="clear" w:color="auto" w:fill="FFFFFF"/>
        <w:spacing w:after="0" w:line="240" w:lineRule="auto"/>
        <w:rPr>
          <w:rFonts w:ascii="Times New Roman" w:eastAsia="Times New Roman" w:hAnsi="Times New Roman" w:cs="Times New Roman"/>
          <w:bCs/>
          <w:sz w:val="28"/>
          <w:szCs w:val="28"/>
          <w:lang w:eastAsia="ru-RU"/>
        </w:rPr>
      </w:pPr>
    </w:p>
    <w:p w:rsidR="00C30791" w:rsidRPr="00967215" w:rsidRDefault="00C30791" w:rsidP="00C30791">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r w:rsidRPr="00967215">
        <w:rPr>
          <w:rFonts w:ascii="Times New Roman" w:eastAsia="Times New Roman" w:hAnsi="Times New Roman" w:cs="Times New Roman"/>
          <w:bCs/>
          <w:sz w:val="28"/>
          <w:szCs w:val="28"/>
          <w:lang w:eastAsia="ru-RU"/>
        </w:rPr>
        <w:t>Правила</w:t>
      </w:r>
      <w:r w:rsidRPr="00967215">
        <w:rPr>
          <w:rFonts w:ascii="Times New Roman" w:eastAsia="Times New Roman" w:hAnsi="Times New Roman" w:cs="Times New Roman"/>
          <w:bCs/>
          <w:sz w:val="28"/>
          <w:szCs w:val="28"/>
          <w:lang w:eastAsia="ru-RU"/>
        </w:rPr>
        <w:br/>
        <w:t>предоставления муниципального имущества социально ориентированным н</w:t>
      </w:r>
      <w:r w:rsidRPr="00967215">
        <w:rPr>
          <w:rFonts w:ascii="Times New Roman" w:eastAsia="Times New Roman" w:hAnsi="Times New Roman" w:cs="Times New Roman"/>
          <w:bCs/>
          <w:sz w:val="28"/>
          <w:szCs w:val="28"/>
          <w:lang w:eastAsia="ru-RU"/>
        </w:rPr>
        <w:t>е</w:t>
      </w:r>
      <w:r w:rsidRPr="00967215">
        <w:rPr>
          <w:rFonts w:ascii="Times New Roman" w:eastAsia="Times New Roman" w:hAnsi="Times New Roman" w:cs="Times New Roman"/>
          <w:bCs/>
          <w:sz w:val="28"/>
          <w:szCs w:val="28"/>
          <w:lang w:eastAsia="ru-RU"/>
        </w:rPr>
        <w:t>коммерческим организациям во владение и (или) в пользование на долгосро</w:t>
      </w:r>
      <w:r w:rsidRPr="00967215">
        <w:rPr>
          <w:rFonts w:ascii="Times New Roman" w:eastAsia="Times New Roman" w:hAnsi="Times New Roman" w:cs="Times New Roman"/>
          <w:bCs/>
          <w:sz w:val="28"/>
          <w:szCs w:val="28"/>
          <w:lang w:eastAsia="ru-RU"/>
        </w:rPr>
        <w:t>ч</w:t>
      </w:r>
      <w:r w:rsidRPr="00967215">
        <w:rPr>
          <w:rFonts w:ascii="Times New Roman" w:eastAsia="Times New Roman" w:hAnsi="Times New Roman" w:cs="Times New Roman"/>
          <w:bCs/>
          <w:sz w:val="28"/>
          <w:szCs w:val="28"/>
          <w:lang w:eastAsia="ru-RU"/>
        </w:rPr>
        <w:t>ной основе</w:t>
      </w:r>
      <w:r w:rsidRPr="00967215">
        <w:rPr>
          <w:rFonts w:ascii="Times New Roman" w:eastAsia="Times New Roman" w:hAnsi="Times New Roman" w:cs="Times New Roman"/>
          <w:b/>
          <w:bCs/>
          <w:sz w:val="28"/>
          <w:szCs w:val="28"/>
          <w:lang w:eastAsia="ru-RU"/>
        </w:rPr>
        <w:t>:</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 </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1. </w:t>
      </w:r>
      <w:proofErr w:type="gramStart"/>
      <w:r w:rsidRPr="00967215">
        <w:rPr>
          <w:rFonts w:ascii="Times New Roman" w:eastAsia="Times New Roman" w:hAnsi="Times New Roman" w:cs="Times New Roman"/>
          <w:sz w:val="28"/>
          <w:szCs w:val="28"/>
          <w:lang w:eastAsia="ru-RU"/>
        </w:rPr>
        <w:t>Настоящие Правила устанавливают порядок и условия предоставления социально ориентированным некоммерческим организациям во владение и (или) в пользование на долгосрочной основе муниципального имущества, включенного в перечень муниципального имущества, свободного от прав тр</w:t>
      </w:r>
      <w:r w:rsidRPr="00967215">
        <w:rPr>
          <w:rFonts w:ascii="Times New Roman" w:eastAsia="Times New Roman" w:hAnsi="Times New Roman" w:cs="Times New Roman"/>
          <w:sz w:val="28"/>
          <w:szCs w:val="28"/>
          <w:lang w:eastAsia="ru-RU"/>
        </w:rPr>
        <w:t>е</w:t>
      </w:r>
      <w:r w:rsidRPr="00967215">
        <w:rPr>
          <w:rFonts w:ascii="Times New Roman" w:eastAsia="Times New Roman" w:hAnsi="Times New Roman" w:cs="Times New Roman"/>
          <w:sz w:val="28"/>
          <w:szCs w:val="28"/>
          <w:lang w:eastAsia="ru-RU"/>
        </w:rPr>
        <w:t>тьих лиц (за исключением имущественных прав некоммерческих организаций, не являющихся государственными и муниципальными учреждениями), которое может быть предоставлено социально ориентированным некоммерческим орг</w:t>
      </w:r>
      <w:r w:rsidRPr="00967215">
        <w:rPr>
          <w:rFonts w:ascii="Times New Roman" w:eastAsia="Times New Roman" w:hAnsi="Times New Roman" w:cs="Times New Roman"/>
          <w:sz w:val="28"/>
          <w:szCs w:val="28"/>
          <w:lang w:eastAsia="ru-RU"/>
        </w:rPr>
        <w:t>а</w:t>
      </w:r>
      <w:r w:rsidRPr="00967215">
        <w:rPr>
          <w:rFonts w:ascii="Times New Roman" w:eastAsia="Times New Roman" w:hAnsi="Times New Roman" w:cs="Times New Roman"/>
          <w:sz w:val="28"/>
          <w:szCs w:val="28"/>
          <w:lang w:eastAsia="ru-RU"/>
        </w:rPr>
        <w:t>низациям во владение и (или) в пользование на долгосрочной</w:t>
      </w:r>
      <w:proofErr w:type="gramEnd"/>
      <w:r w:rsidRPr="00967215">
        <w:rPr>
          <w:rFonts w:ascii="Times New Roman" w:eastAsia="Times New Roman" w:hAnsi="Times New Roman" w:cs="Times New Roman"/>
          <w:sz w:val="28"/>
          <w:szCs w:val="28"/>
          <w:lang w:eastAsia="ru-RU"/>
        </w:rPr>
        <w:t xml:space="preserve"> основе, формир</w:t>
      </w:r>
      <w:r w:rsidRPr="00967215">
        <w:rPr>
          <w:rFonts w:ascii="Times New Roman" w:eastAsia="Times New Roman" w:hAnsi="Times New Roman" w:cs="Times New Roman"/>
          <w:sz w:val="28"/>
          <w:szCs w:val="28"/>
          <w:lang w:eastAsia="ru-RU"/>
        </w:rPr>
        <w:t>у</w:t>
      </w:r>
      <w:r w:rsidRPr="00967215">
        <w:rPr>
          <w:rFonts w:ascii="Times New Roman" w:eastAsia="Times New Roman" w:hAnsi="Times New Roman" w:cs="Times New Roman"/>
          <w:sz w:val="28"/>
          <w:szCs w:val="28"/>
          <w:lang w:eastAsia="ru-RU"/>
        </w:rPr>
        <w:t>емый в установленном порядке (далее - перечень).</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Действие настоящих Правил распространяется только на предоставление нежилых помещений, включенных в перечень (далее - нежилые помещения), во владение и (или) в пользование на долгосрочной основе социально ориентир</w:t>
      </w:r>
      <w:r w:rsidRPr="00967215">
        <w:rPr>
          <w:rFonts w:ascii="Times New Roman" w:eastAsia="Times New Roman" w:hAnsi="Times New Roman" w:cs="Times New Roman"/>
          <w:sz w:val="28"/>
          <w:szCs w:val="28"/>
          <w:lang w:eastAsia="ru-RU"/>
        </w:rPr>
        <w:t>о</w:t>
      </w:r>
      <w:r w:rsidRPr="00967215">
        <w:rPr>
          <w:rFonts w:ascii="Times New Roman" w:eastAsia="Times New Roman" w:hAnsi="Times New Roman" w:cs="Times New Roman"/>
          <w:sz w:val="28"/>
          <w:szCs w:val="28"/>
          <w:lang w:eastAsia="ru-RU"/>
        </w:rPr>
        <w:t>ванным некоммерческим организациям (далее - организации).</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Типовые формы договора безвозмездного пользования нежилого пом</w:t>
      </w:r>
      <w:r w:rsidRPr="00967215">
        <w:rPr>
          <w:rFonts w:ascii="Times New Roman" w:eastAsia="Times New Roman" w:hAnsi="Times New Roman" w:cs="Times New Roman"/>
          <w:sz w:val="28"/>
          <w:szCs w:val="28"/>
          <w:lang w:eastAsia="ru-RU"/>
        </w:rPr>
        <w:t>е</w:t>
      </w:r>
      <w:r w:rsidRPr="00967215">
        <w:rPr>
          <w:rFonts w:ascii="Times New Roman" w:eastAsia="Times New Roman" w:hAnsi="Times New Roman" w:cs="Times New Roman"/>
          <w:sz w:val="28"/>
          <w:szCs w:val="28"/>
          <w:lang w:eastAsia="ru-RU"/>
        </w:rPr>
        <w:t>щения и договора аренды нежилого помещения устанавливаются Отделом сельского хозяйства, имущественных, земельных отношений и правовой раб</w:t>
      </w:r>
      <w:r w:rsidRPr="00967215">
        <w:rPr>
          <w:rFonts w:ascii="Times New Roman" w:eastAsia="Times New Roman" w:hAnsi="Times New Roman" w:cs="Times New Roman"/>
          <w:sz w:val="28"/>
          <w:szCs w:val="28"/>
          <w:lang w:eastAsia="ru-RU"/>
        </w:rPr>
        <w:t>о</w:t>
      </w:r>
      <w:r w:rsidRPr="00967215">
        <w:rPr>
          <w:rFonts w:ascii="Times New Roman" w:eastAsia="Times New Roman" w:hAnsi="Times New Roman" w:cs="Times New Roman"/>
          <w:sz w:val="28"/>
          <w:szCs w:val="28"/>
          <w:lang w:eastAsia="ru-RU"/>
        </w:rPr>
        <w:t>ты Администрации Малокарачаевского муниципального района (далее - упо</w:t>
      </w:r>
      <w:r w:rsidRPr="00967215">
        <w:rPr>
          <w:rFonts w:ascii="Times New Roman" w:eastAsia="Times New Roman" w:hAnsi="Times New Roman" w:cs="Times New Roman"/>
          <w:sz w:val="28"/>
          <w:szCs w:val="28"/>
          <w:lang w:eastAsia="ru-RU"/>
        </w:rPr>
        <w:t>л</w:t>
      </w:r>
      <w:r w:rsidRPr="00967215">
        <w:rPr>
          <w:rFonts w:ascii="Times New Roman" w:eastAsia="Times New Roman" w:hAnsi="Times New Roman" w:cs="Times New Roman"/>
          <w:sz w:val="28"/>
          <w:szCs w:val="28"/>
          <w:lang w:eastAsia="ru-RU"/>
        </w:rPr>
        <w:t>номоченный орган).</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gramStart"/>
      <w:r w:rsidRPr="00967215">
        <w:rPr>
          <w:rFonts w:ascii="Times New Roman" w:eastAsia="Times New Roman" w:hAnsi="Times New Roman" w:cs="Times New Roman"/>
          <w:sz w:val="28"/>
          <w:szCs w:val="28"/>
          <w:lang w:eastAsia="ru-RU"/>
        </w:rPr>
        <w:t>Типовая форма договора аренды нежилых помещений устанавливается с учетом типовых условий договоров аренды в отношении находящихся в мун</w:t>
      </w:r>
      <w:r w:rsidRPr="00967215">
        <w:rPr>
          <w:rFonts w:ascii="Times New Roman" w:eastAsia="Times New Roman" w:hAnsi="Times New Roman" w:cs="Times New Roman"/>
          <w:sz w:val="28"/>
          <w:szCs w:val="28"/>
          <w:lang w:eastAsia="ru-RU"/>
        </w:rPr>
        <w:t>и</w:t>
      </w:r>
      <w:r w:rsidRPr="00967215">
        <w:rPr>
          <w:rFonts w:ascii="Times New Roman" w:eastAsia="Times New Roman" w:hAnsi="Times New Roman" w:cs="Times New Roman"/>
          <w:sz w:val="28"/>
          <w:szCs w:val="28"/>
          <w:lang w:eastAsia="ru-RU"/>
        </w:rPr>
        <w:t xml:space="preserve">ципальной собственности нежилых помещений, зданий, строений, сооружений, закрепленных за муниципальными  учреждением,  а также находящихся в казне Малокарачаевского района. </w:t>
      </w:r>
      <w:proofErr w:type="gramEnd"/>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2. Нежилое помещение предоставляется организации во владение и (или) в пользование на следующих условиях:</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а) предоставление нежилого помещения в безвозмездное пользование или аренду на 5 лет;</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gramStart"/>
      <w:r w:rsidRPr="00967215">
        <w:rPr>
          <w:rFonts w:ascii="Times New Roman" w:eastAsia="Times New Roman" w:hAnsi="Times New Roman" w:cs="Times New Roman"/>
          <w:sz w:val="28"/>
          <w:szCs w:val="28"/>
          <w:lang w:eastAsia="ru-RU"/>
        </w:rPr>
        <w:t>б) предоставление нежилого помещения в безвозмездное пользование при условии осуществления организацией в соответствии с учредительными док</w:t>
      </w:r>
      <w:r w:rsidRPr="00967215">
        <w:rPr>
          <w:rFonts w:ascii="Times New Roman" w:eastAsia="Times New Roman" w:hAnsi="Times New Roman" w:cs="Times New Roman"/>
          <w:sz w:val="28"/>
          <w:szCs w:val="28"/>
          <w:lang w:eastAsia="ru-RU"/>
        </w:rPr>
        <w:t>у</w:t>
      </w:r>
      <w:r w:rsidRPr="00967215">
        <w:rPr>
          <w:rFonts w:ascii="Times New Roman" w:eastAsia="Times New Roman" w:hAnsi="Times New Roman" w:cs="Times New Roman"/>
          <w:sz w:val="28"/>
          <w:szCs w:val="28"/>
          <w:lang w:eastAsia="ru-RU"/>
        </w:rPr>
        <w:t>ментами одного или нескольких видов деятельности, предусмотре</w:t>
      </w:r>
      <w:r w:rsidRPr="00967215">
        <w:rPr>
          <w:rFonts w:ascii="Times New Roman" w:eastAsia="Times New Roman" w:hAnsi="Times New Roman" w:cs="Times New Roman"/>
          <w:sz w:val="28"/>
          <w:szCs w:val="28"/>
          <w:lang w:eastAsia="ru-RU"/>
        </w:rPr>
        <w:t>н</w:t>
      </w:r>
      <w:r w:rsidRPr="00967215">
        <w:rPr>
          <w:rFonts w:ascii="Times New Roman" w:eastAsia="Times New Roman" w:hAnsi="Times New Roman" w:cs="Times New Roman"/>
          <w:sz w:val="28"/>
          <w:szCs w:val="28"/>
          <w:lang w:eastAsia="ru-RU"/>
        </w:rPr>
        <w:t>ных </w:t>
      </w:r>
      <w:hyperlink r:id="rId6" w:anchor="block_3111" w:history="1">
        <w:r w:rsidRPr="00967215">
          <w:rPr>
            <w:rFonts w:ascii="Times New Roman" w:eastAsia="Times New Roman" w:hAnsi="Times New Roman" w:cs="Times New Roman"/>
            <w:sz w:val="28"/>
            <w:szCs w:val="28"/>
            <w:u w:val="single"/>
            <w:lang w:eastAsia="ru-RU"/>
          </w:rPr>
          <w:t>пунктами  1</w:t>
        </w:r>
      </w:hyperlink>
      <w:r w:rsidRPr="00967215">
        <w:rPr>
          <w:rFonts w:ascii="Times New Roman" w:eastAsia="Times New Roman" w:hAnsi="Times New Roman" w:cs="Times New Roman"/>
          <w:sz w:val="28"/>
          <w:szCs w:val="28"/>
          <w:lang w:eastAsia="ru-RU"/>
        </w:rPr>
        <w:t> и </w:t>
      </w:r>
      <w:hyperlink r:id="rId7" w:anchor="block_3112" w:history="1">
        <w:r w:rsidRPr="00967215">
          <w:rPr>
            <w:rFonts w:ascii="Times New Roman" w:eastAsia="Times New Roman" w:hAnsi="Times New Roman" w:cs="Times New Roman"/>
            <w:sz w:val="28"/>
            <w:szCs w:val="28"/>
            <w:u w:val="single"/>
            <w:lang w:eastAsia="ru-RU"/>
          </w:rPr>
          <w:t>2 статьи  31.1</w:t>
        </w:r>
      </w:hyperlink>
      <w:r w:rsidRPr="00967215">
        <w:rPr>
          <w:rFonts w:ascii="Times New Roman" w:eastAsia="Times New Roman" w:hAnsi="Times New Roman" w:cs="Times New Roman"/>
          <w:sz w:val="28"/>
          <w:szCs w:val="28"/>
          <w:lang w:eastAsia="ru-RU"/>
        </w:rPr>
        <w:t> Муниципального закона "О некоммерческих организациях" (далее - виды деятельности), в течение не менее 5 лет до подачи указанной организацией заявления о предоставлении нежилого помещения в безвозмездное пользование;</w:t>
      </w:r>
      <w:proofErr w:type="gramEnd"/>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lastRenderedPageBreak/>
        <w:t>в) предоставление нежилого помещения в аренду при условии осущест</w:t>
      </w:r>
      <w:r w:rsidRPr="00967215">
        <w:rPr>
          <w:rFonts w:ascii="Times New Roman" w:eastAsia="Times New Roman" w:hAnsi="Times New Roman" w:cs="Times New Roman"/>
          <w:sz w:val="28"/>
          <w:szCs w:val="28"/>
          <w:lang w:eastAsia="ru-RU"/>
        </w:rPr>
        <w:t>в</w:t>
      </w:r>
      <w:r w:rsidRPr="00967215">
        <w:rPr>
          <w:rFonts w:ascii="Times New Roman" w:eastAsia="Times New Roman" w:hAnsi="Times New Roman" w:cs="Times New Roman"/>
          <w:sz w:val="28"/>
          <w:szCs w:val="28"/>
          <w:lang w:eastAsia="ru-RU"/>
        </w:rPr>
        <w:t>ления организацией в соответствии с учредительными документами одного или нескольких видов деятельности в течение не менее одного года до подачи ук</w:t>
      </w:r>
      <w:r w:rsidRPr="00967215">
        <w:rPr>
          <w:rFonts w:ascii="Times New Roman" w:eastAsia="Times New Roman" w:hAnsi="Times New Roman" w:cs="Times New Roman"/>
          <w:sz w:val="28"/>
          <w:szCs w:val="28"/>
          <w:lang w:eastAsia="ru-RU"/>
        </w:rPr>
        <w:t>а</w:t>
      </w:r>
      <w:r w:rsidRPr="00967215">
        <w:rPr>
          <w:rFonts w:ascii="Times New Roman" w:eastAsia="Times New Roman" w:hAnsi="Times New Roman" w:cs="Times New Roman"/>
          <w:sz w:val="28"/>
          <w:szCs w:val="28"/>
          <w:lang w:eastAsia="ru-RU"/>
        </w:rPr>
        <w:t>занной организацией заявления о предоставлении нежилого помещения в аре</w:t>
      </w:r>
      <w:r w:rsidRPr="00967215">
        <w:rPr>
          <w:rFonts w:ascii="Times New Roman" w:eastAsia="Times New Roman" w:hAnsi="Times New Roman" w:cs="Times New Roman"/>
          <w:sz w:val="28"/>
          <w:szCs w:val="28"/>
          <w:lang w:eastAsia="ru-RU"/>
        </w:rPr>
        <w:t>н</w:t>
      </w:r>
      <w:r w:rsidRPr="00967215">
        <w:rPr>
          <w:rFonts w:ascii="Times New Roman" w:eastAsia="Times New Roman" w:hAnsi="Times New Roman" w:cs="Times New Roman"/>
          <w:sz w:val="28"/>
          <w:szCs w:val="28"/>
          <w:lang w:eastAsia="ru-RU"/>
        </w:rPr>
        <w:t>ду;</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г) использование нежилого помещения только по целевому назначению для осуществления одного или нескольких видов деятельности, указываемых в договоре безвозмездного пользования нежилым помещением или договоре аренды нежилого помещения;</w:t>
      </w:r>
    </w:p>
    <w:p w:rsidR="00C30791" w:rsidRPr="00CC6874"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gramStart"/>
      <w:r w:rsidRPr="00967215">
        <w:rPr>
          <w:rFonts w:ascii="Times New Roman" w:eastAsia="Times New Roman" w:hAnsi="Times New Roman" w:cs="Times New Roman"/>
          <w:sz w:val="28"/>
          <w:szCs w:val="28"/>
          <w:lang w:eastAsia="ru-RU"/>
        </w:rPr>
        <w:t xml:space="preserve">д) установление годовой арендной платы по договору аренды нежилого помещения в рублях в размере 50 процентов размера годовой арендной платы за нежилое помещение, определяемой на основании отчета об оценке рыночной </w:t>
      </w:r>
      <w:r w:rsidRPr="00CC6874">
        <w:rPr>
          <w:rFonts w:ascii="Times New Roman" w:eastAsia="Times New Roman" w:hAnsi="Times New Roman" w:cs="Times New Roman"/>
          <w:sz w:val="28"/>
          <w:szCs w:val="28"/>
          <w:lang w:eastAsia="ru-RU"/>
        </w:rPr>
        <w:t>стоимости арендной платы, подготовленного в соответствии с законодател</w:t>
      </w:r>
      <w:r w:rsidRPr="00CC6874">
        <w:rPr>
          <w:rFonts w:ascii="Times New Roman" w:eastAsia="Times New Roman" w:hAnsi="Times New Roman" w:cs="Times New Roman"/>
          <w:sz w:val="28"/>
          <w:szCs w:val="28"/>
          <w:lang w:eastAsia="ru-RU"/>
        </w:rPr>
        <w:t>ь</w:t>
      </w:r>
      <w:r w:rsidRPr="00CC6874">
        <w:rPr>
          <w:rFonts w:ascii="Times New Roman" w:eastAsia="Times New Roman" w:hAnsi="Times New Roman" w:cs="Times New Roman"/>
          <w:sz w:val="28"/>
          <w:szCs w:val="28"/>
          <w:lang w:eastAsia="ru-RU"/>
        </w:rPr>
        <w:t>ством Российской Федерации об оценочной деятельности, на дату, предш</w:t>
      </w:r>
      <w:r w:rsidRPr="00CC6874">
        <w:rPr>
          <w:rFonts w:ascii="Times New Roman" w:eastAsia="Times New Roman" w:hAnsi="Times New Roman" w:cs="Times New Roman"/>
          <w:sz w:val="28"/>
          <w:szCs w:val="28"/>
          <w:lang w:eastAsia="ru-RU"/>
        </w:rPr>
        <w:t>е</w:t>
      </w:r>
      <w:r w:rsidRPr="00CC6874">
        <w:rPr>
          <w:rFonts w:ascii="Times New Roman" w:eastAsia="Times New Roman" w:hAnsi="Times New Roman" w:cs="Times New Roman"/>
          <w:sz w:val="28"/>
          <w:szCs w:val="28"/>
          <w:lang w:eastAsia="ru-RU"/>
        </w:rPr>
        <w:t>ствующую размещению в установленном порядке извещения о возможности предоставления нежилого помещения в безвозмездное пользование или</w:t>
      </w:r>
      <w:proofErr w:type="gramEnd"/>
      <w:r w:rsidRPr="00CC6874">
        <w:rPr>
          <w:rFonts w:ascii="Times New Roman" w:eastAsia="Times New Roman" w:hAnsi="Times New Roman" w:cs="Times New Roman"/>
          <w:sz w:val="28"/>
          <w:szCs w:val="28"/>
          <w:lang w:eastAsia="ru-RU"/>
        </w:rPr>
        <w:t xml:space="preserve"> аренду организации (далее - извещение) не более чем на 60 дней, которая не подлежит изменению в течение действия договора аренды нежилого помещения;</w:t>
      </w:r>
    </w:p>
    <w:p w:rsidR="00C30791" w:rsidRPr="00CC6874"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C6874">
        <w:rPr>
          <w:rFonts w:ascii="Times New Roman" w:eastAsia="Times New Roman" w:hAnsi="Times New Roman" w:cs="Times New Roman"/>
          <w:sz w:val="28"/>
          <w:szCs w:val="28"/>
          <w:lang w:eastAsia="ru-RU"/>
        </w:rPr>
        <w:t>е) запрещение продажи переданного организациям государственного имущества, переуступки прав пользования им, передачи прав пользования им в залог и внесения прав пользования таким имуществом в уставный капитал л</w:t>
      </w:r>
      <w:r w:rsidRPr="00CC6874">
        <w:rPr>
          <w:rFonts w:ascii="Times New Roman" w:eastAsia="Times New Roman" w:hAnsi="Times New Roman" w:cs="Times New Roman"/>
          <w:sz w:val="28"/>
          <w:szCs w:val="28"/>
          <w:lang w:eastAsia="ru-RU"/>
        </w:rPr>
        <w:t>ю</w:t>
      </w:r>
      <w:r w:rsidRPr="00CC6874">
        <w:rPr>
          <w:rFonts w:ascii="Times New Roman" w:eastAsia="Times New Roman" w:hAnsi="Times New Roman" w:cs="Times New Roman"/>
          <w:sz w:val="28"/>
          <w:szCs w:val="28"/>
          <w:lang w:eastAsia="ru-RU"/>
        </w:rPr>
        <w:t>бых других субъектов хозяйственной деятельности;</w:t>
      </w:r>
    </w:p>
    <w:p w:rsidR="00C30791" w:rsidRPr="00CC6874" w:rsidRDefault="00C30791" w:rsidP="00C30791">
      <w:pPr>
        <w:spacing w:after="0" w:line="240" w:lineRule="auto"/>
        <w:ind w:firstLine="709"/>
        <w:jc w:val="both"/>
        <w:rPr>
          <w:rFonts w:ascii="Times New Roman" w:eastAsia="Times New Roman" w:hAnsi="Times New Roman" w:cs="Times New Roman"/>
          <w:sz w:val="28"/>
          <w:szCs w:val="28"/>
          <w:lang w:eastAsia="ru-RU"/>
        </w:rPr>
      </w:pPr>
      <w:r w:rsidRPr="00CC6874">
        <w:rPr>
          <w:rFonts w:ascii="Times New Roman" w:eastAsia="Times New Roman" w:hAnsi="Times New Roman" w:cs="Times New Roman"/>
          <w:sz w:val="28"/>
          <w:szCs w:val="28"/>
          <w:lang w:eastAsia="ru-RU"/>
        </w:rPr>
        <w:t>Подпункт "ж" изменен с 19 июня 2024 г. - </w:t>
      </w:r>
      <w:hyperlink r:id="rId8" w:anchor="block_1032" w:history="1">
        <w:r w:rsidRPr="00CC6874">
          <w:rPr>
            <w:rFonts w:ascii="Times New Roman" w:eastAsia="Times New Roman" w:hAnsi="Times New Roman" w:cs="Times New Roman"/>
            <w:sz w:val="28"/>
            <w:szCs w:val="28"/>
            <w:lang w:eastAsia="ru-RU"/>
          </w:rPr>
          <w:t>Постановление</w:t>
        </w:r>
      </w:hyperlink>
      <w:r w:rsidRPr="00CC6874">
        <w:rPr>
          <w:rFonts w:ascii="Times New Roman" w:eastAsia="Times New Roman" w:hAnsi="Times New Roman" w:cs="Times New Roman"/>
          <w:sz w:val="28"/>
          <w:szCs w:val="28"/>
          <w:lang w:eastAsia="ru-RU"/>
        </w:rPr>
        <w:t> Правительства России от 11 июня 2024 г. N 777</w:t>
      </w:r>
    </w:p>
    <w:p w:rsidR="00C30791" w:rsidRPr="00CC6874"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C6874">
        <w:rPr>
          <w:rFonts w:ascii="Times New Roman" w:eastAsia="Times New Roman" w:hAnsi="Times New Roman" w:cs="Times New Roman"/>
          <w:sz w:val="28"/>
          <w:szCs w:val="28"/>
          <w:lang w:eastAsia="ru-RU"/>
        </w:rPr>
        <w:t>ж) наличие у организации, которой нежилое помещение предоставлено в безвозмездное пользование или аренду, права в любое время отказаться от д</w:t>
      </w:r>
      <w:r w:rsidRPr="00CC6874">
        <w:rPr>
          <w:rFonts w:ascii="Times New Roman" w:eastAsia="Times New Roman" w:hAnsi="Times New Roman" w:cs="Times New Roman"/>
          <w:sz w:val="28"/>
          <w:szCs w:val="28"/>
          <w:lang w:eastAsia="ru-RU"/>
        </w:rPr>
        <w:t>о</w:t>
      </w:r>
      <w:r w:rsidRPr="00CC6874">
        <w:rPr>
          <w:rFonts w:ascii="Times New Roman" w:eastAsia="Times New Roman" w:hAnsi="Times New Roman" w:cs="Times New Roman"/>
          <w:sz w:val="28"/>
          <w:szCs w:val="28"/>
          <w:lang w:eastAsia="ru-RU"/>
        </w:rPr>
        <w:t>говора безвозмездного пользования нежилым помещением или договора аре</w:t>
      </w:r>
      <w:r w:rsidRPr="00CC6874">
        <w:rPr>
          <w:rFonts w:ascii="Times New Roman" w:eastAsia="Times New Roman" w:hAnsi="Times New Roman" w:cs="Times New Roman"/>
          <w:sz w:val="28"/>
          <w:szCs w:val="28"/>
          <w:lang w:eastAsia="ru-RU"/>
        </w:rPr>
        <w:t>н</w:t>
      </w:r>
      <w:r w:rsidRPr="00CC6874">
        <w:rPr>
          <w:rFonts w:ascii="Times New Roman" w:eastAsia="Times New Roman" w:hAnsi="Times New Roman" w:cs="Times New Roman"/>
          <w:sz w:val="28"/>
          <w:szCs w:val="28"/>
          <w:lang w:eastAsia="ru-RU"/>
        </w:rPr>
        <w:t>ды нежилого помещения, уведомив об этом уполномоченный орган за один м</w:t>
      </w:r>
      <w:r w:rsidRPr="00CC6874">
        <w:rPr>
          <w:rFonts w:ascii="Times New Roman" w:eastAsia="Times New Roman" w:hAnsi="Times New Roman" w:cs="Times New Roman"/>
          <w:sz w:val="28"/>
          <w:szCs w:val="28"/>
          <w:lang w:eastAsia="ru-RU"/>
        </w:rPr>
        <w:t>е</w:t>
      </w:r>
      <w:r w:rsidRPr="00CC6874">
        <w:rPr>
          <w:rFonts w:ascii="Times New Roman" w:eastAsia="Times New Roman" w:hAnsi="Times New Roman" w:cs="Times New Roman"/>
          <w:sz w:val="28"/>
          <w:szCs w:val="28"/>
          <w:lang w:eastAsia="ru-RU"/>
        </w:rPr>
        <w:t>сяц;</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C6874">
        <w:rPr>
          <w:rFonts w:ascii="Times New Roman" w:eastAsia="Times New Roman" w:hAnsi="Times New Roman" w:cs="Times New Roman"/>
          <w:sz w:val="28"/>
          <w:szCs w:val="28"/>
          <w:lang w:eastAsia="ru-RU"/>
        </w:rPr>
        <w:t>з) отсутствие у организации просроченной задолженности по начисле</w:t>
      </w:r>
      <w:r w:rsidRPr="00CC6874">
        <w:rPr>
          <w:rFonts w:ascii="Times New Roman" w:eastAsia="Times New Roman" w:hAnsi="Times New Roman" w:cs="Times New Roman"/>
          <w:sz w:val="28"/>
          <w:szCs w:val="28"/>
          <w:lang w:eastAsia="ru-RU"/>
        </w:rPr>
        <w:t>н</w:t>
      </w:r>
      <w:r w:rsidRPr="00CC6874">
        <w:rPr>
          <w:rFonts w:ascii="Times New Roman" w:eastAsia="Times New Roman" w:hAnsi="Times New Roman" w:cs="Times New Roman"/>
          <w:sz w:val="28"/>
          <w:szCs w:val="28"/>
          <w:lang w:eastAsia="ru-RU"/>
        </w:rPr>
        <w:t>ным налогам, сборам и иным обязательным платежам в бюджеты любого уро</w:t>
      </w:r>
      <w:r w:rsidRPr="00CC6874">
        <w:rPr>
          <w:rFonts w:ascii="Times New Roman" w:eastAsia="Times New Roman" w:hAnsi="Times New Roman" w:cs="Times New Roman"/>
          <w:sz w:val="28"/>
          <w:szCs w:val="28"/>
          <w:lang w:eastAsia="ru-RU"/>
        </w:rPr>
        <w:t>в</w:t>
      </w:r>
      <w:r w:rsidRPr="00CC6874">
        <w:rPr>
          <w:rFonts w:ascii="Times New Roman" w:eastAsia="Times New Roman" w:hAnsi="Times New Roman" w:cs="Times New Roman"/>
          <w:sz w:val="28"/>
          <w:szCs w:val="28"/>
          <w:lang w:eastAsia="ru-RU"/>
        </w:rPr>
        <w:t>ня и (или) государственные</w:t>
      </w:r>
      <w:r w:rsidRPr="00967215">
        <w:rPr>
          <w:rFonts w:ascii="Times New Roman" w:eastAsia="Times New Roman" w:hAnsi="Times New Roman" w:cs="Times New Roman"/>
          <w:sz w:val="28"/>
          <w:szCs w:val="28"/>
          <w:lang w:eastAsia="ru-RU"/>
        </w:rPr>
        <w:t xml:space="preserve"> внебюджетные фонды за прошедший календарный год и задолженности по арендной плате по договорам аренды находящегося в федеральной собственности государственного имущества. Это условие счит</w:t>
      </w:r>
      <w:r w:rsidRPr="00967215">
        <w:rPr>
          <w:rFonts w:ascii="Times New Roman" w:eastAsia="Times New Roman" w:hAnsi="Times New Roman" w:cs="Times New Roman"/>
          <w:sz w:val="28"/>
          <w:szCs w:val="28"/>
          <w:lang w:eastAsia="ru-RU"/>
        </w:rPr>
        <w:t>а</w:t>
      </w:r>
      <w:r w:rsidRPr="00967215">
        <w:rPr>
          <w:rFonts w:ascii="Times New Roman" w:eastAsia="Times New Roman" w:hAnsi="Times New Roman" w:cs="Times New Roman"/>
          <w:sz w:val="28"/>
          <w:szCs w:val="28"/>
          <w:lang w:eastAsia="ru-RU"/>
        </w:rPr>
        <w:t>ется соблюденным, если организация обжаловала наличие указанной задо</w:t>
      </w:r>
      <w:r w:rsidRPr="00967215">
        <w:rPr>
          <w:rFonts w:ascii="Times New Roman" w:eastAsia="Times New Roman" w:hAnsi="Times New Roman" w:cs="Times New Roman"/>
          <w:sz w:val="28"/>
          <w:szCs w:val="28"/>
          <w:lang w:eastAsia="ru-RU"/>
        </w:rPr>
        <w:t>л</w:t>
      </w:r>
      <w:r w:rsidRPr="00967215">
        <w:rPr>
          <w:rFonts w:ascii="Times New Roman" w:eastAsia="Times New Roman" w:hAnsi="Times New Roman" w:cs="Times New Roman"/>
          <w:sz w:val="28"/>
          <w:szCs w:val="28"/>
          <w:lang w:eastAsia="ru-RU"/>
        </w:rPr>
        <w:t>женности в соответствии с законодательством Российской Федерации и реш</w:t>
      </w:r>
      <w:r w:rsidRPr="00967215">
        <w:rPr>
          <w:rFonts w:ascii="Times New Roman" w:eastAsia="Times New Roman" w:hAnsi="Times New Roman" w:cs="Times New Roman"/>
          <w:sz w:val="28"/>
          <w:szCs w:val="28"/>
          <w:lang w:eastAsia="ru-RU"/>
        </w:rPr>
        <w:t>е</w:t>
      </w:r>
      <w:r w:rsidRPr="00967215">
        <w:rPr>
          <w:rFonts w:ascii="Times New Roman" w:eastAsia="Times New Roman" w:hAnsi="Times New Roman" w:cs="Times New Roman"/>
          <w:sz w:val="28"/>
          <w:szCs w:val="28"/>
          <w:lang w:eastAsia="ru-RU"/>
        </w:rPr>
        <w:t>ние по такой жалобе на день заключения договора безвозмездного пользования нежилым помещением или договора аренды нежилого помещения не вступило в законную силу;</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и) отсутствие факта нахождения организации в процессе ликвидации, а также отсутствие решения арбитражного суда о признании ее банкротом и об открытии конкурсного производства;</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к) отсутствие организации в перечне организаций, в отношении которых имеются сведения об их причастности к экстремистской деятельности или те</w:t>
      </w:r>
      <w:r w:rsidRPr="00967215">
        <w:rPr>
          <w:rFonts w:ascii="Times New Roman" w:eastAsia="Times New Roman" w:hAnsi="Times New Roman" w:cs="Times New Roman"/>
          <w:sz w:val="28"/>
          <w:szCs w:val="28"/>
          <w:lang w:eastAsia="ru-RU"/>
        </w:rPr>
        <w:t>р</w:t>
      </w:r>
      <w:r w:rsidRPr="00967215">
        <w:rPr>
          <w:rFonts w:ascii="Times New Roman" w:eastAsia="Times New Roman" w:hAnsi="Times New Roman" w:cs="Times New Roman"/>
          <w:sz w:val="28"/>
          <w:szCs w:val="28"/>
          <w:lang w:eastAsia="ru-RU"/>
        </w:rPr>
        <w:t>роризму, предусмотренном </w:t>
      </w:r>
      <w:hyperlink r:id="rId9" w:anchor="block_602" w:history="1">
        <w:r w:rsidRPr="00967215">
          <w:rPr>
            <w:rFonts w:ascii="Times New Roman" w:eastAsia="Times New Roman" w:hAnsi="Times New Roman" w:cs="Times New Roman"/>
            <w:sz w:val="28"/>
            <w:szCs w:val="28"/>
            <w:u w:val="single"/>
            <w:lang w:eastAsia="ru-RU"/>
          </w:rPr>
          <w:t>пунктом 2 статьи 6</w:t>
        </w:r>
      </w:hyperlink>
      <w:r w:rsidRPr="00967215">
        <w:rPr>
          <w:rFonts w:ascii="Times New Roman" w:eastAsia="Times New Roman" w:hAnsi="Times New Roman" w:cs="Times New Roman"/>
          <w:sz w:val="28"/>
          <w:szCs w:val="28"/>
          <w:lang w:eastAsia="ru-RU"/>
        </w:rPr>
        <w:t> Муниципального закона "О противодействии легализации (отмыванию) доходов, полученных престу</w:t>
      </w:r>
      <w:r w:rsidRPr="00967215">
        <w:rPr>
          <w:rFonts w:ascii="Times New Roman" w:eastAsia="Times New Roman" w:hAnsi="Times New Roman" w:cs="Times New Roman"/>
          <w:sz w:val="28"/>
          <w:szCs w:val="28"/>
          <w:lang w:eastAsia="ru-RU"/>
        </w:rPr>
        <w:t>п</w:t>
      </w:r>
      <w:r w:rsidRPr="00967215">
        <w:rPr>
          <w:rFonts w:ascii="Times New Roman" w:eastAsia="Times New Roman" w:hAnsi="Times New Roman" w:cs="Times New Roman"/>
          <w:sz w:val="28"/>
          <w:szCs w:val="28"/>
          <w:lang w:eastAsia="ru-RU"/>
        </w:rPr>
        <w:t>ным путем, и финансированию терроризма".</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lastRenderedPageBreak/>
        <w:t>3. </w:t>
      </w:r>
      <w:proofErr w:type="gramStart"/>
      <w:r w:rsidRPr="00967215">
        <w:rPr>
          <w:rFonts w:ascii="Times New Roman" w:eastAsia="Times New Roman" w:hAnsi="Times New Roman" w:cs="Times New Roman"/>
          <w:sz w:val="28"/>
          <w:szCs w:val="28"/>
          <w:lang w:eastAsia="ru-RU"/>
        </w:rPr>
        <w:t>Уполномоченный орган размещает на официальном сайте уполном</w:t>
      </w:r>
      <w:r w:rsidRPr="00967215">
        <w:rPr>
          <w:rFonts w:ascii="Times New Roman" w:eastAsia="Times New Roman" w:hAnsi="Times New Roman" w:cs="Times New Roman"/>
          <w:sz w:val="28"/>
          <w:szCs w:val="28"/>
          <w:lang w:eastAsia="ru-RU"/>
        </w:rPr>
        <w:t>о</w:t>
      </w:r>
      <w:r w:rsidRPr="00967215">
        <w:rPr>
          <w:rFonts w:ascii="Times New Roman" w:eastAsia="Times New Roman" w:hAnsi="Times New Roman" w:cs="Times New Roman"/>
          <w:sz w:val="28"/>
          <w:szCs w:val="28"/>
          <w:lang w:eastAsia="ru-RU"/>
        </w:rPr>
        <w:t>ченного органа в информационно-телекоммуникационной сети "Интернет" (д</w:t>
      </w:r>
      <w:r w:rsidRPr="00967215">
        <w:rPr>
          <w:rFonts w:ascii="Times New Roman" w:eastAsia="Times New Roman" w:hAnsi="Times New Roman" w:cs="Times New Roman"/>
          <w:sz w:val="28"/>
          <w:szCs w:val="28"/>
          <w:lang w:eastAsia="ru-RU"/>
        </w:rPr>
        <w:t>а</w:t>
      </w:r>
      <w:r w:rsidRPr="00967215">
        <w:rPr>
          <w:rFonts w:ascii="Times New Roman" w:eastAsia="Times New Roman" w:hAnsi="Times New Roman" w:cs="Times New Roman"/>
          <w:sz w:val="28"/>
          <w:szCs w:val="28"/>
          <w:lang w:eastAsia="ru-RU"/>
        </w:rPr>
        <w:t>лее соответственно - официальный сайт, сеть "Интернет") извещение не поз</w:t>
      </w:r>
      <w:r w:rsidRPr="00967215">
        <w:rPr>
          <w:rFonts w:ascii="Times New Roman" w:eastAsia="Times New Roman" w:hAnsi="Times New Roman" w:cs="Times New Roman"/>
          <w:sz w:val="28"/>
          <w:szCs w:val="28"/>
          <w:lang w:eastAsia="ru-RU"/>
        </w:rPr>
        <w:t>д</w:t>
      </w:r>
      <w:r w:rsidRPr="00967215">
        <w:rPr>
          <w:rFonts w:ascii="Times New Roman" w:eastAsia="Times New Roman" w:hAnsi="Times New Roman" w:cs="Times New Roman"/>
          <w:sz w:val="28"/>
          <w:szCs w:val="28"/>
          <w:lang w:eastAsia="ru-RU"/>
        </w:rPr>
        <w:t>нее чем через 60 дней со дня освобождения организацией нежилого помещения в связи с прекращением права владения и (или) пользования им или принятия уполномоченным органом решения о включении нежилого помещения в пер</w:t>
      </w:r>
      <w:r w:rsidRPr="00967215">
        <w:rPr>
          <w:rFonts w:ascii="Times New Roman" w:eastAsia="Times New Roman" w:hAnsi="Times New Roman" w:cs="Times New Roman"/>
          <w:sz w:val="28"/>
          <w:szCs w:val="28"/>
          <w:lang w:eastAsia="ru-RU"/>
        </w:rPr>
        <w:t>е</w:t>
      </w:r>
      <w:r w:rsidRPr="00967215">
        <w:rPr>
          <w:rFonts w:ascii="Times New Roman" w:eastAsia="Times New Roman" w:hAnsi="Times New Roman" w:cs="Times New Roman"/>
          <w:sz w:val="28"/>
          <w:szCs w:val="28"/>
          <w:lang w:eastAsia="ru-RU"/>
        </w:rPr>
        <w:t>чень, если такое нежилое помещение на момент принятия указанного</w:t>
      </w:r>
      <w:proofErr w:type="gramEnd"/>
      <w:r w:rsidRPr="00967215">
        <w:rPr>
          <w:rFonts w:ascii="Times New Roman" w:eastAsia="Times New Roman" w:hAnsi="Times New Roman" w:cs="Times New Roman"/>
          <w:sz w:val="28"/>
          <w:szCs w:val="28"/>
          <w:lang w:eastAsia="ru-RU"/>
        </w:rPr>
        <w:t xml:space="preserve"> решения не предоставлено во владение и (или) пользование некоммерческой организ</w:t>
      </w:r>
      <w:r w:rsidRPr="00967215">
        <w:rPr>
          <w:rFonts w:ascii="Times New Roman" w:eastAsia="Times New Roman" w:hAnsi="Times New Roman" w:cs="Times New Roman"/>
          <w:sz w:val="28"/>
          <w:szCs w:val="28"/>
          <w:lang w:eastAsia="ru-RU"/>
        </w:rPr>
        <w:t>а</w:t>
      </w:r>
      <w:r w:rsidRPr="00967215">
        <w:rPr>
          <w:rFonts w:ascii="Times New Roman" w:eastAsia="Times New Roman" w:hAnsi="Times New Roman" w:cs="Times New Roman"/>
          <w:sz w:val="28"/>
          <w:szCs w:val="28"/>
          <w:lang w:eastAsia="ru-RU"/>
        </w:rPr>
        <w:t>ции.</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4. Извещение может быть опубликовано в любых средствах массовой и</w:t>
      </w:r>
      <w:r w:rsidRPr="00967215">
        <w:rPr>
          <w:rFonts w:ascii="Times New Roman" w:eastAsia="Times New Roman" w:hAnsi="Times New Roman" w:cs="Times New Roman"/>
          <w:sz w:val="28"/>
          <w:szCs w:val="28"/>
          <w:lang w:eastAsia="ru-RU"/>
        </w:rPr>
        <w:t>н</w:t>
      </w:r>
      <w:r w:rsidRPr="00967215">
        <w:rPr>
          <w:rFonts w:ascii="Times New Roman" w:eastAsia="Times New Roman" w:hAnsi="Times New Roman" w:cs="Times New Roman"/>
          <w:sz w:val="28"/>
          <w:szCs w:val="28"/>
          <w:lang w:eastAsia="ru-RU"/>
        </w:rPr>
        <w:t>формации, а также размещено на любых сайтах в сети "Интернет" при условии, что такие опубликование и размещение не осуществляются вместо размещения, предусмотренного </w:t>
      </w:r>
      <w:hyperlink r:id="rId10" w:anchor="block_34" w:history="1">
        <w:r w:rsidRPr="00967215">
          <w:rPr>
            <w:rFonts w:ascii="Times New Roman" w:eastAsia="Times New Roman" w:hAnsi="Times New Roman" w:cs="Times New Roman"/>
            <w:sz w:val="28"/>
            <w:szCs w:val="28"/>
            <w:u w:val="single"/>
            <w:lang w:eastAsia="ru-RU"/>
          </w:rPr>
          <w:t>пунктом 3</w:t>
        </w:r>
      </w:hyperlink>
      <w:r w:rsidRPr="00967215">
        <w:rPr>
          <w:rFonts w:ascii="Times New Roman" w:eastAsia="Times New Roman" w:hAnsi="Times New Roman" w:cs="Times New Roman"/>
          <w:sz w:val="28"/>
          <w:szCs w:val="28"/>
          <w:lang w:eastAsia="ru-RU"/>
        </w:rPr>
        <w:t> настоящих Правил.</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5. Извещение должно содержать следующие сведения:</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а) наименование, местонахождение, почтовый адрес, адрес электронной почты и номер телефона уполномоченного органа;</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б) общая площадь нежилого помещения;</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в) адрес здания, в котором расположено нежилое помещение (в случае отсутствия адреса - описание местоположения здания);</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г) номер этажа, на котором расположено нежилое помещение, описание местоположения этого нежилого помещения в пределах этажа или здания;</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д) год ввода в эксплуатацию здания, в котором расположено нежилое п</w:t>
      </w:r>
      <w:r w:rsidRPr="00967215">
        <w:rPr>
          <w:rFonts w:ascii="Times New Roman" w:eastAsia="Times New Roman" w:hAnsi="Times New Roman" w:cs="Times New Roman"/>
          <w:sz w:val="28"/>
          <w:szCs w:val="28"/>
          <w:lang w:eastAsia="ru-RU"/>
        </w:rPr>
        <w:t>о</w:t>
      </w:r>
      <w:r w:rsidRPr="00967215">
        <w:rPr>
          <w:rFonts w:ascii="Times New Roman" w:eastAsia="Times New Roman" w:hAnsi="Times New Roman" w:cs="Times New Roman"/>
          <w:sz w:val="28"/>
          <w:szCs w:val="28"/>
          <w:lang w:eastAsia="ru-RU"/>
        </w:rPr>
        <w:t>мещение;</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е) информация об ограничениях (обременениях) в отношении нежилого помещения;</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ж) состояние нежилого помещения (хорошее, удовлетворительное, треб</w:t>
      </w:r>
      <w:r w:rsidRPr="00967215">
        <w:rPr>
          <w:rFonts w:ascii="Times New Roman" w:eastAsia="Times New Roman" w:hAnsi="Times New Roman" w:cs="Times New Roman"/>
          <w:sz w:val="28"/>
          <w:szCs w:val="28"/>
          <w:lang w:eastAsia="ru-RU"/>
        </w:rPr>
        <w:t>у</w:t>
      </w:r>
      <w:r w:rsidRPr="00967215">
        <w:rPr>
          <w:rFonts w:ascii="Times New Roman" w:eastAsia="Times New Roman" w:hAnsi="Times New Roman" w:cs="Times New Roman"/>
          <w:sz w:val="28"/>
          <w:szCs w:val="28"/>
          <w:lang w:eastAsia="ru-RU"/>
        </w:rPr>
        <w:t>ется текущий ремонт, требуется капитальный ремонт);</w:t>
      </w:r>
    </w:p>
    <w:p w:rsidR="00C30791" w:rsidRPr="00967215" w:rsidRDefault="00C30791" w:rsidP="00C30791">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з) размер годовой стоимости арендной платы за нежилое помещение на основании отчета об оценке рыночной стоимости арендной платы, подгото</w:t>
      </w:r>
      <w:r w:rsidRPr="00967215">
        <w:rPr>
          <w:rFonts w:ascii="Times New Roman" w:eastAsia="Times New Roman" w:hAnsi="Times New Roman" w:cs="Times New Roman"/>
          <w:sz w:val="28"/>
          <w:szCs w:val="28"/>
          <w:lang w:eastAsia="ru-RU"/>
        </w:rPr>
        <w:t>в</w:t>
      </w:r>
      <w:r w:rsidRPr="00967215">
        <w:rPr>
          <w:rFonts w:ascii="Times New Roman" w:eastAsia="Times New Roman" w:hAnsi="Times New Roman" w:cs="Times New Roman"/>
          <w:sz w:val="28"/>
          <w:szCs w:val="28"/>
          <w:lang w:eastAsia="ru-RU"/>
        </w:rPr>
        <w:t>ленного в соответствии с </w:t>
      </w:r>
      <w:hyperlink r:id="rId11" w:anchor="block_1" w:history="1">
        <w:r w:rsidRPr="00967215">
          <w:rPr>
            <w:rFonts w:ascii="Times New Roman" w:eastAsia="Times New Roman" w:hAnsi="Times New Roman" w:cs="Times New Roman"/>
            <w:sz w:val="28"/>
            <w:szCs w:val="28"/>
            <w:u w:val="single"/>
            <w:lang w:eastAsia="ru-RU"/>
          </w:rPr>
          <w:t>законодательством</w:t>
        </w:r>
      </w:hyperlink>
      <w:r w:rsidRPr="00967215">
        <w:rPr>
          <w:rFonts w:ascii="Times New Roman" w:eastAsia="Times New Roman" w:hAnsi="Times New Roman" w:cs="Times New Roman"/>
          <w:sz w:val="28"/>
          <w:szCs w:val="28"/>
          <w:lang w:eastAsia="ru-RU"/>
        </w:rPr>
        <w:t> Российской Федерации об оцено</w:t>
      </w:r>
      <w:r w:rsidRPr="00967215">
        <w:rPr>
          <w:rFonts w:ascii="Times New Roman" w:eastAsia="Times New Roman" w:hAnsi="Times New Roman" w:cs="Times New Roman"/>
          <w:sz w:val="28"/>
          <w:szCs w:val="28"/>
          <w:lang w:eastAsia="ru-RU"/>
        </w:rPr>
        <w:t>ч</w:t>
      </w:r>
      <w:r w:rsidRPr="00967215">
        <w:rPr>
          <w:rFonts w:ascii="Times New Roman" w:eastAsia="Times New Roman" w:hAnsi="Times New Roman" w:cs="Times New Roman"/>
          <w:sz w:val="28"/>
          <w:szCs w:val="28"/>
          <w:lang w:eastAsia="ru-RU"/>
        </w:rPr>
        <w:t>ной деятельности;</w:t>
      </w:r>
    </w:p>
    <w:p w:rsidR="00C30791" w:rsidRPr="00967215" w:rsidRDefault="00C30791" w:rsidP="00C30791">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Подпункт "и" изменен с 19 июня 2024 г. - </w:t>
      </w:r>
      <w:hyperlink r:id="rId12" w:anchor="block_1033" w:history="1">
        <w:r w:rsidRPr="00967215">
          <w:rPr>
            <w:rFonts w:ascii="Times New Roman" w:eastAsia="Times New Roman" w:hAnsi="Times New Roman" w:cs="Times New Roman"/>
            <w:sz w:val="28"/>
            <w:szCs w:val="28"/>
            <w:u w:val="single"/>
            <w:lang w:eastAsia="ru-RU"/>
          </w:rPr>
          <w:t>Постановление</w:t>
        </w:r>
      </w:hyperlink>
      <w:r w:rsidRPr="00967215">
        <w:rPr>
          <w:rFonts w:ascii="Times New Roman" w:eastAsia="Times New Roman" w:hAnsi="Times New Roman" w:cs="Times New Roman"/>
          <w:sz w:val="28"/>
          <w:szCs w:val="28"/>
          <w:lang w:eastAsia="ru-RU"/>
        </w:rPr>
        <w:t> Правительства России от 11 июня 2024 г. N 777</w:t>
      </w:r>
    </w:p>
    <w:p w:rsidR="00C30791" w:rsidRPr="00967215" w:rsidRDefault="00C30791" w:rsidP="00C30791">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и) типовые формы договора безвозмездного пользования нежилым пом</w:t>
      </w:r>
      <w:r w:rsidRPr="00967215">
        <w:rPr>
          <w:rFonts w:ascii="Times New Roman" w:eastAsia="Times New Roman" w:hAnsi="Times New Roman" w:cs="Times New Roman"/>
          <w:sz w:val="28"/>
          <w:szCs w:val="28"/>
          <w:lang w:eastAsia="ru-RU"/>
        </w:rPr>
        <w:t>е</w:t>
      </w:r>
      <w:r w:rsidRPr="00967215">
        <w:rPr>
          <w:rFonts w:ascii="Times New Roman" w:eastAsia="Times New Roman" w:hAnsi="Times New Roman" w:cs="Times New Roman"/>
          <w:sz w:val="28"/>
          <w:szCs w:val="28"/>
          <w:lang w:eastAsia="ru-RU"/>
        </w:rPr>
        <w:t xml:space="preserve">щением и договора аренды нежилого помещения, </w:t>
      </w:r>
      <w:proofErr w:type="gramStart"/>
      <w:r w:rsidRPr="00967215">
        <w:rPr>
          <w:rFonts w:ascii="Times New Roman" w:eastAsia="Times New Roman" w:hAnsi="Times New Roman" w:cs="Times New Roman"/>
          <w:sz w:val="28"/>
          <w:szCs w:val="28"/>
          <w:lang w:eastAsia="ru-RU"/>
        </w:rPr>
        <w:t>заключаемых</w:t>
      </w:r>
      <w:proofErr w:type="gramEnd"/>
      <w:r w:rsidRPr="00967215">
        <w:rPr>
          <w:rFonts w:ascii="Times New Roman" w:eastAsia="Times New Roman" w:hAnsi="Times New Roman" w:cs="Times New Roman"/>
          <w:sz w:val="28"/>
          <w:szCs w:val="28"/>
          <w:lang w:eastAsia="ru-RU"/>
        </w:rPr>
        <w:t xml:space="preserve"> уполномоче</w:t>
      </w:r>
      <w:r w:rsidRPr="00967215">
        <w:rPr>
          <w:rFonts w:ascii="Times New Roman" w:eastAsia="Times New Roman" w:hAnsi="Times New Roman" w:cs="Times New Roman"/>
          <w:sz w:val="28"/>
          <w:szCs w:val="28"/>
          <w:lang w:eastAsia="ru-RU"/>
        </w:rPr>
        <w:t>н</w:t>
      </w:r>
      <w:r w:rsidRPr="00967215">
        <w:rPr>
          <w:rFonts w:ascii="Times New Roman" w:eastAsia="Times New Roman" w:hAnsi="Times New Roman" w:cs="Times New Roman"/>
          <w:sz w:val="28"/>
          <w:szCs w:val="28"/>
          <w:lang w:eastAsia="ru-RU"/>
        </w:rPr>
        <w:t>ным органом с организациями;</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к) сроки (день и время начала и окончания) приема заявления о пред</w:t>
      </w:r>
      <w:r w:rsidRPr="00967215">
        <w:rPr>
          <w:rFonts w:ascii="Times New Roman" w:eastAsia="Times New Roman" w:hAnsi="Times New Roman" w:cs="Times New Roman"/>
          <w:sz w:val="28"/>
          <w:szCs w:val="28"/>
          <w:lang w:eastAsia="ru-RU"/>
        </w:rPr>
        <w:t>о</w:t>
      </w:r>
      <w:r w:rsidRPr="00967215">
        <w:rPr>
          <w:rFonts w:ascii="Times New Roman" w:eastAsia="Times New Roman" w:hAnsi="Times New Roman" w:cs="Times New Roman"/>
          <w:sz w:val="28"/>
          <w:szCs w:val="28"/>
          <w:lang w:eastAsia="ru-RU"/>
        </w:rPr>
        <w:t>ставлении нежилого помещения в безвозмездное пользование или заявления о предоставлении нежилого помещения в аренду (далее - заявления);</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л) место, день и время вскрытия конвертов с заявлениями и открытия д</w:t>
      </w:r>
      <w:r w:rsidRPr="00967215">
        <w:rPr>
          <w:rFonts w:ascii="Times New Roman" w:eastAsia="Times New Roman" w:hAnsi="Times New Roman" w:cs="Times New Roman"/>
          <w:sz w:val="28"/>
          <w:szCs w:val="28"/>
          <w:lang w:eastAsia="ru-RU"/>
        </w:rPr>
        <w:t>о</w:t>
      </w:r>
      <w:r w:rsidRPr="00967215">
        <w:rPr>
          <w:rFonts w:ascii="Times New Roman" w:eastAsia="Times New Roman" w:hAnsi="Times New Roman" w:cs="Times New Roman"/>
          <w:sz w:val="28"/>
          <w:szCs w:val="28"/>
          <w:lang w:eastAsia="ru-RU"/>
        </w:rPr>
        <w:t>ступа к заявлениям, поданным в форме электронных документов;</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м) условия предоставления нежилого помещения во владение и (или) в пользование, предусмотренные </w:t>
      </w:r>
      <w:hyperlink r:id="rId13" w:anchor="block_33" w:history="1">
        <w:r w:rsidRPr="00967215">
          <w:rPr>
            <w:rFonts w:ascii="Times New Roman" w:eastAsia="Times New Roman" w:hAnsi="Times New Roman" w:cs="Times New Roman"/>
            <w:sz w:val="28"/>
            <w:szCs w:val="28"/>
            <w:u w:val="single"/>
            <w:lang w:eastAsia="ru-RU"/>
          </w:rPr>
          <w:t>пунктом 2</w:t>
        </w:r>
      </w:hyperlink>
      <w:r w:rsidRPr="00967215">
        <w:rPr>
          <w:rFonts w:ascii="Times New Roman" w:eastAsia="Times New Roman" w:hAnsi="Times New Roman" w:cs="Times New Roman"/>
          <w:sz w:val="28"/>
          <w:szCs w:val="28"/>
          <w:lang w:eastAsia="ru-RU"/>
        </w:rPr>
        <w:t> настоящих Правил;</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н) форма заявлений для подачи их в форме электронного документа.</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6. При размещении извещения на официальном сайте днем начала приема заявлений устанавливается 1-й рабочий день после дня размещения извещения на официальном сайте. Днем окончания приема заявлений устанавливается 30-</w:t>
      </w:r>
      <w:r w:rsidRPr="00967215">
        <w:rPr>
          <w:rFonts w:ascii="Times New Roman" w:eastAsia="Times New Roman" w:hAnsi="Times New Roman" w:cs="Times New Roman"/>
          <w:sz w:val="28"/>
          <w:szCs w:val="28"/>
          <w:lang w:eastAsia="ru-RU"/>
        </w:rPr>
        <w:lastRenderedPageBreak/>
        <w:t>й день после даты размещения извещения на официальном сайте, а если он приходится на день, признаваемый в соответствии с </w:t>
      </w:r>
      <w:hyperlink r:id="rId14" w:anchor="block_111" w:history="1">
        <w:r w:rsidRPr="00967215">
          <w:rPr>
            <w:rFonts w:ascii="Times New Roman" w:eastAsia="Times New Roman" w:hAnsi="Times New Roman" w:cs="Times New Roman"/>
            <w:sz w:val="28"/>
            <w:szCs w:val="28"/>
            <w:u w:val="single"/>
            <w:lang w:eastAsia="ru-RU"/>
          </w:rPr>
          <w:t>законодательством</w:t>
        </w:r>
      </w:hyperlink>
      <w:r w:rsidRPr="00967215">
        <w:rPr>
          <w:rFonts w:ascii="Times New Roman" w:eastAsia="Times New Roman" w:hAnsi="Times New Roman" w:cs="Times New Roman"/>
          <w:sz w:val="28"/>
          <w:szCs w:val="28"/>
          <w:lang w:eastAsia="ru-RU"/>
        </w:rPr>
        <w:t> Российской Федерации выходным и (или) нерабочим праздничным днем, - ближайший следующий за ним рабочий день.</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Днем вскрытия конвертов с заявлениями определяется 1-й рабочий день после окончания срока приема заявлений.</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7. Уполномоченный орган вправе внести изменения в извещение, разм</w:t>
      </w:r>
      <w:r w:rsidRPr="00967215">
        <w:rPr>
          <w:rFonts w:ascii="Times New Roman" w:eastAsia="Times New Roman" w:hAnsi="Times New Roman" w:cs="Times New Roman"/>
          <w:sz w:val="28"/>
          <w:szCs w:val="28"/>
          <w:lang w:eastAsia="ru-RU"/>
        </w:rPr>
        <w:t>е</w:t>
      </w:r>
      <w:r w:rsidRPr="00967215">
        <w:rPr>
          <w:rFonts w:ascii="Times New Roman" w:eastAsia="Times New Roman" w:hAnsi="Times New Roman" w:cs="Times New Roman"/>
          <w:sz w:val="28"/>
          <w:szCs w:val="28"/>
          <w:lang w:eastAsia="ru-RU"/>
        </w:rPr>
        <w:t xml:space="preserve">щенное на официальном сайте, не </w:t>
      </w:r>
      <w:proofErr w:type="gramStart"/>
      <w:r w:rsidRPr="00967215">
        <w:rPr>
          <w:rFonts w:ascii="Times New Roman" w:eastAsia="Times New Roman" w:hAnsi="Times New Roman" w:cs="Times New Roman"/>
          <w:sz w:val="28"/>
          <w:szCs w:val="28"/>
          <w:lang w:eastAsia="ru-RU"/>
        </w:rPr>
        <w:t>позднее</w:t>
      </w:r>
      <w:proofErr w:type="gramEnd"/>
      <w:r w:rsidRPr="00967215">
        <w:rPr>
          <w:rFonts w:ascii="Times New Roman" w:eastAsia="Times New Roman" w:hAnsi="Times New Roman" w:cs="Times New Roman"/>
          <w:sz w:val="28"/>
          <w:szCs w:val="28"/>
          <w:lang w:eastAsia="ru-RU"/>
        </w:rPr>
        <w:t xml:space="preserve"> чем за 5 дней до дня окончания пр</w:t>
      </w:r>
      <w:r w:rsidRPr="00967215">
        <w:rPr>
          <w:rFonts w:ascii="Times New Roman" w:eastAsia="Times New Roman" w:hAnsi="Times New Roman" w:cs="Times New Roman"/>
          <w:sz w:val="28"/>
          <w:szCs w:val="28"/>
          <w:lang w:eastAsia="ru-RU"/>
        </w:rPr>
        <w:t>и</w:t>
      </w:r>
      <w:r w:rsidRPr="00967215">
        <w:rPr>
          <w:rFonts w:ascii="Times New Roman" w:eastAsia="Times New Roman" w:hAnsi="Times New Roman" w:cs="Times New Roman"/>
          <w:sz w:val="28"/>
          <w:szCs w:val="28"/>
          <w:lang w:eastAsia="ru-RU"/>
        </w:rPr>
        <w:t>ема заявлений. При этом срок приема заявлений должен быть продлен таким образом, чтобы со дня размещения на официальном сайте изменений в извещ</w:t>
      </w:r>
      <w:r w:rsidRPr="00967215">
        <w:rPr>
          <w:rFonts w:ascii="Times New Roman" w:eastAsia="Times New Roman" w:hAnsi="Times New Roman" w:cs="Times New Roman"/>
          <w:sz w:val="28"/>
          <w:szCs w:val="28"/>
          <w:lang w:eastAsia="ru-RU"/>
        </w:rPr>
        <w:t>е</w:t>
      </w:r>
      <w:r w:rsidRPr="00967215">
        <w:rPr>
          <w:rFonts w:ascii="Times New Roman" w:eastAsia="Times New Roman" w:hAnsi="Times New Roman" w:cs="Times New Roman"/>
          <w:sz w:val="28"/>
          <w:szCs w:val="28"/>
          <w:lang w:eastAsia="ru-RU"/>
        </w:rPr>
        <w:t>ние до дня окончания приема заявлений он составлял не менее 20 дней.</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Изменения в извещение, размещенное на официальном сайте, можно вн</w:t>
      </w:r>
      <w:r w:rsidRPr="00967215">
        <w:rPr>
          <w:rFonts w:ascii="Times New Roman" w:eastAsia="Times New Roman" w:hAnsi="Times New Roman" w:cs="Times New Roman"/>
          <w:sz w:val="28"/>
          <w:szCs w:val="28"/>
          <w:lang w:eastAsia="ru-RU"/>
        </w:rPr>
        <w:t>о</w:t>
      </w:r>
      <w:r w:rsidRPr="00967215">
        <w:rPr>
          <w:rFonts w:ascii="Times New Roman" w:eastAsia="Times New Roman" w:hAnsi="Times New Roman" w:cs="Times New Roman"/>
          <w:sz w:val="28"/>
          <w:szCs w:val="28"/>
          <w:lang w:eastAsia="ru-RU"/>
        </w:rPr>
        <w:t>сить не более одного раза.</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8. </w:t>
      </w:r>
      <w:proofErr w:type="gramStart"/>
      <w:r w:rsidRPr="00967215">
        <w:rPr>
          <w:rFonts w:ascii="Times New Roman" w:eastAsia="Times New Roman" w:hAnsi="Times New Roman" w:cs="Times New Roman"/>
          <w:sz w:val="28"/>
          <w:szCs w:val="28"/>
          <w:lang w:eastAsia="ru-RU"/>
        </w:rPr>
        <w:t>В течение срока приема заявлений организация, отвечающая условиям, предусмотренным </w:t>
      </w:r>
      <w:hyperlink r:id="rId15" w:anchor="block_24" w:history="1">
        <w:r w:rsidRPr="00967215">
          <w:rPr>
            <w:rFonts w:ascii="Times New Roman" w:eastAsia="Times New Roman" w:hAnsi="Times New Roman" w:cs="Times New Roman"/>
            <w:sz w:val="28"/>
            <w:szCs w:val="28"/>
            <w:u w:val="single"/>
            <w:lang w:eastAsia="ru-RU"/>
          </w:rPr>
          <w:t>подпунктом "б" пункта 2</w:t>
        </w:r>
      </w:hyperlink>
      <w:r w:rsidRPr="00967215">
        <w:rPr>
          <w:rFonts w:ascii="Times New Roman" w:eastAsia="Times New Roman" w:hAnsi="Times New Roman" w:cs="Times New Roman"/>
          <w:sz w:val="28"/>
          <w:szCs w:val="28"/>
          <w:lang w:eastAsia="ru-RU"/>
        </w:rPr>
        <w:t> настоящих Правил, может подать в уполномоченный орган заявление о предоставлении нежилого помещения в безвозмездное пользование или заявление о предоставлении нежилого помещ</w:t>
      </w:r>
      <w:r w:rsidRPr="00967215">
        <w:rPr>
          <w:rFonts w:ascii="Times New Roman" w:eastAsia="Times New Roman" w:hAnsi="Times New Roman" w:cs="Times New Roman"/>
          <w:sz w:val="28"/>
          <w:szCs w:val="28"/>
          <w:lang w:eastAsia="ru-RU"/>
        </w:rPr>
        <w:t>е</w:t>
      </w:r>
      <w:r w:rsidRPr="00967215">
        <w:rPr>
          <w:rFonts w:ascii="Times New Roman" w:eastAsia="Times New Roman" w:hAnsi="Times New Roman" w:cs="Times New Roman"/>
          <w:sz w:val="28"/>
          <w:szCs w:val="28"/>
          <w:lang w:eastAsia="ru-RU"/>
        </w:rPr>
        <w:t>ния в аренду, а организация, отвечающая условиям, предусмотре</w:t>
      </w:r>
      <w:r w:rsidRPr="00967215">
        <w:rPr>
          <w:rFonts w:ascii="Times New Roman" w:eastAsia="Times New Roman" w:hAnsi="Times New Roman" w:cs="Times New Roman"/>
          <w:sz w:val="28"/>
          <w:szCs w:val="28"/>
          <w:lang w:eastAsia="ru-RU"/>
        </w:rPr>
        <w:t>н</w:t>
      </w:r>
      <w:r w:rsidRPr="00967215">
        <w:rPr>
          <w:rFonts w:ascii="Times New Roman" w:eastAsia="Times New Roman" w:hAnsi="Times New Roman" w:cs="Times New Roman"/>
          <w:sz w:val="28"/>
          <w:szCs w:val="28"/>
          <w:lang w:eastAsia="ru-RU"/>
        </w:rPr>
        <w:t>ным </w:t>
      </w:r>
      <w:hyperlink r:id="rId16" w:anchor="block_25" w:history="1">
        <w:r w:rsidRPr="00967215">
          <w:rPr>
            <w:rFonts w:ascii="Times New Roman" w:eastAsia="Times New Roman" w:hAnsi="Times New Roman" w:cs="Times New Roman"/>
            <w:sz w:val="28"/>
            <w:szCs w:val="28"/>
            <w:u w:val="single"/>
            <w:lang w:eastAsia="ru-RU"/>
          </w:rPr>
          <w:t>подпунктом "в" пункта 2</w:t>
        </w:r>
      </w:hyperlink>
      <w:r w:rsidRPr="00967215">
        <w:rPr>
          <w:rFonts w:ascii="Times New Roman" w:eastAsia="Times New Roman" w:hAnsi="Times New Roman" w:cs="Times New Roman"/>
          <w:sz w:val="28"/>
          <w:szCs w:val="28"/>
          <w:lang w:eastAsia="ru-RU"/>
        </w:rPr>
        <w:t> настоящих Правил, - заявление о предоставлении нежилого помещения в аренду.</w:t>
      </w:r>
      <w:proofErr w:type="gramEnd"/>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Одна организация вправе подать в отношении одного нежилого помещ</w:t>
      </w:r>
      <w:r w:rsidRPr="00967215">
        <w:rPr>
          <w:rFonts w:ascii="Times New Roman" w:eastAsia="Times New Roman" w:hAnsi="Times New Roman" w:cs="Times New Roman"/>
          <w:sz w:val="28"/>
          <w:szCs w:val="28"/>
          <w:lang w:eastAsia="ru-RU"/>
        </w:rPr>
        <w:t>е</w:t>
      </w:r>
      <w:r w:rsidRPr="00967215">
        <w:rPr>
          <w:rFonts w:ascii="Times New Roman" w:eastAsia="Times New Roman" w:hAnsi="Times New Roman" w:cs="Times New Roman"/>
          <w:sz w:val="28"/>
          <w:szCs w:val="28"/>
          <w:lang w:eastAsia="ru-RU"/>
        </w:rPr>
        <w:t>ния только одно заявление о предоставлении нежилого помещения в безво</w:t>
      </w:r>
      <w:r w:rsidRPr="00967215">
        <w:rPr>
          <w:rFonts w:ascii="Times New Roman" w:eastAsia="Times New Roman" w:hAnsi="Times New Roman" w:cs="Times New Roman"/>
          <w:sz w:val="28"/>
          <w:szCs w:val="28"/>
          <w:lang w:eastAsia="ru-RU"/>
        </w:rPr>
        <w:t>з</w:t>
      </w:r>
      <w:r w:rsidRPr="00967215">
        <w:rPr>
          <w:rFonts w:ascii="Times New Roman" w:eastAsia="Times New Roman" w:hAnsi="Times New Roman" w:cs="Times New Roman"/>
          <w:sz w:val="28"/>
          <w:szCs w:val="28"/>
          <w:lang w:eastAsia="ru-RU"/>
        </w:rPr>
        <w:t>мездное пользование или одно заявление о предоставлении нежилого помещ</w:t>
      </w:r>
      <w:r w:rsidRPr="00967215">
        <w:rPr>
          <w:rFonts w:ascii="Times New Roman" w:eastAsia="Times New Roman" w:hAnsi="Times New Roman" w:cs="Times New Roman"/>
          <w:sz w:val="28"/>
          <w:szCs w:val="28"/>
          <w:lang w:eastAsia="ru-RU"/>
        </w:rPr>
        <w:t>е</w:t>
      </w:r>
      <w:r w:rsidRPr="00967215">
        <w:rPr>
          <w:rFonts w:ascii="Times New Roman" w:eastAsia="Times New Roman" w:hAnsi="Times New Roman" w:cs="Times New Roman"/>
          <w:sz w:val="28"/>
          <w:szCs w:val="28"/>
          <w:lang w:eastAsia="ru-RU"/>
        </w:rPr>
        <w:t>ния в аренду.</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9. </w:t>
      </w:r>
      <w:proofErr w:type="gramStart"/>
      <w:r w:rsidRPr="00967215">
        <w:rPr>
          <w:rFonts w:ascii="Times New Roman" w:eastAsia="Times New Roman" w:hAnsi="Times New Roman" w:cs="Times New Roman"/>
          <w:sz w:val="28"/>
          <w:szCs w:val="28"/>
          <w:lang w:eastAsia="ru-RU"/>
        </w:rPr>
        <w:t>Заявления подаются в письменной форме с текстовой копией на эле</w:t>
      </w:r>
      <w:r w:rsidRPr="00967215">
        <w:rPr>
          <w:rFonts w:ascii="Times New Roman" w:eastAsia="Times New Roman" w:hAnsi="Times New Roman" w:cs="Times New Roman"/>
          <w:sz w:val="28"/>
          <w:szCs w:val="28"/>
          <w:lang w:eastAsia="ru-RU"/>
        </w:rPr>
        <w:t>к</w:t>
      </w:r>
      <w:r w:rsidRPr="00967215">
        <w:rPr>
          <w:rFonts w:ascii="Times New Roman" w:eastAsia="Times New Roman" w:hAnsi="Times New Roman" w:cs="Times New Roman"/>
          <w:sz w:val="28"/>
          <w:szCs w:val="28"/>
          <w:lang w:eastAsia="ru-RU"/>
        </w:rPr>
        <w:t>тронном носителе в запечатанном конверте, на котором указываются слова "З</w:t>
      </w:r>
      <w:r w:rsidRPr="00967215">
        <w:rPr>
          <w:rFonts w:ascii="Times New Roman" w:eastAsia="Times New Roman" w:hAnsi="Times New Roman" w:cs="Times New Roman"/>
          <w:sz w:val="28"/>
          <w:szCs w:val="28"/>
          <w:lang w:eastAsia="ru-RU"/>
        </w:rPr>
        <w:t>а</w:t>
      </w:r>
      <w:r w:rsidRPr="00967215">
        <w:rPr>
          <w:rFonts w:ascii="Times New Roman" w:eastAsia="Times New Roman" w:hAnsi="Times New Roman" w:cs="Times New Roman"/>
          <w:sz w:val="28"/>
          <w:szCs w:val="28"/>
          <w:lang w:eastAsia="ru-RU"/>
        </w:rPr>
        <w:t>явление социально ориентированной некоммерческой организации о пред</w:t>
      </w:r>
      <w:r w:rsidRPr="00967215">
        <w:rPr>
          <w:rFonts w:ascii="Times New Roman" w:eastAsia="Times New Roman" w:hAnsi="Times New Roman" w:cs="Times New Roman"/>
          <w:sz w:val="28"/>
          <w:szCs w:val="28"/>
          <w:lang w:eastAsia="ru-RU"/>
        </w:rPr>
        <w:t>о</w:t>
      </w:r>
      <w:r w:rsidRPr="00967215">
        <w:rPr>
          <w:rFonts w:ascii="Times New Roman" w:eastAsia="Times New Roman" w:hAnsi="Times New Roman" w:cs="Times New Roman"/>
          <w:sz w:val="28"/>
          <w:szCs w:val="28"/>
          <w:lang w:eastAsia="ru-RU"/>
        </w:rPr>
        <w:t>ставлении нежилого помещения", а также общая площадь испрашиваемого н</w:t>
      </w:r>
      <w:r w:rsidRPr="00967215">
        <w:rPr>
          <w:rFonts w:ascii="Times New Roman" w:eastAsia="Times New Roman" w:hAnsi="Times New Roman" w:cs="Times New Roman"/>
          <w:sz w:val="28"/>
          <w:szCs w:val="28"/>
          <w:lang w:eastAsia="ru-RU"/>
        </w:rPr>
        <w:t>е</w:t>
      </w:r>
      <w:r w:rsidRPr="00967215">
        <w:rPr>
          <w:rFonts w:ascii="Times New Roman" w:eastAsia="Times New Roman" w:hAnsi="Times New Roman" w:cs="Times New Roman"/>
          <w:sz w:val="28"/>
          <w:szCs w:val="28"/>
          <w:lang w:eastAsia="ru-RU"/>
        </w:rPr>
        <w:t>жилого помещения и адрес здания, в котором оно расположено (в случае отсу</w:t>
      </w:r>
      <w:r w:rsidRPr="00967215">
        <w:rPr>
          <w:rFonts w:ascii="Times New Roman" w:eastAsia="Times New Roman" w:hAnsi="Times New Roman" w:cs="Times New Roman"/>
          <w:sz w:val="28"/>
          <w:szCs w:val="28"/>
          <w:lang w:eastAsia="ru-RU"/>
        </w:rPr>
        <w:t>т</w:t>
      </w:r>
      <w:r w:rsidRPr="00967215">
        <w:rPr>
          <w:rFonts w:ascii="Times New Roman" w:eastAsia="Times New Roman" w:hAnsi="Times New Roman" w:cs="Times New Roman"/>
          <w:sz w:val="28"/>
          <w:szCs w:val="28"/>
          <w:lang w:eastAsia="ru-RU"/>
        </w:rPr>
        <w:t>ствия адреса - описание местоположения здания), или в форме электронного документа.</w:t>
      </w:r>
      <w:proofErr w:type="gramEnd"/>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Заявления в форме электронного документа подаются в уполномоченный орган посредством заполнения формы, размещенной на официальном сайте.</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Заявления подписываются лицом, имеющим право действовать от имени организации без доверенности (далее - руководитель), или ее представителем, действующим на основании доверенности.</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10. Заявление о предоставлении нежилого помещения в безвозмездное пользование содержит:</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а) полное и сокращенное наименование организации, дату ее госуда</w:t>
      </w:r>
      <w:r w:rsidRPr="00967215">
        <w:rPr>
          <w:rFonts w:ascii="Times New Roman" w:eastAsia="Times New Roman" w:hAnsi="Times New Roman" w:cs="Times New Roman"/>
          <w:sz w:val="28"/>
          <w:szCs w:val="28"/>
          <w:lang w:eastAsia="ru-RU"/>
        </w:rPr>
        <w:t>р</w:t>
      </w:r>
      <w:r w:rsidRPr="00967215">
        <w:rPr>
          <w:rFonts w:ascii="Times New Roman" w:eastAsia="Times New Roman" w:hAnsi="Times New Roman" w:cs="Times New Roman"/>
          <w:sz w:val="28"/>
          <w:szCs w:val="28"/>
          <w:lang w:eastAsia="ru-RU"/>
        </w:rPr>
        <w:t>ственной регистрации (при создании), основной государственный регистрац</w:t>
      </w:r>
      <w:r w:rsidRPr="00967215">
        <w:rPr>
          <w:rFonts w:ascii="Times New Roman" w:eastAsia="Times New Roman" w:hAnsi="Times New Roman" w:cs="Times New Roman"/>
          <w:sz w:val="28"/>
          <w:szCs w:val="28"/>
          <w:lang w:eastAsia="ru-RU"/>
        </w:rPr>
        <w:t>и</w:t>
      </w:r>
      <w:r w:rsidRPr="00967215">
        <w:rPr>
          <w:rFonts w:ascii="Times New Roman" w:eastAsia="Times New Roman" w:hAnsi="Times New Roman" w:cs="Times New Roman"/>
          <w:sz w:val="28"/>
          <w:szCs w:val="28"/>
          <w:lang w:eastAsia="ru-RU"/>
        </w:rPr>
        <w:t>онный номер, идентификационный номер налогоплательщика, местонахожд</w:t>
      </w:r>
      <w:r w:rsidRPr="00967215">
        <w:rPr>
          <w:rFonts w:ascii="Times New Roman" w:eastAsia="Times New Roman" w:hAnsi="Times New Roman" w:cs="Times New Roman"/>
          <w:sz w:val="28"/>
          <w:szCs w:val="28"/>
          <w:lang w:eastAsia="ru-RU"/>
        </w:rPr>
        <w:t>е</w:t>
      </w:r>
      <w:r w:rsidRPr="00967215">
        <w:rPr>
          <w:rFonts w:ascii="Times New Roman" w:eastAsia="Times New Roman" w:hAnsi="Times New Roman" w:cs="Times New Roman"/>
          <w:sz w:val="28"/>
          <w:szCs w:val="28"/>
          <w:lang w:eastAsia="ru-RU"/>
        </w:rPr>
        <w:t>ние постоянно действующего органа;</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б) почтовый адрес, номер телефона, адрес электронной почты организ</w:t>
      </w:r>
      <w:r w:rsidRPr="00967215">
        <w:rPr>
          <w:rFonts w:ascii="Times New Roman" w:eastAsia="Times New Roman" w:hAnsi="Times New Roman" w:cs="Times New Roman"/>
          <w:sz w:val="28"/>
          <w:szCs w:val="28"/>
          <w:lang w:eastAsia="ru-RU"/>
        </w:rPr>
        <w:t>а</w:t>
      </w:r>
      <w:r w:rsidRPr="00967215">
        <w:rPr>
          <w:rFonts w:ascii="Times New Roman" w:eastAsia="Times New Roman" w:hAnsi="Times New Roman" w:cs="Times New Roman"/>
          <w:sz w:val="28"/>
          <w:szCs w:val="28"/>
          <w:lang w:eastAsia="ru-RU"/>
        </w:rPr>
        <w:t>ции, адрес ее сайта в сети "Интернет";</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в) наименование должности, фамилия, имя, отчество руководителя орг</w:t>
      </w:r>
      <w:r w:rsidRPr="00967215">
        <w:rPr>
          <w:rFonts w:ascii="Times New Roman" w:eastAsia="Times New Roman" w:hAnsi="Times New Roman" w:cs="Times New Roman"/>
          <w:sz w:val="28"/>
          <w:szCs w:val="28"/>
          <w:lang w:eastAsia="ru-RU"/>
        </w:rPr>
        <w:t>а</w:t>
      </w:r>
      <w:r w:rsidRPr="00967215">
        <w:rPr>
          <w:rFonts w:ascii="Times New Roman" w:eastAsia="Times New Roman" w:hAnsi="Times New Roman" w:cs="Times New Roman"/>
          <w:sz w:val="28"/>
          <w:szCs w:val="28"/>
          <w:lang w:eastAsia="ru-RU"/>
        </w:rPr>
        <w:t>низации;</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lastRenderedPageBreak/>
        <w:t>г) сведения о нежилом помещении, указанные в </w:t>
      </w:r>
      <w:hyperlink r:id="rId17" w:anchor="block_37" w:history="1">
        <w:r w:rsidRPr="00967215">
          <w:rPr>
            <w:rFonts w:ascii="Times New Roman" w:eastAsia="Times New Roman" w:hAnsi="Times New Roman" w:cs="Times New Roman"/>
            <w:sz w:val="28"/>
            <w:szCs w:val="28"/>
            <w:u w:val="single"/>
            <w:lang w:eastAsia="ru-RU"/>
          </w:rPr>
          <w:t>подпунктах "б"</w:t>
        </w:r>
      </w:hyperlink>
      <w:r w:rsidRPr="00967215">
        <w:rPr>
          <w:rFonts w:ascii="Times New Roman" w:eastAsia="Times New Roman" w:hAnsi="Times New Roman" w:cs="Times New Roman"/>
          <w:sz w:val="28"/>
          <w:szCs w:val="28"/>
          <w:lang w:eastAsia="ru-RU"/>
        </w:rPr>
        <w:t> и </w:t>
      </w:r>
      <w:hyperlink r:id="rId18" w:anchor="block_38" w:history="1">
        <w:r w:rsidRPr="00967215">
          <w:rPr>
            <w:rFonts w:ascii="Times New Roman" w:eastAsia="Times New Roman" w:hAnsi="Times New Roman" w:cs="Times New Roman"/>
            <w:sz w:val="28"/>
            <w:szCs w:val="28"/>
            <w:u w:val="single"/>
            <w:lang w:eastAsia="ru-RU"/>
          </w:rPr>
          <w:t>"в" пункта 5 </w:t>
        </w:r>
      </w:hyperlink>
      <w:r w:rsidRPr="00967215">
        <w:rPr>
          <w:rFonts w:ascii="Times New Roman" w:eastAsia="Times New Roman" w:hAnsi="Times New Roman" w:cs="Times New Roman"/>
          <w:sz w:val="28"/>
          <w:szCs w:val="28"/>
          <w:lang w:eastAsia="ru-RU"/>
        </w:rPr>
        <w:t>настоящих Правил;</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д) сведения о видах деятельности, которые организация осуществляла в соответствии с учредительными документами в течение последних 5 лет и ос</w:t>
      </w:r>
      <w:r w:rsidRPr="00967215">
        <w:rPr>
          <w:rFonts w:ascii="Times New Roman" w:eastAsia="Times New Roman" w:hAnsi="Times New Roman" w:cs="Times New Roman"/>
          <w:sz w:val="28"/>
          <w:szCs w:val="28"/>
          <w:lang w:eastAsia="ru-RU"/>
        </w:rPr>
        <w:t>у</w:t>
      </w:r>
      <w:r w:rsidRPr="00967215">
        <w:rPr>
          <w:rFonts w:ascii="Times New Roman" w:eastAsia="Times New Roman" w:hAnsi="Times New Roman" w:cs="Times New Roman"/>
          <w:sz w:val="28"/>
          <w:szCs w:val="28"/>
          <w:lang w:eastAsia="ru-RU"/>
        </w:rPr>
        <w:t>ществляет на момент подачи заявления, а также о содержании и результатах т</w:t>
      </w:r>
      <w:r w:rsidRPr="00967215">
        <w:rPr>
          <w:rFonts w:ascii="Times New Roman" w:eastAsia="Times New Roman" w:hAnsi="Times New Roman" w:cs="Times New Roman"/>
          <w:sz w:val="28"/>
          <w:szCs w:val="28"/>
          <w:lang w:eastAsia="ru-RU"/>
        </w:rPr>
        <w:t>а</w:t>
      </w:r>
      <w:r w:rsidRPr="00967215">
        <w:rPr>
          <w:rFonts w:ascii="Times New Roman" w:eastAsia="Times New Roman" w:hAnsi="Times New Roman" w:cs="Times New Roman"/>
          <w:sz w:val="28"/>
          <w:szCs w:val="28"/>
          <w:lang w:eastAsia="ru-RU"/>
        </w:rPr>
        <w:t>кой деятельности (краткое описание содержания и конкретных результатов программ, проектов, мероприятий);</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gramStart"/>
      <w:r w:rsidRPr="00967215">
        <w:rPr>
          <w:rFonts w:ascii="Times New Roman" w:eastAsia="Times New Roman" w:hAnsi="Times New Roman" w:cs="Times New Roman"/>
          <w:sz w:val="28"/>
          <w:szCs w:val="28"/>
          <w:lang w:eastAsia="ru-RU"/>
        </w:rPr>
        <w:t>е) сведения о размере денежных средств, использованных организацией по целевому назначению на осуществление в соответствии с учредительными документами видов деятельности в течение последних 5 лет (общий размер д</w:t>
      </w:r>
      <w:r w:rsidRPr="00967215">
        <w:rPr>
          <w:rFonts w:ascii="Times New Roman" w:eastAsia="Times New Roman" w:hAnsi="Times New Roman" w:cs="Times New Roman"/>
          <w:sz w:val="28"/>
          <w:szCs w:val="28"/>
          <w:lang w:eastAsia="ru-RU"/>
        </w:rPr>
        <w:t>е</w:t>
      </w:r>
      <w:r w:rsidRPr="00967215">
        <w:rPr>
          <w:rFonts w:ascii="Times New Roman" w:eastAsia="Times New Roman" w:hAnsi="Times New Roman" w:cs="Times New Roman"/>
          <w:sz w:val="28"/>
          <w:szCs w:val="28"/>
          <w:lang w:eastAsia="ru-RU"/>
        </w:rPr>
        <w:t>нежных средств, размер целевых поступлений от граждан, размер целевых п</w:t>
      </w:r>
      <w:r w:rsidRPr="00967215">
        <w:rPr>
          <w:rFonts w:ascii="Times New Roman" w:eastAsia="Times New Roman" w:hAnsi="Times New Roman" w:cs="Times New Roman"/>
          <w:sz w:val="28"/>
          <w:szCs w:val="28"/>
          <w:lang w:eastAsia="ru-RU"/>
        </w:rPr>
        <w:t>о</w:t>
      </w:r>
      <w:r w:rsidRPr="00967215">
        <w:rPr>
          <w:rFonts w:ascii="Times New Roman" w:eastAsia="Times New Roman" w:hAnsi="Times New Roman" w:cs="Times New Roman"/>
          <w:sz w:val="28"/>
          <w:szCs w:val="28"/>
          <w:lang w:eastAsia="ru-RU"/>
        </w:rPr>
        <w:t>ступлений от российских организаций, размер целевых поступлений от ин</w:t>
      </w:r>
      <w:r w:rsidRPr="00967215">
        <w:rPr>
          <w:rFonts w:ascii="Times New Roman" w:eastAsia="Times New Roman" w:hAnsi="Times New Roman" w:cs="Times New Roman"/>
          <w:sz w:val="28"/>
          <w:szCs w:val="28"/>
          <w:lang w:eastAsia="ru-RU"/>
        </w:rPr>
        <w:t>о</w:t>
      </w:r>
      <w:r w:rsidRPr="00967215">
        <w:rPr>
          <w:rFonts w:ascii="Times New Roman" w:eastAsia="Times New Roman" w:hAnsi="Times New Roman" w:cs="Times New Roman"/>
          <w:sz w:val="28"/>
          <w:szCs w:val="28"/>
          <w:lang w:eastAsia="ru-RU"/>
        </w:rPr>
        <w:t>странных граждан и лиц без гражданства, размер целевых поступлений от ин</w:t>
      </w:r>
      <w:r w:rsidRPr="00967215">
        <w:rPr>
          <w:rFonts w:ascii="Times New Roman" w:eastAsia="Times New Roman" w:hAnsi="Times New Roman" w:cs="Times New Roman"/>
          <w:sz w:val="28"/>
          <w:szCs w:val="28"/>
          <w:lang w:eastAsia="ru-RU"/>
        </w:rPr>
        <w:t>о</w:t>
      </w:r>
      <w:r w:rsidRPr="00967215">
        <w:rPr>
          <w:rFonts w:ascii="Times New Roman" w:eastAsia="Times New Roman" w:hAnsi="Times New Roman" w:cs="Times New Roman"/>
          <w:sz w:val="28"/>
          <w:szCs w:val="28"/>
          <w:lang w:eastAsia="ru-RU"/>
        </w:rPr>
        <w:t>странных организаций, размер доходов от целевого</w:t>
      </w:r>
      <w:proofErr w:type="gramEnd"/>
      <w:r w:rsidRPr="00967215">
        <w:rPr>
          <w:rFonts w:ascii="Times New Roman" w:eastAsia="Times New Roman" w:hAnsi="Times New Roman" w:cs="Times New Roman"/>
          <w:sz w:val="28"/>
          <w:szCs w:val="28"/>
          <w:lang w:eastAsia="ru-RU"/>
        </w:rPr>
        <w:t xml:space="preserve"> капитала некоммерческих организаций, размер внереализационных доходов, размер доходов от реализ</w:t>
      </w:r>
      <w:r w:rsidRPr="00967215">
        <w:rPr>
          <w:rFonts w:ascii="Times New Roman" w:eastAsia="Times New Roman" w:hAnsi="Times New Roman" w:cs="Times New Roman"/>
          <w:sz w:val="28"/>
          <w:szCs w:val="28"/>
          <w:lang w:eastAsia="ru-RU"/>
        </w:rPr>
        <w:t>а</w:t>
      </w:r>
      <w:r w:rsidRPr="00967215">
        <w:rPr>
          <w:rFonts w:ascii="Times New Roman" w:eastAsia="Times New Roman" w:hAnsi="Times New Roman" w:cs="Times New Roman"/>
          <w:sz w:val="28"/>
          <w:szCs w:val="28"/>
          <w:lang w:eastAsia="ru-RU"/>
        </w:rPr>
        <w:t>ции товаров, а также объем работ и услуг за каждый год указанного периода);</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ж) сведения о грантах, выделенных организации по результатам конку</w:t>
      </w:r>
      <w:r w:rsidRPr="00967215">
        <w:rPr>
          <w:rFonts w:ascii="Times New Roman" w:eastAsia="Times New Roman" w:hAnsi="Times New Roman" w:cs="Times New Roman"/>
          <w:sz w:val="28"/>
          <w:szCs w:val="28"/>
          <w:lang w:eastAsia="ru-RU"/>
        </w:rPr>
        <w:t>р</w:t>
      </w:r>
      <w:r w:rsidRPr="00967215">
        <w:rPr>
          <w:rFonts w:ascii="Times New Roman" w:eastAsia="Times New Roman" w:hAnsi="Times New Roman" w:cs="Times New Roman"/>
          <w:sz w:val="28"/>
          <w:szCs w:val="28"/>
          <w:lang w:eastAsia="ru-RU"/>
        </w:rPr>
        <w:t>сов некоммерческими организациями за счет субсидий из муниципального бюджета в течение последних 5 лет (наименования указанных организаций, размеры грантов, даты их получения, краткое описание проектов (меропри</w:t>
      </w:r>
      <w:r w:rsidRPr="00967215">
        <w:rPr>
          <w:rFonts w:ascii="Times New Roman" w:eastAsia="Times New Roman" w:hAnsi="Times New Roman" w:cs="Times New Roman"/>
          <w:sz w:val="28"/>
          <w:szCs w:val="28"/>
          <w:lang w:eastAsia="ru-RU"/>
        </w:rPr>
        <w:t>я</w:t>
      </w:r>
      <w:r w:rsidRPr="00967215">
        <w:rPr>
          <w:rFonts w:ascii="Times New Roman" w:eastAsia="Times New Roman" w:hAnsi="Times New Roman" w:cs="Times New Roman"/>
          <w:sz w:val="28"/>
          <w:szCs w:val="28"/>
          <w:lang w:eastAsia="ru-RU"/>
        </w:rPr>
        <w:t>тий), на реализацию которых они выделены);</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з) сведения о субсидиях, полученных организацией из муниципального бюджета, бюджетов субъектов Российской Федерации и местных бюджетов в течение последних 5 лет (наименования органов, принявших решения о пред</w:t>
      </w:r>
      <w:r w:rsidRPr="00967215">
        <w:rPr>
          <w:rFonts w:ascii="Times New Roman" w:eastAsia="Times New Roman" w:hAnsi="Times New Roman" w:cs="Times New Roman"/>
          <w:sz w:val="28"/>
          <w:szCs w:val="28"/>
          <w:lang w:eastAsia="ru-RU"/>
        </w:rPr>
        <w:t>о</w:t>
      </w:r>
      <w:r w:rsidRPr="00967215">
        <w:rPr>
          <w:rFonts w:ascii="Times New Roman" w:eastAsia="Times New Roman" w:hAnsi="Times New Roman" w:cs="Times New Roman"/>
          <w:sz w:val="28"/>
          <w:szCs w:val="28"/>
          <w:lang w:eastAsia="ru-RU"/>
        </w:rPr>
        <w:t>ставлении субсидий, размеры субсидий, даты их получения, краткое описание мероприятий (программ, проектов), на реализацию которых они предоставл</w:t>
      </w:r>
      <w:r w:rsidRPr="00967215">
        <w:rPr>
          <w:rFonts w:ascii="Times New Roman" w:eastAsia="Times New Roman" w:hAnsi="Times New Roman" w:cs="Times New Roman"/>
          <w:sz w:val="28"/>
          <w:szCs w:val="28"/>
          <w:lang w:eastAsia="ru-RU"/>
        </w:rPr>
        <w:t>е</w:t>
      </w:r>
      <w:r w:rsidRPr="00967215">
        <w:rPr>
          <w:rFonts w:ascii="Times New Roman" w:eastAsia="Times New Roman" w:hAnsi="Times New Roman" w:cs="Times New Roman"/>
          <w:sz w:val="28"/>
          <w:szCs w:val="28"/>
          <w:lang w:eastAsia="ru-RU"/>
        </w:rPr>
        <w:t>ны);</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и) сведения о членстве организации в ассоциациях, союзах, некоммерч</w:t>
      </w:r>
      <w:r w:rsidRPr="00967215">
        <w:rPr>
          <w:rFonts w:ascii="Times New Roman" w:eastAsia="Times New Roman" w:hAnsi="Times New Roman" w:cs="Times New Roman"/>
          <w:sz w:val="28"/>
          <w:szCs w:val="28"/>
          <w:lang w:eastAsia="ru-RU"/>
        </w:rPr>
        <w:t>е</w:t>
      </w:r>
      <w:r w:rsidRPr="00967215">
        <w:rPr>
          <w:rFonts w:ascii="Times New Roman" w:eastAsia="Times New Roman" w:hAnsi="Times New Roman" w:cs="Times New Roman"/>
          <w:sz w:val="28"/>
          <w:szCs w:val="28"/>
          <w:lang w:eastAsia="ru-RU"/>
        </w:rPr>
        <w:t>ских партнерствах и иных основанных на членстве некоммерческих организ</w:t>
      </w:r>
      <w:r w:rsidRPr="00967215">
        <w:rPr>
          <w:rFonts w:ascii="Times New Roman" w:eastAsia="Times New Roman" w:hAnsi="Times New Roman" w:cs="Times New Roman"/>
          <w:sz w:val="28"/>
          <w:szCs w:val="28"/>
          <w:lang w:eastAsia="ru-RU"/>
        </w:rPr>
        <w:t>а</w:t>
      </w:r>
      <w:r w:rsidRPr="00967215">
        <w:rPr>
          <w:rFonts w:ascii="Times New Roman" w:eastAsia="Times New Roman" w:hAnsi="Times New Roman" w:cs="Times New Roman"/>
          <w:sz w:val="28"/>
          <w:szCs w:val="28"/>
          <w:lang w:eastAsia="ru-RU"/>
        </w:rPr>
        <w:t>циях, в том числе в иностранных организациях (наименования таких организ</w:t>
      </w:r>
      <w:r w:rsidRPr="00967215">
        <w:rPr>
          <w:rFonts w:ascii="Times New Roman" w:eastAsia="Times New Roman" w:hAnsi="Times New Roman" w:cs="Times New Roman"/>
          <w:sz w:val="28"/>
          <w:szCs w:val="28"/>
          <w:lang w:eastAsia="ru-RU"/>
        </w:rPr>
        <w:t>а</w:t>
      </w:r>
      <w:r w:rsidRPr="00967215">
        <w:rPr>
          <w:rFonts w:ascii="Times New Roman" w:eastAsia="Times New Roman" w:hAnsi="Times New Roman" w:cs="Times New Roman"/>
          <w:sz w:val="28"/>
          <w:szCs w:val="28"/>
          <w:lang w:eastAsia="ru-RU"/>
        </w:rPr>
        <w:t>ций и сроки членства в них);</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gramStart"/>
      <w:r w:rsidRPr="00967215">
        <w:rPr>
          <w:rFonts w:ascii="Times New Roman" w:eastAsia="Times New Roman" w:hAnsi="Times New Roman" w:cs="Times New Roman"/>
          <w:sz w:val="28"/>
          <w:szCs w:val="28"/>
          <w:lang w:eastAsia="ru-RU"/>
        </w:rPr>
        <w:t>к) сведения о средней численности работников организации за последние 5 лет (средняя численность работников за каждый год указанного периода);</w:t>
      </w:r>
      <w:proofErr w:type="gramEnd"/>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gramStart"/>
      <w:r w:rsidRPr="00967215">
        <w:rPr>
          <w:rFonts w:ascii="Times New Roman" w:eastAsia="Times New Roman" w:hAnsi="Times New Roman" w:cs="Times New Roman"/>
          <w:sz w:val="28"/>
          <w:szCs w:val="28"/>
          <w:lang w:eastAsia="ru-RU"/>
        </w:rPr>
        <w:t>л) сведения о средней численности добровольцев организации за после</w:t>
      </w:r>
      <w:r w:rsidRPr="00967215">
        <w:rPr>
          <w:rFonts w:ascii="Times New Roman" w:eastAsia="Times New Roman" w:hAnsi="Times New Roman" w:cs="Times New Roman"/>
          <w:sz w:val="28"/>
          <w:szCs w:val="28"/>
          <w:lang w:eastAsia="ru-RU"/>
        </w:rPr>
        <w:t>д</w:t>
      </w:r>
      <w:r w:rsidRPr="00967215">
        <w:rPr>
          <w:rFonts w:ascii="Times New Roman" w:eastAsia="Times New Roman" w:hAnsi="Times New Roman" w:cs="Times New Roman"/>
          <w:sz w:val="28"/>
          <w:szCs w:val="28"/>
          <w:lang w:eastAsia="ru-RU"/>
        </w:rPr>
        <w:t>ние 5 лет (средняя численность добровольцев за каждый год указанного пери</w:t>
      </w:r>
      <w:r w:rsidRPr="00967215">
        <w:rPr>
          <w:rFonts w:ascii="Times New Roman" w:eastAsia="Times New Roman" w:hAnsi="Times New Roman" w:cs="Times New Roman"/>
          <w:sz w:val="28"/>
          <w:szCs w:val="28"/>
          <w:lang w:eastAsia="ru-RU"/>
        </w:rPr>
        <w:t>о</w:t>
      </w:r>
      <w:r w:rsidRPr="00967215">
        <w:rPr>
          <w:rFonts w:ascii="Times New Roman" w:eastAsia="Times New Roman" w:hAnsi="Times New Roman" w:cs="Times New Roman"/>
          <w:sz w:val="28"/>
          <w:szCs w:val="28"/>
          <w:lang w:eastAsia="ru-RU"/>
        </w:rPr>
        <w:t>да);</w:t>
      </w:r>
      <w:proofErr w:type="gramEnd"/>
    </w:p>
    <w:p w:rsidR="00C30791" w:rsidRPr="00CC6874" w:rsidRDefault="00C30791" w:rsidP="00C30791">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м) сведения об объектах недвижимого имущества, принадлежащих орг</w:t>
      </w:r>
      <w:r w:rsidRPr="00967215">
        <w:rPr>
          <w:rFonts w:ascii="Times New Roman" w:eastAsia="Times New Roman" w:hAnsi="Times New Roman" w:cs="Times New Roman"/>
          <w:sz w:val="28"/>
          <w:szCs w:val="28"/>
          <w:lang w:eastAsia="ru-RU"/>
        </w:rPr>
        <w:t>а</w:t>
      </w:r>
      <w:r w:rsidRPr="00967215">
        <w:rPr>
          <w:rFonts w:ascii="Times New Roman" w:eastAsia="Times New Roman" w:hAnsi="Times New Roman" w:cs="Times New Roman"/>
          <w:sz w:val="28"/>
          <w:szCs w:val="28"/>
          <w:lang w:eastAsia="ru-RU"/>
        </w:rPr>
        <w:t xml:space="preserve">низации на праве собственности (объекты, их площадь, кадастровые номера, </w:t>
      </w:r>
      <w:r w:rsidRPr="00CC6874">
        <w:rPr>
          <w:rFonts w:ascii="Times New Roman" w:eastAsia="Times New Roman" w:hAnsi="Times New Roman" w:cs="Times New Roman"/>
          <w:sz w:val="28"/>
          <w:szCs w:val="28"/>
          <w:lang w:eastAsia="ru-RU"/>
        </w:rPr>
        <w:t>адреса, даты государственной регистрации права собственности);</w:t>
      </w:r>
    </w:p>
    <w:p w:rsidR="00C30791" w:rsidRPr="00CC6874" w:rsidRDefault="00C30791" w:rsidP="00C30791">
      <w:pPr>
        <w:spacing w:after="0" w:line="240" w:lineRule="auto"/>
        <w:ind w:firstLine="709"/>
        <w:jc w:val="both"/>
        <w:rPr>
          <w:rFonts w:ascii="Times New Roman" w:eastAsia="Times New Roman" w:hAnsi="Times New Roman" w:cs="Times New Roman"/>
          <w:sz w:val="28"/>
          <w:szCs w:val="28"/>
          <w:lang w:eastAsia="ru-RU"/>
        </w:rPr>
      </w:pPr>
      <w:r w:rsidRPr="00CC6874">
        <w:rPr>
          <w:rFonts w:ascii="Times New Roman" w:eastAsia="Times New Roman" w:hAnsi="Times New Roman" w:cs="Times New Roman"/>
          <w:sz w:val="28"/>
          <w:szCs w:val="28"/>
          <w:lang w:eastAsia="ru-RU"/>
        </w:rPr>
        <w:t>Подпункт "н" изменен с 19 июня 2024 г. - </w:t>
      </w:r>
      <w:hyperlink r:id="rId19" w:anchor="block_1341" w:history="1">
        <w:r w:rsidRPr="00CC6874">
          <w:rPr>
            <w:rFonts w:ascii="Times New Roman" w:eastAsia="Times New Roman" w:hAnsi="Times New Roman" w:cs="Times New Roman"/>
            <w:sz w:val="28"/>
            <w:szCs w:val="28"/>
            <w:lang w:eastAsia="ru-RU"/>
          </w:rPr>
          <w:t>Постановление</w:t>
        </w:r>
      </w:hyperlink>
      <w:r w:rsidRPr="00CC6874">
        <w:rPr>
          <w:rFonts w:ascii="Times New Roman" w:eastAsia="Times New Roman" w:hAnsi="Times New Roman" w:cs="Times New Roman"/>
          <w:sz w:val="28"/>
          <w:szCs w:val="28"/>
          <w:lang w:eastAsia="ru-RU"/>
        </w:rPr>
        <w:t> Правительства России от 11 июня 2024 г. N 777</w:t>
      </w:r>
    </w:p>
    <w:p w:rsidR="00C30791" w:rsidRPr="00967215" w:rsidRDefault="00C30791" w:rsidP="00C30791">
      <w:pPr>
        <w:spacing w:after="0" w:line="240" w:lineRule="auto"/>
        <w:ind w:firstLine="709"/>
        <w:jc w:val="both"/>
        <w:rPr>
          <w:rFonts w:ascii="Times New Roman" w:eastAsia="Times New Roman" w:hAnsi="Times New Roman" w:cs="Times New Roman"/>
          <w:sz w:val="28"/>
          <w:szCs w:val="28"/>
          <w:lang w:eastAsia="ru-RU"/>
        </w:rPr>
      </w:pPr>
      <w:proofErr w:type="gramStart"/>
      <w:r w:rsidRPr="00CC6874">
        <w:rPr>
          <w:rFonts w:ascii="Times New Roman" w:eastAsia="Times New Roman" w:hAnsi="Times New Roman" w:cs="Times New Roman"/>
          <w:sz w:val="28"/>
          <w:szCs w:val="28"/>
          <w:lang w:eastAsia="ru-RU"/>
        </w:rPr>
        <w:t>н) сведения об объектах недвижимого имущества (наименование объе</w:t>
      </w:r>
      <w:r w:rsidRPr="00CC6874">
        <w:rPr>
          <w:rFonts w:ascii="Times New Roman" w:eastAsia="Times New Roman" w:hAnsi="Times New Roman" w:cs="Times New Roman"/>
          <w:sz w:val="28"/>
          <w:szCs w:val="28"/>
          <w:lang w:eastAsia="ru-RU"/>
        </w:rPr>
        <w:t>к</w:t>
      </w:r>
      <w:r w:rsidRPr="00CC6874">
        <w:rPr>
          <w:rFonts w:ascii="Times New Roman" w:eastAsia="Times New Roman" w:hAnsi="Times New Roman" w:cs="Times New Roman"/>
          <w:sz w:val="28"/>
          <w:szCs w:val="28"/>
          <w:lang w:eastAsia="ru-RU"/>
        </w:rPr>
        <w:t>тов, их площадь, адреса, сроки владения и (или) пользования, вид права, разм</w:t>
      </w:r>
      <w:r w:rsidRPr="00CC6874">
        <w:rPr>
          <w:rFonts w:ascii="Times New Roman" w:eastAsia="Times New Roman" w:hAnsi="Times New Roman" w:cs="Times New Roman"/>
          <w:sz w:val="28"/>
          <w:szCs w:val="28"/>
          <w:lang w:eastAsia="ru-RU"/>
        </w:rPr>
        <w:t>е</w:t>
      </w:r>
      <w:r w:rsidRPr="00CC6874">
        <w:rPr>
          <w:rFonts w:ascii="Times New Roman" w:eastAsia="Times New Roman" w:hAnsi="Times New Roman" w:cs="Times New Roman"/>
          <w:sz w:val="28"/>
          <w:szCs w:val="28"/>
          <w:lang w:eastAsia="ru-RU"/>
        </w:rPr>
        <w:t>ры арендной платы (при аренде), указание на принадлежность объектов к гос</w:t>
      </w:r>
      <w:r w:rsidRPr="00CC6874">
        <w:rPr>
          <w:rFonts w:ascii="Times New Roman" w:eastAsia="Times New Roman" w:hAnsi="Times New Roman" w:cs="Times New Roman"/>
          <w:sz w:val="28"/>
          <w:szCs w:val="28"/>
          <w:lang w:eastAsia="ru-RU"/>
        </w:rPr>
        <w:t>у</w:t>
      </w:r>
      <w:r w:rsidRPr="00CC6874">
        <w:rPr>
          <w:rFonts w:ascii="Times New Roman" w:eastAsia="Times New Roman" w:hAnsi="Times New Roman" w:cs="Times New Roman"/>
          <w:sz w:val="28"/>
          <w:szCs w:val="28"/>
          <w:lang w:eastAsia="ru-RU"/>
        </w:rPr>
        <w:t>дарственной и муниципальной собственности), находящихся и находившихся во владении и (или) в пользовании организации в течение последних</w:t>
      </w:r>
      <w:r w:rsidRPr="00967215">
        <w:rPr>
          <w:rFonts w:ascii="Times New Roman" w:eastAsia="Times New Roman" w:hAnsi="Times New Roman" w:cs="Times New Roman"/>
          <w:sz w:val="28"/>
          <w:szCs w:val="28"/>
          <w:lang w:eastAsia="ru-RU"/>
        </w:rPr>
        <w:t xml:space="preserve"> 5 лет, за </w:t>
      </w:r>
      <w:r w:rsidRPr="00967215">
        <w:rPr>
          <w:rFonts w:ascii="Times New Roman" w:eastAsia="Times New Roman" w:hAnsi="Times New Roman" w:cs="Times New Roman"/>
          <w:sz w:val="28"/>
          <w:szCs w:val="28"/>
          <w:lang w:eastAsia="ru-RU"/>
        </w:rPr>
        <w:lastRenderedPageBreak/>
        <w:t>исключением объектов недвижимого имущества, использовавшихся исключ</w:t>
      </w:r>
      <w:r w:rsidRPr="00967215">
        <w:rPr>
          <w:rFonts w:ascii="Times New Roman" w:eastAsia="Times New Roman" w:hAnsi="Times New Roman" w:cs="Times New Roman"/>
          <w:sz w:val="28"/>
          <w:szCs w:val="28"/>
          <w:lang w:eastAsia="ru-RU"/>
        </w:rPr>
        <w:t>и</w:t>
      </w:r>
      <w:r w:rsidRPr="00967215">
        <w:rPr>
          <w:rFonts w:ascii="Times New Roman" w:eastAsia="Times New Roman" w:hAnsi="Times New Roman" w:cs="Times New Roman"/>
          <w:sz w:val="28"/>
          <w:szCs w:val="28"/>
          <w:lang w:eastAsia="ru-RU"/>
        </w:rPr>
        <w:t>тельно для проведения отдельных мероприятий;</w:t>
      </w:r>
      <w:proofErr w:type="gramEnd"/>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о) сведения о налич</w:t>
      </w:r>
      <w:proofErr w:type="gramStart"/>
      <w:r w:rsidRPr="00967215">
        <w:rPr>
          <w:rFonts w:ascii="Times New Roman" w:eastAsia="Times New Roman" w:hAnsi="Times New Roman" w:cs="Times New Roman"/>
          <w:sz w:val="28"/>
          <w:szCs w:val="28"/>
          <w:lang w:eastAsia="ru-RU"/>
        </w:rPr>
        <w:t>ии у о</w:t>
      </w:r>
      <w:proofErr w:type="gramEnd"/>
      <w:r w:rsidRPr="00967215">
        <w:rPr>
          <w:rFonts w:ascii="Times New Roman" w:eastAsia="Times New Roman" w:hAnsi="Times New Roman" w:cs="Times New Roman"/>
          <w:sz w:val="28"/>
          <w:szCs w:val="28"/>
          <w:lang w:eastAsia="ru-RU"/>
        </w:rPr>
        <w:t>рганизации задолженности по начисленным налогам, сборам и иным обязательным платежам в бюджеты любого уровня и (или) государственные внебюджетные фонды за прошедший календарный год, а также по арендной плате по договорам аренды находящегося в федеральной собственности государственного имущества;</w:t>
      </w:r>
    </w:p>
    <w:p w:rsidR="00C30791" w:rsidRPr="00967215" w:rsidRDefault="00C30791" w:rsidP="00C30791">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п) сведения о видах деятельности, для осуществления которых организ</w:t>
      </w:r>
      <w:r w:rsidRPr="00967215">
        <w:rPr>
          <w:rFonts w:ascii="Times New Roman" w:eastAsia="Times New Roman" w:hAnsi="Times New Roman" w:cs="Times New Roman"/>
          <w:sz w:val="28"/>
          <w:szCs w:val="28"/>
          <w:lang w:eastAsia="ru-RU"/>
        </w:rPr>
        <w:t>а</w:t>
      </w:r>
      <w:r w:rsidRPr="00967215">
        <w:rPr>
          <w:rFonts w:ascii="Times New Roman" w:eastAsia="Times New Roman" w:hAnsi="Times New Roman" w:cs="Times New Roman"/>
          <w:sz w:val="28"/>
          <w:szCs w:val="28"/>
          <w:lang w:eastAsia="ru-RU"/>
        </w:rPr>
        <w:t>ция обязуется использовать нежилое помещение;</w:t>
      </w:r>
    </w:p>
    <w:p w:rsidR="00C30791" w:rsidRPr="00CC6874" w:rsidRDefault="00C30791" w:rsidP="00C30791">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р) сведения о потребности организации в предоставлении нежилого п</w:t>
      </w:r>
      <w:r w:rsidRPr="00967215">
        <w:rPr>
          <w:rFonts w:ascii="Times New Roman" w:eastAsia="Times New Roman" w:hAnsi="Times New Roman" w:cs="Times New Roman"/>
          <w:sz w:val="28"/>
          <w:szCs w:val="28"/>
          <w:lang w:eastAsia="ru-RU"/>
        </w:rPr>
        <w:t>о</w:t>
      </w:r>
      <w:r w:rsidRPr="00967215">
        <w:rPr>
          <w:rFonts w:ascii="Times New Roman" w:eastAsia="Times New Roman" w:hAnsi="Times New Roman" w:cs="Times New Roman"/>
          <w:sz w:val="28"/>
          <w:szCs w:val="28"/>
          <w:lang w:eastAsia="ru-RU"/>
        </w:rPr>
        <w:t xml:space="preserve">мещения в </w:t>
      </w:r>
      <w:r w:rsidRPr="00CC6874">
        <w:rPr>
          <w:rFonts w:ascii="Times New Roman" w:eastAsia="Times New Roman" w:hAnsi="Times New Roman" w:cs="Times New Roman"/>
          <w:sz w:val="28"/>
          <w:szCs w:val="28"/>
          <w:lang w:eastAsia="ru-RU"/>
        </w:rPr>
        <w:t>безвозмездное пользование;</w:t>
      </w:r>
    </w:p>
    <w:p w:rsidR="00C30791" w:rsidRPr="00CC6874" w:rsidRDefault="00C30791" w:rsidP="00C30791">
      <w:pPr>
        <w:spacing w:after="0" w:line="240" w:lineRule="auto"/>
        <w:ind w:firstLine="709"/>
        <w:jc w:val="both"/>
        <w:rPr>
          <w:rFonts w:ascii="Times New Roman" w:eastAsia="Times New Roman" w:hAnsi="Times New Roman" w:cs="Times New Roman"/>
          <w:sz w:val="28"/>
          <w:szCs w:val="28"/>
          <w:lang w:eastAsia="ru-RU"/>
        </w:rPr>
      </w:pPr>
      <w:r w:rsidRPr="00CC6874">
        <w:rPr>
          <w:rFonts w:ascii="Times New Roman" w:eastAsia="Times New Roman" w:hAnsi="Times New Roman" w:cs="Times New Roman"/>
          <w:sz w:val="28"/>
          <w:szCs w:val="28"/>
          <w:lang w:eastAsia="ru-RU"/>
        </w:rPr>
        <w:t>Подпункт "с" изменен с 19 июня 2024 г. - </w:t>
      </w:r>
      <w:hyperlink r:id="rId20" w:anchor="block_1342" w:history="1">
        <w:r w:rsidRPr="00CC6874">
          <w:rPr>
            <w:rFonts w:ascii="Times New Roman" w:eastAsia="Times New Roman" w:hAnsi="Times New Roman" w:cs="Times New Roman"/>
            <w:sz w:val="28"/>
            <w:szCs w:val="28"/>
            <w:lang w:eastAsia="ru-RU"/>
          </w:rPr>
          <w:t>Постановление</w:t>
        </w:r>
      </w:hyperlink>
      <w:r w:rsidRPr="00CC6874">
        <w:rPr>
          <w:rFonts w:ascii="Times New Roman" w:eastAsia="Times New Roman" w:hAnsi="Times New Roman" w:cs="Times New Roman"/>
          <w:sz w:val="28"/>
          <w:szCs w:val="28"/>
          <w:lang w:eastAsia="ru-RU"/>
        </w:rPr>
        <w:t> Правительства России от 11 июня 2024 г. N 777</w:t>
      </w:r>
    </w:p>
    <w:p w:rsidR="00C30791" w:rsidRPr="00CC6874" w:rsidRDefault="00C30791" w:rsidP="00C30791">
      <w:pPr>
        <w:spacing w:after="0" w:line="240" w:lineRule="auto"/>
        <w:ind w:firstLine="708"/>
        <w:jc w:val="both"/>
        <w:rPr>
          <w:rFonts w:ascii="Times New Roman" w:eastAsia="Times New Roman" w:hAnsi="Times New Roman" w:cs="Times New Roman"/>
          <w:sz w:val="28"/>
          <w:szCs w:val="28"/>
          <w:lang w:eastAsia="ru-RU"/>
        </w:rPr>
      </w:pPr>
      <w:r w:rsidRPr="00CC6874">
        <w:rPr>
          <w:rFonts w:ascii="Times New Roman" w:eastAsia="Times New Roman" w:hAnsi="Times New Roman" w:cs="Times New Roman"/>
          <w:sz w:val="28"/>
          <w:szCs w:val="28"/>
          <w:lang w:eastAsia="ru-RU"/>
        </w:rPr>
        <w:t>с) согласие на заключение договора безвозмездного пользования неж</w:t>
      </w:r>
      <w:r w:rsidRPr="00CC6874">
        <w:rPr>
          <w:rFonts w:ascii="Times New Roman" w:eastAsia="Times New Roman" w:hAnsi="Times New Roman" w:cs="Times New Roman"/>
          <w:sz w:val="28"/>
          <w:szCs w:val="28"/>
          <w:lang w:eastAsia="ru-RU"/>
        </w:rPr>
        <w:t>и</w:t>
      </w:r>
      <w:r w:rsidRPr="00CC6874">
        <w:rPr>
          <w:rFonts w:ascii="Times New Roman" w:eastAsia="Times New Roman" w:hAnsi="Times New Roman" w:cs="Times New Roman"/>
          <w:sz w:val="28"/>
          <w:szCs w:val="28"/>
          <w:lang w:eastAsia="ru-RU"/>
        </w:rPr>
        <w:t>лым помещением, составленного путем заполнения типовой формы, устано</w:t>
      </w:r>
      <w:r w:rsidRPr="00CC6874">
        <w:rPr>
          <w:rFonts w:ascii="Times New Roman" w:eastAsia="Times New Roman" w:hAnsi="Times New Roman" w:cs="Times New Roman"/>
          <w:sz w:val="28"/>
          <w:szCs w:val="28"/>
          <w:lang w:eastAsia="ru-RU"/>
        </w:rPr>
        <w:t>в</w:t>
      </w:r>
      <w:r w:rsidRPr="00CC6874">
        <w:rPr>
          <w:rFonts w:ascii="Times New Roman" w:eastAsia="Times New Roman" w:hAnsi="Times New Roman" w:cs="Times New Roman"/>
          <w:sz w:val="28"/>
          <w:szCs w:val="28"/>
          <w:lang w:eastAsia="ru-RU"/>
        </w:rPr>
        <w:t>ленной уполномоченным органом;</w:t>
      </w:r>
    </w:p>
    <w:p w:rsidR="00C30791" w:rsidRPr="00CC6874"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C6874">
        <w:rPr>
          <w:rFonts w:ascii="Times New Roman" w:eastAsia="Times New Roman" w:hAnsi="Times New Roman" w:cs="Times New Roman"/>
          <w:sz w:val="28"/>
          <w:szCs w:val="28"/>
          <w:lang w:eastAsia="ru-RU"/>
        </w:rPr>
        <w:t>т) перечень прилагаемых документов.</w:t>
      </w:r>
    </w:p>
    <w:p w:rsidR="00C30791" w:rsidRPr="00CC6874"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C6874">
        <w:rPr>
          <w:rFonts w:ascii="Times New Roman" w:eastAsia="Times New Roman" w:hAnsi="Times New Roman" w:cs="Times New Roman"/>
          <w:sz w:val="28"/>
          <w:szCs w:val="28"/>
          <w:lang w:eastAsia="ru-RU"/>
        </w:rPr>
        <w:t>11. Заявление о предоставлении нежилого помещения в аренду содержит:</w:t>
      </w:r>
    </w:p>
    <w:p w:rsidR="00C30791" w:rsidRPr="00CC6874"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gramStart"/>
      <w:r w:rsidRPr="00CC6874">
        <w:rPr>
          <w:rFonts w:ascii="Times New Roman" w:eastAsia="Times New Roman" w:hAnsi="Times New Roman" w:cs="Times New Roman"/>
          <w:sz w:val="28"/>
          <w:szCs w:val="28"/>
          <w:lang w:eastAsia="ru-RU"/>
        </w:rPr>
        <w:t>а) сведения, соответствующие требованиям </w:t>
      </w:r>
      <w:hyperlink r:id="rId21" w:anchor="block_54" w:history="1">
        <w:r w:rsidRPr="00CC6874">
          <w:rPr>
            <w:rFonts w:ascii="Times New Roman" w:eastAsia="Times New Roman" w:hAnsi="Times New Roman" w:cs="Times New Roman"/>
            <w:sz w:val="28"/>
            <w:szCs w:val="28"/>
            <w:lang w:eastAsia="ru-RU"/>
          </w:rPr>
          <w:t>подпунктов "а" - "п" пун</w:t>
        </w:r>
        <w:r w:rsidRPr="00CC6874">
          <w:rPr>
            <w:rFonts w:ascii="Times New Roman" w:eastAsia="Times New Roman" w:hAnsi="Times New Roman" w:cs="Times New Roman"/>
            <w:sz w:val="28"/>
            <w:szCs w:val="28"/>
            <w:lang w:eastAsia="ru-RU"/>
          </w:rPr>
          <w:t>к</w:t>
        </w:r>
        <w:r w:rsidRPr="00CC6874">
          <w:rPr>
            <w:rFonts w:ascii="Times New Roman" w:eastAsia="Times New Roman" w:hAnsi="Times New Roman" w:cs="Times New Roman"/>
            <w:sz w:val="28"/>
            <w:szCs w:val="28"/>
            <w:lang w:eastAsia="ru-RU"/>
          </w:rPr>
          <w:t>та 10</w:t>
        </w:r>
      </w:hyperlink>
      <w:r w:rsidRPr="00CC6874">
        <w:rPr>
          <w:rFonts w:ascii="Times New Roman" w:eastAsia="Times New Roman" w:hAnsi="Times New Roman" w:cs="Times New Roman"/>
          <w:sz w:val="28"/>
          <w:szCs w:val="28"/>
          <w:lang w:eastAsia="ru-RU"/>
        </w:rPr>
        <w:t> настоящих Правил (в случае, если организация осуществляет виды де</w:t>
      </w:r>
      <w:r w:rsidRPr="00CC6874">
        <w:rPr>
          <w:rFonts w:ascii="Times New Roman" w:eastAsia="Times New Roman" w:hAnsi="Times New Roman" w:cs="Times New Roman"/>
          <w:sz w:val="28"/>
          <w:szCs w:val="28"/>
          <w:lang w:eastAsia="ru-RU"/>
        </w:rPr>
        <w:t>я</w:t>
      </w:r>
      <w:r w:rsidRPr="00CC6874">
        <w:rPr>
          <w:rFonts w:ascii="Times New Roman" w:eastAsia="Times New Roman" w:hAnsi="Times New Roman" w:cs="Times New Roman"/>
          <w:sz w:val="28"/>
          <w:szCs w:val="28"/>
          <w:lang w:eastAsia="ru-RU"/>
        </w:rPr>
        <w:t>тельности менее 5 лет до дня подачи заявления, такая организация должна предоставить сведения, предусмотренные </w:t>
      </w:r>
      <w:hyperlink r:id="rId22" w:anchor="block_58" w:history="1">
        <w:r w:rsidRPr="00CC6874">
          <w:rPr>
            <w:rFonts w:ascii="Times New Roman" w:eastAsia="Times New Roman" w:hAnsi="Times New Roman" w:cs="Times New Roman"/>
            <w:sz w:val="28"/>
            <w:szCs w:val="28"/>
            <w:lang w:eastAsia="ru-RU"/>
          </w:rPr>
          <w:t>подпунктами "д" - "з"</w:t>
        </w:r>
      </w:hyperlink>
      <w:r w:rsidRPr="00CC6874">
        <w:rPr>
          <w:rFonts w:ascii="Times New Roman" w:eastAsia="Times New Roman" w:hAnsi="Times New Roman" w:cs="Times New Roman"/>
          <w:sz w:val="28"/>
          <w:szCs w:val="28"/>
          <w:lang w:eastAsia="ru-RU"/>
        </w:rPr>
        <w:t>, </w:t>
      </w:r>
      <w:hyperlink r:id="rId23" w:anchor="block_63" w:history="1">
        <w:r w:rsidRPr="00CC6874">
          <w:rPr>
            <w:rFonts w:ascii="Times New Roman" w:eastAsia="Times New Roman" w:hAnsi="Times New Roman" w:cs="Times New Roman"/>
            <w:sz w:val="28"/>
            <w:szCs w:val="28"/>
            <w:lang w:eastAsia="ru-RU"/>
          </w:rPr>
          <w:t>"к"</w:t>
        </w:r>
      </w:hyperlink>
      <w:r w:rsidRPr="00CC6874">
        <w:rPr>
          <w:rFonts w:ascii="Times New Roman" w:eastAsia="Times New Roman" w:hAnsi="Times New Roman" w:cs="Times New Roman"/>
          <w:sz w:val="28"/>
          <w:szCs w:val="28"/>
          <w:lang w:eastAsia="ru-RU"/>
        </w:rPr>
        <w:t>, </w:t>
      </w:r>
      <w:hyperlink r:id="rId24" w:anchor="block_64" w:history="1">
        <w:r w:rsidRPr="00CC6874">
          <w:rPr>
            <w:rFonts w:ascii="Times New Roman" w:eastAsia="Times New Roman" w:hAnsi="Times New Roman" w:cs="Times New Roman"/>
            <w:sz w:val="28"/>
            <w:szCs w:val="28"/>
            <w:lang w:eastAsia="ru-RU"/>
          </w:rPr>
          <w:t>"л"</w:t>
        </w:r>
      </w:hyperlink>
      <w:r w:rsidRPr="00CC6874">
        <w:rPr>
          <w:rFonts w:ascii="Times New Roman" w:eastAsia="Times New Roman" w:hAnsi="Times New Roman" w:cs="Times New Roman"/>
          <w:sz w:val="28"/>
          <w:szCs w:val="28"/>
          <w:lang w:eastAsia="ru-RU"/>
        </w:rPr>
        <w:t> и </w:t>
      </w:r>
      <w:hyperlink r:id="rId25" w:anchor="block_66" w:history="1">
        <w:r w:rsidRPr="00CC6874">
          <w:rPr>
            <w:rFonts w:ascii="Times New Roman" w:eastAsia="Times New Roman" w:hAnsi="Times New Roman" w:cs="Times New Roman"/>
            <w:sz w:val="28"/>
            <w:szCs w:val="28"/>
            <w:lang w:eastAsia="ru-RU"/>
          </w:rPr>
          <w:t>"н" пункта 10</w:t>
        </w:r>
      </w:hyperlink>
      <w:r w:rsidRPr="00CC6874">
        <w:rPr>
          <w:rFonts w:ascii="Times New Roman" w:eastAsia="Times New Roman" w:hAnsi="Times New Roman" w:cs="Times New Roman"/>
          <w:sz w:val="28"/>
          <w:szCs w:val="28"/>
          <w:lang w:eastAsia="ru-RU"/>
        </w:rPr>
        <w:t> настоящих Правил, за период фактического ос</w:t>
      </w:r>
      <w:r w:rsidRPr="00CC6874">
        <w:rPr>
          <w:rFonts w:ascii="Times New Roman" w:eastAsia="Times New Roman" w:hAnsi="Times New Roman" w:cs="Times New Roman"/>
          <w:sz w:val="28"/>
          <w:szCs w:val="28"/>
          <w:lang w:eastAsia="ru-RU"/>
        </w:rPr>
        <w:t>у</w:t>
      </w:r>
      <w:r w:rsidRPr="00CC6874">
        <w:rPr>
          <w:rFonts w:ascii="Times New Roman" w:eastAsia="Times New Roman" w:hAnsi="Times New Roman" w:cs="Times New Roman"/>
          <w:sz w:val="28"/>
          <w:szCs w:val="28"/>
          <w:lang w:eastAsia="ru-RU"/>
        </w:rPr>
        <w:t>ществления деятельности);</w:t>
      </w:r>
      <w:proofErr w:type="gramEnd"/>
    </w:p>
    <w:p w:rsidR="00C30791" w:rsidRPr="00967215" w:rsidRDefault="00C30791" w:rsidP="00C30791">
      <w:pPr>
        <w:spacing w:after="0" w:line="240" w:lineRule="auto"/>
        <w:ind w:firstLine="709"/>
        <w:jc w:val="both"/>
        <w:rPr>
          <w:rFonts w:ascii="Times New Roman" w:eastAsia="Times New Roman" w:hAnsi="Times New Roman" w:cs="Times New Roman"/>
          <w:sz w:val="28"/>
          <w:szCs w:val="28"/>
          <w:lang w:eastAsia="ru-RU"/>
        </w:rPr>
      </w:pPr>
      <w:r w:rsidRPr="00CC6874">
        <w:rPr>
          <w:rFonts w:ascii="Times New Roman" w:eastAsia="Times New Roman" w:hAnsi="Times New Roman" w:cs="Times New Roman"/>
          <w:sz w:val="28"/>
          <w:szCs w:val="28"/>
          <w:lang w:eastAsia="ru-RU"/>
        </w:rPr>
        <w:t>б) обоснование потребности организации в предоставлении нежилого п</w:t>
      </w:r>
      <w:r w:rsidRPr="00CC6874">
        <w:rPr>
          <w:rFonts w:ascii="Times New Roman" w:eastAsia="Times New Roman" w:hAnsi="Times New Roman" w:cs="Times New Roman"/>
          <w:sz w:val="28"/>
          <w:szCs w:val="28"/>
          <w:lang w:eastAsia="ru-RU"/>
        </w:rPr>
        <w:t>о</w:t>
      </w:r>
      <w:r w:rsidRPr="00CC6874">
        <w:rPr>
          <w:rFonts w:ascii="Times New Roman" w:eastAsia="Times New Roman" w:hAnsi="Times New Roman" w:cs="Times New Roman"/>
          <w:sz w:val="28"/>
          <w:szCs w:val="28"/>
          <w:lang w:eastAsia="ru-RU"/>
        </w:rPr>
        <w:t>мещения в аренду на льготных</w:t>
      </w:r>
      <w:r w:rsidRPr="00967215">
        <w:rPr>
          <w:rFonts w:ascii="Times New Roman" w:eastAsia="Times New Roman" w:hAnsi="Times New Roman" w:cs="Times New Roman"/>
          <w:sz w:val="28"/>
          <w:szCs w:val="28"/>
          <w:lang w:eastAsia="ru-RU"/>
        </w:rPr>
        <w:t xml:space="preserve"> условиях;</w:t>
      </w:r>
    </w:p>
    <w:p w:rsidR="00C30791" w:rsidRPr="00CC6874" w:rsidRDefault="00C30791" w:rsidP="00C30791">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Подпункт "в" изменен с 19 июня 2024 г. - </w:t>
      </w:r>
      <w:hyperlink r:id="rId26" w:anchor="block_1035" w:history="1">
        <w:r w:rsidRPr="00CC6874">
          <w:rPr>
            <w:rFonts w:ascii="Times New Roman" w:eastAsia="Times New Roman" w:hAnsi="Times New Roman" w:cs="Times New Roman"/>
            <w:sz w:val="28"/>
            <w:szCs w:val="28"/>
            <w:lang w:eastAsia="ru-RU"/>
          </w:rPr>
          <w:t>Постановление</w:t>
        </w:r>
      </w:hyperlink>
      <w:r w:rsidRPr="00CC6874">
        <w:rPr>
          <w:rFonts w:ascii="Times New Roman" w:eastAsia="Times New Roman" w:hAnsi="Times New Roman" w:cs="Times New Roman"/>
          <w:sz w:val="28"/>
          <w:szCs w:val="28"/>
          <w:lang w:eastAsia="ru-RU"/>
        </w:rPr>
        <w:t> Правительства России от 11 июня 2024 г. N 777</w:t>
      </w:r>
    </w:p>
    <w:p w:rsidR="00C30791" w:rsidRPr="00CC6874" w:rsidRDefault="00C30791" w:rsidP="00C30791">
      <w:pPr>
        <w:spacing w:after="0" w:line="240" w:lineRule="auto"/>
        <w:ind w:firstLine="709"/>
        <w:jc w:val="both"/>
        <w:rPr>
          <w:rFonts w:ascii="Times New Roman" w:eastAsia="Times New Roman" w:hAnsi="Times New Roman" w:cs="Times New Roman"/>
          <w:sz w:val="28"/>
          <w:szCs w:val="28"/>
          <w:lang w:eastAsia="ru-RU"/>
        </w:rPr>
      </w:pPr>
      <w:r w:rsidRPr="00CC6874">
        <w:rPr>
          <w:rFonts w:ascii="Times New Roman" w:eastAsia="Times New Roman" w:hAnsi="Times New Roman" w:cs="Times New Roman"/>
          <w:sz w:val="28"/>
          <w:szCs w:val="28"/>
          <w:lang w:eastAsia="ru-RU"/>
        </w:rPr>
        <w:t>в) согласие на заключение договора аренды нежилого помещения, с</w:t>
      </w:r>
      <w:r w:rsidRPr="00CC6874">
        <w:rPr>
          <w:rFonts w:ascii="Times New Roman" w:eastAsia="Times New Roman" w:hAnsi="Times New Roman" w:cs="Times New Roman"/>
          <w:sz w:val="28"/>
          <w:szCs w:val="28"/>
          <w:lang w:eastAsia="ru-RU"/>
        </w:rPr>
        <w:t>о</w:t>
      </w:r>
      <w:r w:rsidRPr="00CC6874">
        <w:rPr>
          <w:rFonts w:ascii="Times New Roman" w:eastAsia="Times New Roman" w:hAnsi="Times New Roman" w:cs="Times New Roman"/>
          <w:sz w:val="28"/>
          <w:szCs w:val="28"/>
          <w:lang w:eastAsia="ru-RU"/>
        </w:rPr>
        <w:t>ставленного путем заполнения типовой формы, установленной уполномоче</w:t>
      </w:r>
      <w:r w:rsidRPr="00CC6874">
        <w:rPr>
          <w:rFonts w:ascii="Times New Roman" w:eastAsia="Times New Roman" w:hAnsi="Times New Roman" w:cs="Times New Roman"/>
          <w:sz w:val="28"/>
          <w:szCs w:val="28"/>
          <w:lang w:eastAsia="ru-RU"/>
        </w:rPr>
        <w:t>н</w:t>
      </w:r>
      <w:r w:rsidRPr="00CC6874">
        <w:rPr>
          <w:rFonts w:ascii="Times New Roman" w:eastAsia="Times New Roman" w:hAnsi="Times New Roman" w:cs="Times New Roman"/>
          <w:sz w:val="28"/>
          <w:szCs w:val="28"/>
          <w:lang w:eastAsia="ru-RU"/>
        </w:rPr>
        <w:t>ным органом;</w:t>
      </w:r>
    </w:p>
    <w:p w:rsidR="00C30791" w:rsidRPr="00CC6874" w:rsidRDefault="00C30791" w:rsidP="00C30791">
      <w:pPr>
        <w:spacing w:after="0" w:line="240" w:lineRule="auto"/>
        <w:ind w:firstLine="709"/>
        <w:jc w:val="both"/>
        <w:rPr>
          <w:rFonts w:ascii="Times New Roman" w:eastAsia="Times New Roman" w:hAnsi="Times New Roman" w:cs="Times New Roman"/>
          <w:sz w:val="28"/>
          <w:szCs w:val="28"/>
          <w:lang w:eastAsia="ru-RU"/>
        </w:rPr>
      </w:pPr>
      <w:r w:rsidRPr="00CC6874">
        <w:rPr>
          <w:rFonts w:ascii="Times New Roman" w:eastAsia="Times New Roman" w:hAnsi="Times New Roman" w:cs="Times New Roman"/>
          <w:sz w:val="28"/>
          <w:szCs w:val="28"/>
          <w:lang w:eastAsia="ru-RU"/>
        </w:rPr>
        <w:t>г) перечень прилагаемых документов.</w:t>
      </w:r>
    </w:p>
    <w:p w:rsidR="00C30791" w:rsidRPr="00CC6874" w:rsidRDefault="00C30791" w:rsidP="00C30791">
      <w:pPr>
        <w:spacing w:after="0" w:line="240" w:lineRule="auto"/>
        <w:ind w:firstLine="709"/>
        <w:jc w:val="both"/>
        <w:rPr>
          <w:rFonts w:ascii="Times New Roman" w:eastAsia="Times New Roman" w:hAnsi="Times New Roman" w:cs="Times New Roman"/>
          <w:sz w:val="28"/>
          <w:szCs w:val="28"/>
          <w:lang w:eastAsia="ru-RU"/>
        </w:rPr>
      </w:pPr>
      <w:r w:rsidRPr="00CC6874">
        <w:rPr>
          <w:rFonts w:ascii="Times New Roman" w:eastAsia="Times New Roman" w:hAnsi="Times New Roman" w:cs="Times New Roman"/>
          <w:sz w:val="28"/>
          <w:szCs w:val="28"/>
          <w:lang w:eastAsia="ru-RU"/>
        </w:rPr>
        <w:t>12. К заявлениям прилагаются:</w:t>
      </w:r>
    </w:p>
    <w:p w:rsidR="00C30791" w:rsidRPr="00CC6874"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C6874">
        <w:rPr>
          <w:rFonts w:ascii="Times New Roman" w:eastAsia="Times New Roman" w:hAnsi="Times New Roman" w:cs="Times New Roman"/>
          <w:sz w:val="28"/>
          <w:szCs w:val="28"/>
          <w:lang w:eastAsia="ru-RU"/>
        </w:rPr>
        <w:t>а) копии учредительных документов организации;</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C6874">
        <w:rPr>
          <w:rFonts w:ascii="Times New Roman" w:eastAsia="Times New Roman" w:hAnsi="Times New Roman" w:cs="Times New Roman"/>
          <w:sz w:val="28"/>
          <w:szCs w:val="28"/>
          <w:lang w:eastAsia="ru-RU"/>
        </w:rPr>
        <w:t>б) документ, подтверждающий полномочия руководителя организации (копия реше</w:t>
      </w:r>
      <w:r w:rsidRPr="00967215">
        <w:rPr>
          <w:rFonts w:ascii="Times New Roman" w:eastAsia="Times New Roman" w:hAnsi="Times New Roman" w:cs="Times New Roman"/>
          <w:sz w:val="28"/>
          <w:szCs w:val="28"/>
          <w:lang w:eastAsia="ru-RU"/>
        </w:rPr>
        <w:t>ния о назначении или об избрании), а в случае подписания заявл</w:t>
      </w:r>
      <w:r w:rsidRPr="00967215">
        <w:rPr>
          <w:rFonts w:ascii="Times New Roman" w:eastAsia="Times New Roman" w:hAnsi="Times New Roman" w:cs="Times New Roman"/>
          <w:sz w:val="28"/>
          <w:szCs w:val="28"/>
          <w:lang w:eastAsia="ru-RU"/>
        </w:rPr>
        <w:t>е</w:t>
      </w:r>
      <w:r w:rsidRPr="00967215">
        <w:rPr>
          <w:rFonts w:ascii="Times New Roman" w:eastAsia="Times New Roman" w:hAnsi="Times New Roman" w:cs="Times New Roman"/>
          <w:sz w:val="28"/>
          <w:szCs w:val="28"/>
          <w:lang w:eastAsia="ru-RU"/>
        </w:rPr>
        <w:t>ний - также доверенность на осуществление соответствующих действий, по</w:t>
      </w:r>
      <w:r w:rsidRPr="00967215">
        <w:rPr>
          <w:rFonts w:ascii="Times New Roman" w:eastAsia="Times New Roman" w:hAnsi="Times New Roman" w:cs="Times New Roman"/>
          <w:sz w:val="28"/>
          <w:szCs w:val="28"/>
          <w:lang w:eastAsia="ru-RU"/>
        </w:rPr>
        <w:t>д</w:t>
      </w:r>
      <w:r w:rsidRPr="00967215">
        <w:rPr>
          <w:rFonts w:ascii="Times New Roman" w:eastAsia="Times New Roman" w:hAnsi="Times New Roman" w:cs="Times New Roman"/>
          <w:sz w:val="28"/>
          <w:szCs w:val="28"/>
          <w:lang w:eastAsia="ru-RU"/>
        </w:rPr>
        <w:t>писанная руководителем и заверенная печатью указанной организации, или н</w:t>
      </w:r>
      <w:r w:rsidRPr="00967215">
        <w:rPr>
          <w:rFonts w:ascii="Times New Roman" w:eastAsia="Times New Roman" w:hAnsi="Times New Roman" w:cs="Times New Roman"/>
          <w:sz w:val="28"/>
          <w:szCs w:val="28"/>
          <w:lang w:eastAsia="ru-RU"/>
        </w:rPr>
        <w:t>о</w:t>
      </w:r>
      <w:r w:rsidRPr="00967215">
        <w:rPr>
          <w:rFonts w:ascii="Times New Roman" w:eastAsia="Times New Roman" w:hAnsi="Times New Roman" w:cs="Times New Roman"/>
          <w:sz w:val="28"/>
          <w:szCs w:val="28"/>
          <w:lang w:eastAsia="ru-RU"/>
        </w:rPr>
        <w:t>тариально удостоверенная копия такой доверенности;</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в) решение об одобрении или о совершении сделки на условиях, указа</w:t>
      </w:r>
      <w:r w:rsidRPr="00967215">
        <w:rPr>
          <w:rFonts w:ascii="Times New Roman" w:eastAsia="Times New Roman" w:hAnsi="Times New Roman" w:cs="Times New Roman"/>
          <w:sz w:val="28"/>
          <w:szCs w:val="28"/>
          <w:lang w:eastAsia="ru-RU"/>
        </w:rPr>
        <w:t>н</w:t>
      </w:r>
      <w:r w:rsidRPr="00967215">
        <w:rPr>
          <w:rFonts w:ascii="Times New Roman" w:eastAsia="Times New Roman" w:hAnsi="Times New Roman" w:cs="Times New Roman"/>
          <w:sz w:val="28"/>
          <w:szCs w:val="28"/>
          <w:lang w:eastAsia="ru-RU"/>
        </w:rPr>
        <w:t>ных в заявлениях, в случае, если принятие такого решения предусмотрено учредительными документами организации.</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13. Организация вправе по собственной инициативе приложить к заявл</w:t>
      </w:r>
      <w:r w:rsidRPr="00967215">
        <w:rPr>
          <w:rFonts w:ascii="Times New Roman" w:eastAsia="Times New Roman" w:hAnsi="Times New Roman" w:cs="Times New Roman"/>
          <w:sz w:val="28"/>
          <w:szCs w:val="28"/>
          <w:lang w:eastAsia="ru-RU"/>
        </w:rPr>
        <w:t>е</w:t>
      </w:r>
      <w:r w:rsidRPr="00967215">
        <w:rPr>
          <w:rFonts w:ascii="Times New Roman" w:eastAsia="Times New Roman" w:hAnsi="Times New Roman" w:cs="Times New Roman"/>
          <w:sz w:val="28"/>
          <w:szCs w:val="28"/>
          <w:lang w:eastAsia="ru-RU"/>
        </w:rPr>
        <w:t>ниям:</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а) выписку из Единого государственного реестра юридических лиц со сведениями об организации, выданную не ранее чем за 3 месяца до дня разм</w:t>
      </w:r>
      <w:r w:rsidRPr="00967215">
        <w:rPr>
          <w:rFonts w:ascii="Times New Roman" w:eastAsia="Times New Roman" w:hAnsi="Times New Roman" w:cs="Times New Roman"/>
          <w:sz w:val="28"/>
          <w:szCs w:val="28"/>
          <w:lang w:eastAsia="ru-RU"/>
        </w:rPr>
        <w:t>е</w:t>
      </w:r>
      <w:r w:rsidRPr="00967215">
        <w:rPr>
          <w:rFonts w:ascii="Times New Roman" w:eastAsia="Times New Roman" w:hAnsi="Times New Roman" w:cs="Times New Roman"/>
          <w:sz w:val="28"/>
          <w:szCs w:val="28"/>
          <w:lang w:eastAsia="ru-RU"/>
        </w:rPr>
        <w:lastRenderedPageBreak/>
        <w:t>щения извещения на официальном сайте, или нотариально удостоверенную к</w:t>
      </w:r>
      <w:r w:rsidRPr="00967215">
        <w:rPr>
          <w:rFonts w:ascii="Times New Roman" w:eastAsia="Times New Roman" w:hAnsi="Times New Roman" w:cs="Times New Roman"/>
          <w:sz w:val="28"/>
          <w:szCs w:val="28"/>
          <w:lang w:eastAsia="ru-RU"/>
        </w:rPr>
        <w:t>о</w:t>
      </w:r>
      <w:r w:rsidRPr="00967215">
        <w:rPr>
          <w:rFonts w:ascii="Times New Roman" w:eastAsia="Times New Roman" w:hAnsi="Times New Roman" w:cs="Times New Roman"/>
          <w:sz w:val="28"/>
          <w:szCs w:val="28"/>
          <w:lang w:eastAsia="ru-RU"/>
        </w:rPr>
        <w:t>пию такой выписки;</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gramStart"/>
      <w:r w:rsidRPr="00967215">
        <w:rPr>
          <w:rFonts w:ascii="Times New Roman" w:eastAsia="Times New Roman" w:hAnsi="Times New Roman" w:cs="Times New Roman"/>
          <w:sz w:val="28"/>
          <w:szCs w:val="28"/>
          <w:lang w:eastAsia="ru-RU"/>
        </w:rPr>
        <w:t>б) копии документов, представленных организацией в федеральный орган исполнительной власти, уполномоченный в сфере регистрации некоммерческих организаций, в соответствии с </w:t>
      </w:r>
      <w:hyperlink r:id="rId27" w:anchor="block_3203" w:history="1">
        <w:r w:rsidRPr="00967215">
          <w:rPr>
            <w:rFonts w:ascii="Times New Roman" w:eastAsia="Times New Roman" w:hAnsi="Times New Roman" w:cs="Times New Roman"/>
            <w:sz w:val="28"/>
            <w:szCs w:val="28"/>
            <w:lang w:eastAsia="ru-RU"/>
          </w:rPr>
          <w:t>подпунктом  3</w:t>
        </w:r>
      </w:hyperlink>
      <w:r w:rsidRPr="00967215">
        <w:rPr>
          <w:rFonts w:ascii="Times New Roman" w:eastAsia="Times New Roman" w:hAnsi="Times New Roman" w:cs="Times New Roman"/>
          <w:sz w:val="28"/>
          <w:szCs w:val="28"/>
          <w:lang w:eastAsia="ru-RU"/>
        </w:rPr>
        <w:t> и (или) </w:t>
      </w:r>
      <w:hyperlink r:id="rId28" w:anchor="block_3231" w:history="1">
        <w:r>
          <w:rPr>
            <w:rFonts w:ascii="Times New Roman" w:eastAsia="Times New Roman" w:hAnsi="Times New Roman" w:cs="Times New Roman"/>
            <w:sz w:val="28"/>
            <w:szCs w:val="28"/>
            <w:lang w:eastAsia="ru-RU"/>
          </w:rPr>
          <w:t xml:space="preserve">подпунктом  3.1 </w:t>
        </w:r>
        <w:r w:rsidRPr="00967215">
          <w:rPr>
            <w:rFonts w:ascii="Times New Roman" w:eastAsia="Times New Roman" w:hAnsi="Times New Roman" w:cs="Times New Roman"/>
            <w:sz w:val="28"/>
            <w:szCs w:val="28"/>
            <w:lang w:eastAsia="ru-RU"/>
          </w:rPr>
          <w:t>ст</w:t>
        </w:r>
        <w:r w:rsidRPr="00967215">
          <w:rPr>
            <w:rFonts w:ascii="Times New Roman" w:eastAsia="Times New Roman" w:hAnsi="Times New Roman" w:cs="Times New Roman"/>
            <w:sz w:val="28"/>
            <w:szCs w:val="28"/>
            <w:lang w:eastAsia="ru-RU"/>
          </w:rPr>
          <w:t>а</w:t>
        </w:r>
        <w:r w:rsidRPr="00967215">
          <w:rPr>
            <w:rFonts w:ascii="Times New Roman" w:eastAsia="Times New Roman" w:hAnsi="Times New Roman" w:cs="Times New Roman"/>
            <w:sz w:val="28"/>
            <w:szCs w:val="28"/>
            <w:lang w:eastAsia="ru-RU"/>
          </w:rPr>
          <w:t>тьи  32 </w:t>
        </w:r>
      </w:hyperlink>
      <w:r w:rsidRPr="00967215">
        <w:rPr>
          <w:rFonts w:ascii="Times New Roman" w:eastAsia="Times New Roman" w:hAnsi="Times New Roman" w:cs="Times New Roman"/>
          <w:sz w:val="28"/>
          <w:szCs w:val="28"/>
          <w:lang w:eastAsia="ru-RU"/>
        </w:rPr>
        <w:t>Муниципального закона "О  некоммерческих организациях" за после</w:t>
      </w:r>
      <w:r w:rsidRPr="00967215">
        <w:rPr>
          <w:rFonts w:ascii="Times New Roman" w:eastAsia="Times New Roman" w:hAnsi="Times New Roman" w:cs="Times New Roman"/>
          <w:sz w:val="28"/>
          <w:szCs w:val="28"/>
          <w:lang w:eastAsia="ru-RU"/>
        </w:rPr>
        <w:t>д</w:t>
      </w:r>
      <w:r w:rsidRPr="00967215">
        <w:rPr>
          <w:rFonts w:ascii="Times New Roman" w:eastAsia="Times New Roman" w:hAnsi="Times New Roman" w:cs="Times New Roman"/>
          <w:sz w:val="28"/>
          <w:szCs w:val="28"/>
          <w:lang w:eastAsia="ru-RU"/>
        </w:rPr>
        <w:t>ние 5 лет;</w:t>
      </w:r>
      <w:proofErr w:type="gramEnd"/>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gramStart"/>
      <w:r w:rsidRPr="00967215">
        <w:rPr>
          <w:rFonts w:ascii="Times New Roman" w:eastAsia="Times New Roman" w:hAnsi="Times New Roman" w:cs="Times New Roman"/>
          <w:sz w:val="28"/>
          <w:szCs w:val="28"/>
          <w:lang w:eastAsia="ru-RU"/>
        </w:rPr>
        <w:t>в) копии годовой бухгалтерской отчетности организации за последние 5 лет;</w:t>
      </w:r>
      <w:proofErr w:type="gramEnd"/>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г) письма органов государственной власти, органов местного самоупра</w:t>
      </w:r>
      <w:r w:rsidRPr="00967215">
        <w:rPr>
          <w:rFonts w:ascii="Times New Roman" w:eastAsia="Times New Roman" w:hAnsi="Times New Roman" w:cs="Times New Roman"/>
          <w:sz w:val="28"/>
          <w:szCs w:val="28"/>
          <w:lang w:eastAsia="ru-RU"/>
        </w:rPr>
        <w:t>в</w:t>
      </w:r>
      <w:r w:rsidRPr="00967215">
        <w:rPr>
          <w:rFonts w:ascii="Times New Roman" w:eastAsia="Times New Roman" w:hAnsi="Times New Roman" w:cs="Times New Roman"/>
          <w:sz w:val="28"/>
          <w:szCs w:val="28"/>
          <w:lang w:eastAsia="ru-RU"/>
        </w:rPr>
        <w:t>ления, коммерческих и некоммерческих организаций, а также граждан и их объединений, содержащие оценку (отзывы, рекомендации) деятельности орг</w:t>
      </w:r>
      <w:r w:rsidRPr="00967215">
        <w:rPr>
          <w:rFonts w:ascii="Times New Roman" w:eastAsia="Times New Roman" w:hAnsi="Times New Roman" w:cs="Times New Roman"/>
          <w:sz w:val="28"/>
          <w:szCs w:val="28"/>
          <w:lang w:eastAsia="ru-RU"/>
        </w:rPr>
        <w:t>а</w:t>
      </w:r>
      <w:r w:rsidRPr="00967215">
        <w:rPr>
          <w:rFonts w:ascii="Times New Roman" w:eastAsia="Times New Roman" w:hAnsi="Times New Roman" w:cs="Times New Roman"/>
          <w:sz w:val="28"/>
          <w:szCs w:val="28"/>
          <w:lang w:eastAsia="ru-RU"/>
        </w:rPr>
        <w:t>низации, или их копии;</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gramStart"/>
      <w:r w:rsidRPr="00967215">
        <w:rPr>
          <w:rFonts w:ascii="Times New Roman" w:eastAsia="Times New Roman" w:hAnsi="Times New Roman" w:cs="Times New Roman"/>
          <w:sz w:val="28"/>
          <w:szCs w:val="28"/>
          <w:lang w:eastAsia="ru-RU"/>
        </w:rPr>
        <w:t>д) иные документы, содержащие, подтверждающие и (или) поясняющие сведения, предусмотренные </w:t>
      </w:r>
      <w:hyperlink r:id="rId29" w:anchor="block_58" w:history="1">
        <w:r w:rsidRPr="00967215">
          <w:rPr>
            <w:rFonts w:ascii="Times New Roman" w:eastAsia="Times New Roman" w:hAnsi="Times New Roman" w:cs="Times New Roman"/>
            <w:sz w:val="28"/>
            <w:szCs w:val="28"/>
            <w:lang w:eastAsia="ru-RU"/>
          </w:rPr>
          <w:t>подпунктами "д" - "р" пункта 10</w:t>
        </w:r>
      </w:hyperlink>
      <w:r w:rsidRPr="00967215">
        <w:rPr>
          <w:rFonts w:ascii="Times New Roman" w:eastAsia="Times New Roman" w:hAnsi="Times New Roman" w:cs="Times New Roman"/>
          <w:sz w:val="28"/>
          <w:szCs w:val="28"/>
          <w:lang w:eastAsia="ru-RU"/>
        </w:rPr>
        <w:t> настоящих Пр</w:t>
      </w:r>
      <w:r w:rsidRPr="00967215">
        <w:rPr>
          <w:rFonts w:ascii="Times New Roman" w:eastAsia="Times New Roman" w:hAnsi="Times New Roman" w:cs="Times New Roman"/>
          <w:sz w:val="28"/>
          <w:szCs w:val="28"/>
          <w:lang w:eastAsia="ru-RU"/>
        </w:rPr>
        <w:t>а</w:t>
      </w:r>
      <w:r w:rsidRPr="00967215">
        <w:rPr>
          <w:rFonts w:ascii="Times New Roman" w:eastAsia="Times New Roman" w:hAnsi="Times New Roman" w:cs="Times New Roman"/>
          <w:sz w:val="28"/>
          <w:szCs w:val="28"/>
          <w:lang w:eastAsia="ru-RU"/>
        </w:rPr>
        <w:t>вил.</w:t>
      </w:r>
      <w:proofErr w:type="gramEnd"/>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14. Документы, предусмотренные </w:t>
      </w:r>
      <w:hyperlink r:id="rId30" w:anchor="block_81" w:history="1">
        <w:r w:rsidRPr="00967215">
          <w:rPr>
            <w:rFonts w:ascii="Times New Roman" w:eastAsia="Times New Roman" w:hAnsi="Times New Roman" w:cs="Times New Roman"/>
            <w:sz w:val="28"/>
            <w:szCs w:val="28"/>
            <w:lang w:eastAsia="ru-RU"/>
          </w:rPr>
          <w:t>пунктами 12</w:t>
        </w:r>
      </w:hyperlink>
      <w:r w:rsidRPr="00967215">
        <w:rPr>
          <w:rFonts w:ascii="Times New Roman" w:eastAsia="Times New Roman" w:hAnsi="Times New Roman" w:cs="Times New Roman"/>
          <w:sz w:val="28"/>
          <w:szCs w:val="28"/>
          <w:lang w:eastAsia="ru-RU"/>
        </w:rPr>
        <w:t> и </w:t>
      </w:r>
      <w:hyperlink r:id="rId31" w:anchor="block_87" w:history="1">
        <w:r w:rsidRPr="00967215">
          <w:rPr>
            <w:rFonts w:ascii="Times New Roman" w:eastAsia="Times New Roman" w:hAnsi="Times New Roman" w:cs="Times New Roman"/>
            <w:sz w:val="28"/>
            <w:szCs w:val="28"/>
            <w:lang w:eastAsia="ru-RU"/>
          </w:rPr>
          <w:t>13</w:t>
        </w:r>
      </w:hyperlink>
      <w:r w:rsidRPr="00967215">
        <w:rPr>
          <w:rFonts w:ascii="Times New Roman" w:eastAsia="Times New Roman" w:hAnsi="Times New Roman" w:cs="Times New Roman"/>
          <w:sz w:val="28"/>
          <w:szCs w:val="28"/>
          <w:lang w:eastAsia="ru-RU"/>
        </w:rPr>
        <w:t> настоящих Правил, могут быть представлены в уполномоченный орган в электронном виде.</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15. При получении заявлений, поданных в форме электронного докуме</w:t>
      </w:r>
      <w:r w:rsidRPr="00967215">
        <w:rPr>
          <w:rFonts w:ascii="Times New Roman" w:eastAsia="Times New Roman" w:hAnsi="Times New Roman" w:cs="Times New Roman"/>
          <w:sz w:val="28"/>
          <w:szCs w:val="28"/>
          <w:lang w:eastAsia="ru-RU"/>
        </w:rPr>
        <w:t>н</w:t>
      </w:r>
      <w:r w:rsidRPr="00967215">
        <w:rPr>
          <w:rFonts w:ascii="Times New Roman" w:eastAsia="Times New Roman" w:hAnsi="Times New Roman" w:cs="Times New Roman"/>
          <w:sz w:val="28"/>
          <w:szCs w:val="28"/>
          <w:lang w:eastAsia="ru-RU"/>
        </w:rPr>
        <w:t>та, уполномоченный орган обязан подтвердить их получение в письменной форме или в форме электронного документа в течение одного рабочего дня со дня получения.</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16. Уполномоченный орган обязан обеспечить конфиденциальность св</w:t>
      </w:r>
      <w:r w:rsidRPr="00967215">
        <w:rPr>
          <w:rFonts w:ascii="Times New Roman" w:eastAsia="Times New Roman" w:hAnsi="Times New Roman" w:cs="Times New Roman"/>
          <w:sz w:val="28"/>
          <w:szCs w:val="28"/>
          <w:lang w:eastAsia="ru-RU"/>
        </w:rPr>
        <w:t>е</w:t>
      </w:r>
      <w:r w:rsidRPr="00967215">
        <w:rPr>
          <w:rFonts w:ascii="Times New Roman" w:eastAsia="Times New Roman" w:hAnsi="Times New Roman" w:cs="Times New Roman"/>
          <w:sz w:val="28"/>
          <w:szCs w:val="28"/>
          <w:lang w:eastAsia="ru-RU"/>
        </w:rPr>
        <w:t>дений, содержащихся в заявлениях, до вскрытия конвертов с заявлениями. Л</w:t>
      </w:r>
      <w:r w:rsidRPr="00967215">
        <w:rPr>
          <w:rFonts w:ascii="Times New Roman" w:eastAsia="Times New Roman" w:hAnsi="Times New Roman" w:cs="Times New Roman"/>
          <w:sz w:val="28"/>
          <w:szCs w:val="28"/>
          <w:lang w:eastAsia="ru-RU"/>
        </w:rPr>
        <w:t>и</w:t>
      </w:r>
      <w:r w:rsidRPr="00967215">
        <w:rPr>
          <w:rFonts w:ascii="Times New Roman" w:eastAsia="Times New Roman" w:hAnsi="Times New Roman" w:cs="Times New Roman"/>
          <w:sz w:val="28"/>
          <w:szCs w:val="28"/>
          <w:lang w:eastAsia="ru-RU"/>
        </w:rPr>
        <w:t>ца, осуществляющие хранение конвертов с заявлениями и заявлений, поданных в форме электронных документов, не вправе допускать повреждение таких ко</w:t>
      </w:r>
      <w:r w:rsidRPr="00967215">
        <w:rPr>
          <w:rFonts w:ascii="Times New Roman" w:eastAsia="Times New Roman" w:hAnsi="Times New Roman" w:cs="Times New Roman"/>
          <w:sz w:val="28"/>
          <w:szCs w:val="28"/>
          <w:lang w:eastAsia="ru-RU"/>
        </w:rPr>
        <w:t>н</w:t>
      </w:r>
      <w:r w:rsidRPr="00967215">
        <w:rPr>
          <w:rFonts w:ascii="Times New Roman" w:eastAsia="Times New Roman" w:hAnsi="Times New Roman" w:cs="Times New Roman"/>
          <w:sz w:val="28"/>
          <w:szCs w:val="28"/>
          <w:lang w:eastAsia="ru-RU"/>
        </w:rPr>
        <w:t>вертов и заявлений до момента вскрытия конвертов.</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17. Организация вправе изменить или отозвать заявления и (или) предст</w:t>
      </w:r>
      <w:r w:rsidRPr="00967215">
        <w:rPr>
          <w:rFonts w:ascii="Times New Roman" w:eastAsia="Times New Roman" w:hAnsi="Times New Roman" w:cs="Times New Roman"/>
          <w:sz w:val="28"/>
          <w:szCs w:val="28"/>
          <w:lang w:eastAsia="ru-RU"/>
        </w:rPr>
        <w:t>а</w:t>
      </w:r>
      <w:r w:rsidRPr="00967215">
        <w:rPr>
          <w:rFonts w:ascii="Times New Roman" w:eastAsia="Times New Roman" w:hAnsi="Times New Roman" w:cs="Times New Roman"/>
          <w:sz w:val="28"/>
          <w:szCs w:val="28"/>
          <w:lang w:eastAsia="ru-RU"/>
        </w:rPr>
        <w:t>вить дополнительные документы до окончания срока приема заявлений.</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18. Конверты с заявлениями и поданные в форме электронного документа заявления, поступившие в течение срока приема заявлений, указанного в ра</w:t>
      </w:r>
      <w:r w:rsidRPr="00967215">
        <w:rPr>
          <w:rFonts w:ascii="Times New Roman" w:eastAsia="Times New Roman" w:hAnsi="Times New Roman" w:cs="Times New Roman"/>
          <w:sz w:val="28"/>
          <w:szCs w:val="28"/>
          <w:lang w:eastAsia="ru-RU"/>
        </w:rPr>
        <w:t>з</w:t>
      </w:r>
      <w:r w:rsidRPr="00967215">
        <w:rPr>
          <w:rFonts w:ascii="Times New Roman" w:eastAsia="Times New Roman" w:hAnsi="Times New Roman" w:cs="Times New Roman"/>
          <w:sz w:val="28"/>
          <w:szCs w:val="28"/>
          <w:lang w:eastAsia="ru-RU"/>
        </w:rPr>
        <w:t>мещенном на официальном сайте извещении, регистрируются уполномоче</w:t>
      </w:r>
      <w:r w:rsidRPr="00967215">
        <w:rPr>
          <w:rFonts w:ascii="Times New Roman" w:eastAsia="Times New Roman" w:hAnsi="Times New Roman" w:cs="Times New Roman"/>
          <w:sz w:val="28"/>
          <w:szCs w:val="28"/>
          <w:lang w:eastAsia="ru-RU"/>
        </w:rPr>
        <w:t>н</w:t>
      </w:r>
      <w:r w:rsidRPr="00967215">
        <w:rPr>
          <w:rFonts w:ascii="Times New Roman" w:eastAsia="Times New Roman" w:hAnsi="Times New Roman" w:cs="Times New Roman"/>
          <w:sz w:val="28"/>
          <w:szCs w:val="28"/>
          <w:lang w:eastAsia="ru-RU"/>
        </w:rPr>
        <w:t>ным органом. По требованию лица, подающего конверт, должностное лицо уполномоченного органа в момент его получения выдает расписку в получении конверта с указанием даты и времени его получения.</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19. </w:t>
      </w:r>
      <w:proofErr w:type="gramStart"/>
      <w:r w:rsidRPr="00967215">
        <w:rPr>
          <w:rFonts w:ascii="Times New Roman" w:eastAsia="Times New Roman" w:hAnsi="Times New Roman" w:cs="Times New Roman"/>
          <w:sz w:val="28"/>
          <w:szCs w:val="28"/>
          <w:lang w:eastAsia="ru-RU"/>
        </w:rPr>
        <w:t>Вскрытие конвертов с заявлениями, рассмотрение поданных в упо</w:t>
      </w:r>
      <w:r w:rsidRPr="00967215">
        <w:rPr>
          <w:rFonts w:ascii="Times New Roman" w:eastAsia="Times New Roman" w:hAnsi="Times New Roman" w:cs="Times New Roman"/>
          <w:sz w:val="28"/>
          <w:szCs w:val="28"/>
          <w:lang w:eastAsia="ru-RU"/>
        </w:rPr>
        <w:t>л</w:t>
      </w:r>
      <w:r w:rsidRPr="00967215">
        <w:rPr>
          <w:rFonts w:ascii="Times New Roman" w:eastAsia="Times New Roman" w:hAnsi="Times New Roman" w:cs="Times New Roman"/>
          <w:sz w:val="28"/>
          <w:szCs w:val="28"/>
          <w:lang w:eastAsia="ru-RU"/>
        </w:rPr>
        <w:t>номоченный орган заявлений и определение организаций, которым предоста</w:t>
      </w:r>
      <w:r w:rsidRPr="00967215">
        <w:rPr>
          <w:rFonts w:ascii="Times New Roman" w:eastAsia="Times New Roman" w:hAnsi="Times New Roman" w:cs="Times New Roman"/>
          <w:sz w:val="28"/>
          <w:szCs w:val="28"/>
          <w:lang w:eastAsia="ru-RU"/>
        </w:rPr>
        <w:t>в</w:t>
      </w:r>
      <w:r w:rsidRPr="00967215">
        <w:rPr>
          <w:rFonts w:ascii="Times New Roman" w:eastAsia="Times New Roman" w:hAnsi="Times New Roman" w:cs="Times New Roman"/>
          <w:sz w:val="28"/>
          <w:szCs w:val="28"/>
          <w:lang w:eastAsia="ru-RU"/>
        </w:rPr>
        <w:t>ляются нежилые помещения в безвозмездное пользование или аренду (далее - получатели имущественной поддержки), осуществляются комиссией по им</w:t>
      </w:r>
      <w:r w:rsidRPr="00967215">
        <w:rPr>
          <w:rFonts w:ascii="Times New Roman" w:eastAsia="Times New Roman" w:hAnsi="Times New Roman" w:cs="Times New Roman"/>
          <w:sz w:val="28"/>
          <w:szCs w:val="28"/>
          <w:lang w:eastAsia="ru-RU"/>
        </w:rPr>
        <w:t>у</w:t>
      </w:r>
      <w:r w:rsidRPr="00967215">
        <w:rPr>
          <w:rFonts w:ascii="Times New Roman" w:eastAsia="Times New Roman" w:hAnsi="Times New Roman" w:cs="Times New Roman"/>
          <w:sz w:val="28"/>
          <w:szCs w:val="28"/>
          <w:lang w:eastAsia="ru-RU"/>
        </w:rPr>
        <w:t>щественной поддержке социально ориентированных некоммерческих орган</w:t>
      </w:r>
      <w:r w:rsidRPr="00967215">
        <w:rPr>
          <w:rFonts w:ascii="Times New Roman" w:eastAsia="Times New Roman" w:hAnsi="Times New Roman" w:cs="Times New Roman"/>
          <w:sz w:val="28"/>
          <w:szCs w:val="28"/>
          <w:lang w:eastAsia="ru-RU"/>
        </w:rPr>
        <w:t>и</w:t>
      </w:r>
      <w:r w:rsidRPr="00967215">
        <w:rPr>
          <w:rFonts w:ascii="Times New Roman" w:eastAsia="Times New Roman" w:hAnsi="Times New Roman" w:cs="Times New Roman"/>
          <w:sz w:val="28"/>
          <w:szCs w:val="28"/>
          <w:lang w:eastAsia="ru-RU"/>
        </w:rPr>
        <w:t>заций, создаваемой федеральным органом исполнительной власти, осущест</w:t>
      </w:r>
      <w:r w:rsidRPr="00967215">
        <w:rPr>
          <w:rFonts w:ascii="Times New Roman" w:eastAsia="Times New Roman" w:hAnsi="Times New Roman" w:cs="Times New Roman"/>
          <w:sz w:val="28"/>
          <w:szCs w:val="28"/>
          <w:lang w:eastAsia="ru-RU"/>
        </w:rPr>
        <w:t>в</w:t>
      </w:r>
      <w:r w:rsidRPr="00967215">
        <w:rPr>
          <w:rFonts w:ascii="Times New Roman" w:eastAsia="Times New Roman" w:hAnsi="Times New Roman" w:cs="Times New Roman"/>
          <w:sz w:val="28"/>
          <w:szCs w:val="28"/>
          <w:lang w:eastAsia="ru-RU"/>
        </w:rPr>
        <w:t>ляющим функции по выработке государственной политики и нормативно-правовому регулированию в сфере поддержки социально ориентированных н</w:t>
      </w:r>
      <w:r w:rsidRPr="00967215">
        <w:rPr>
          <w:rFonts w:ascii="Times New Roman" w:eastAsia="Times New Roman" w:hAnsi="Times New Roman" w:cs="Times New Roman"/>
          <w:sz w:val="28"/>
          <w:szCs w:val="28"/>
          <w:lang w:eastAsia="ru-RU"/>
        </w:rPr>
        <w:t>е</w:t>
      </w:r>
      <w:r w:rsidRPr="00967215">
        <w:rPr>
          <w:rFonts w:ascii="Times New Roman" w:eastAsia="Times New Roman" w:hAnsi="Times New Roman" w:cs="Times New Roman"/>
          <w:sz w:val="28"/>
          <w:szCs w:val="28"/>
          <w:lang w:eastAsia="ru-RU"/>
        </w:rPr>
        <w:t>коммерческих организаций (далее - комиссия).</w:t>
      </w:r>
      <w:proofErr w:type="gramEnd"/>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20. Федеральный орган исполнительной власти, осуществляющий фун</w:t>
      </w:r>
      <w:r w:rsidRPr="00967215">
        <w:rPr>
          <w:rFonts w:ascii="Times New Roman" w:eastAsia="Times New Roman" w:hAnsi="Times New Roman" w:cs="Times New Roman"/>
          <w:sz w:val="28"/>
          <w:szCs w:val="28"/>
          <w:lang w:eastAsia="ru-RU"/>
        </w:rPr>
        <w:t>к</w:t>
      </w:r>
      <w:r w:rsidRPr="00967215">
        <w:rPr>
          <w:rFonts w:ascii="Times New Roman" w:eastAsia="Times New Roman" w:hAnsi="Times New Roman" w:cs="Times New Roman"/>
          <w:sz w:val="28"/>
          <w:szCs w:val="28"/>
          <w:lang w:eastAsia="ru-RU"/>
        </w:rPr>
        <w:t>ции по выработке государственной политики и нормативно-правовому регул</w:t>
      </w:r>
      <w:r w:rsidRPr="00967215">
        <w:rPr>
          <w:rFonts w:ascii="Times New Roman" w:eastAsia="Times New Roman" w:hAnsi="Times New Roman" w:cs="Times New Roman"/>
          <w:sz w:val="28"/>
          <w:szCs w:val="28"/>
          <w:lang w:eastAsia="ru-RU"/>
        </w:rPr>
        <w:t>и</w:t>
      </w:r>
      <w:r w:rsidRPr="00967215">
        <w:rPr>
          <w:rFonts w:ascii="Times New Roman" w:eastAsia="Times New Roman" w:hAnsi="Times New Roman" w:cs="Times New Roman"/>
          <w:sz w:val="28"/>
          <w:szCs w:val="28"/>
          <w:lang w:eastAsia="ru-RU"/>
        </w:rPr>
        <w:t>рованию в сфере поддержки социально ориентированных некоммерческих о</w:t>
      </w:r>
      <w:r w:rsidRPr="00967215">
        <w:rPr>
          <w:rFonts w:ascii="Times New Roman" w:eastAsia="Times New Roman" w:hAnsi="Times New Roman" w:cs="Times New Roman"/>
          <w:sz w:val="28"/>
          <w:szCs w:val="28"/>
          <w:lang w:eastAsia="ru-RU"/>
        </w:rPr>
        <w:t>р</w:t>
      </w:r>
      <w:r w:rsidRPr="00967215">
        <w:rPr>
          <w:rFonts w:ascii="Times New Roman" w:eastAsia="Times New Roman" w:hAnsi="Times New Roman" w:cs="Times New Roman"/>
          <w:sz w:val="28"/>
          <w:szCs w:val="28"/>
          <w:lang w:eastAsia="ru-RU"/>
        </w:rPr>
        <w:lastRenderedPageBreak/>
        <w:t>ганизаций, утверждает состав комиссии и вносит в него изменения, назначает председателя, заместителя председателя и ответственного секретаря комиссии.</w:t>
      </w:r>
    </w:p>
    <w:p w:rsidR="00C30791" w:rsidRPr="005661AA"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gramStart"/>
      <w:r w:rsidRPr="00967215">
        <w:rPr>
          <w:rFonts w:ascii="Times New Roman" w:eastAsia="Times New Roman" w:hAnsi="Times New Roman" w:cs="Times New Roman"/>
          <w:sz w:val="28"/>
          <w:szCs w:val="28"/>
          <w:lang w:eastAsia="ru-RU"/>
        </w:rPr>
        <w:t>В состав комиссии включаются представители муниципального органа исполнительной власти, осуществляющего функции по выработке госуда</w:t>
      </w:r>
      <w:r w:rsidRPr="00967215">
        <w:rPr>
          <w:rFonts w:ascii="Times New Roman" w:eastAsia="Times New Roman" w:hAnsi="Times New Roman" w:cs="Times New Roman"/>
          <w:sz w:val="28"/>
          <w:szCs w:val="28"/>
          <w:lang w:eastAsia="ru-RU"/>
        </w:rPr>
        <w:t>р</w:t>
      </w:r>
      <w:r w:rsidRPr="00967215">
        <w:rPr>
          <w:rFonts w:ascii="Times New Roman" w:eastAsia="Times New Roman" w:hAnsi="Times New Roman" w:cs="Times New Roman"/>
          <w:sz w:val="28"/>
          <w:szCs w:val="28"/>
          <w:lang w:eastAsia="ru-RU"/>
        </w:rPr>
        <w:t>ственной политики и нормативно-правовому регулированию в сфере поддер</w:t>
      </w:r>
      <w:r w:rsidRPr="00967215">
        <w:rPr>
          <w:rFonts w:ascii="Times New Roman" w:eastAsia="Times New Roman" w:hAnsi="Times New Roman" w:cs="Times New Roman"/>
          <w:sz w:val="28"/>
          <w:szCs w:val="28"/>
          <w:lang w:eastAsia="ru-RU"/>
        </w:rPr>
        <w:t>ж</w:t>
      </w:r>
      <w:r w:rsidRPr="00967215">
        <w:rPr>
          <w:rFonts w:ascii="Times New Roman" w:eastAsia="Times New Roman" w:hAnsi="Times New Roman" w:cs="Times New Roman"/>
          <w:sz w:val="28"/>
          <w:szCs w:val="28"/>
          <w:lang w:eastAsia="ru-RU"/>
        </w:rPr>
        <w:t xml:space="preserve">ки социально </w:t>
      </w:r>
      <w:r w:rsidRPr="005661AA">
        <w:rPr>
          <w:rFonts w:ascii="Times New Roman" w:eastAsia="Times New Roman" w:hAnsi="Times New Roman" w:cs="Times New Roman"/>
          <w:sz w:val="28"/>
          <w:szCs w:val="28"/>
          <w:lang w:eastAsia="ru-RU"/>
        </w:rPr>
        <w:t>ориентированных некоммерческих организаций, уполномоченн</w:t>
      </w:r>
      <w:r w:rsidRPr="005661AA">
        <w:rPr>
          <w:rFonts w:ascii="Times New Roman" w:eastAsia="Times New Roman" w:hAnsi="Times New Roman" w:cs="Times New Roman"/>
          <w:sz w:val="28"/>
          <w:szCs w:val="28"/>
          <w:lang w:eastAsia="ru-RU"/>
        </w:rPr>
        <w:t>о</w:t>
      </w:r>
      <w:r w:rsidRPr="005661AA">
        <w:rPr>
          <w:rFonts w:ascii="Times New Roman" w:eastAsia="Times New Roman" w:hAnsi="Times New Roman" w:cs="Times New Roman"/>
          <w:sz w:val="28"/>
          <w:szCs w:val="28"/>
          <w:lang w:eastAsia="ru-RU"/>
        </w:rPr>
        <w:t>го органа, а также могут включаться представители других федеральных орг</w:t>
      </w:r>
      <w:r w:rsidRPr="005661AA">
        <w:rPr>
          <w:rFonts w:ascii="Times New Roman" w:eastAsia="Times New Roman" w:hAnsi="Times New Roman" w:cs="Times New Roman"/>
          <w:sz w:val="28"/>
          <w:szCs w:val="28"/>
          <w:lang w:eastAsia="ru-RU"/>
        </w:rPr>
        <w:t>а</w:t>
      </w:r>
      <w:r w:rsidRPr="005661AA">
        <w:rPr>
          <w:rFonts w:ascii="Times New Roman" w:eastAsia="Times New Roman" w:hAnsi="Times New Roman" w:cs="Times New Roman"/>
          <w:sz w:val="28"/>
          <w:szCs w:val="28"/>
          <w:lang w:eastAsia="ru-RU"/>
        </w:rPr>
        <w:t>нов исполнительной власти, коммерческих и некоммерческих организаций, средств массовой информации, члены Общественной палаты Российской Фед</w:t>
      </w:r>
      <w:r w:rsidRPr="005661AA">
        <w:rPr>
          <w:rFonts w:ascii="Times New Roman" w:eastAsia="Times New Roman" w:hAnsi="Times New Roman" w:cs="Times New Roman"/>
          <w:sz w:val="28"/>
          <w:szCs w:val="28"/>
          <w:lang w:eastAsia="ru-RU"/>
        </w:rPr>
        <w:t>е</w:t>
      </w:r>
      <w:r w:rsidRPr="005661AA">
        <w:rPr>
          <w:rFonts w:ascii="Times New Roman" w:eastAsia="Times New Roman" w:hAnsi="Times New Roman" w:cs="Times New Roman"/>
          <w:sz w:val="28"/>
          <w:szCs w:val="28"/>
          <w:lang w:eastAsia="ru-RU"/>
        </w:rPr>
        <w:t>рации и иные заинтересованные лица.</w:t>
      </w:r>
      <w:proofErr w:type="gramEnd"/>
    </w:p>
    <w:p w:rsidR="00C30791" w:rsidRPr="005661AA"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661AA">
        <w:rPr>
          <w:rFonts w:ascii="Times New Roman" w:eastAsia="Times New Roman" w:hAnsi="Times New Roman" w:cs="Times New Roman"/>
          <w:sz w:val="28"/>
          <w:szCs w:val="28"/>
          <w:lang w:eastAsia="ru-RU"/>
        </w:rPr>
        <w:t>Абзацы 3 - 4 утратили силу с 19 июня 2024 г. - </w:t>
      </w:r>
      <w:hyperlink r:id="rId32" w:anchor="block_1036" w:history="1">
        <w:r w:rsidRPr="005661AA">
          <w:rPr>
            <w:rFonts w:ascii="Times New Roman" w:eastAsia="Times New Roman" w:hAnsi="Times New Roman" w:cs="Times New Roman"/>
            <w:sz w:val="28"/>
            <w:szCs w:val="28"/>
            <w:lang w:eastAsia="ru-RU"/>
          </w:rPr>
          <w:t>Постановление</w:t>
        </w:r>
      </w:hyperlink>
      <w:r w:rsidRPr="005661AA">
        <w:rPr>
          <w:rFonts w:ascii="Times New Roman" w:eastAsia="Times New Roman" w:hAnsi="Times New Roman" w:cs="Times New Roman"/>
          <w:sz w:val="28"/>
          <w:szCs w:val="28"/>
          <w:lang w:eastAsia="ru-RU"/>
        </w:rPr>
        <w:t> Правительства России от 11 июня 2024 г. N 777</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661AA">
        <w:rPr>
          <w:rFonts w:ascii="Times New Roman" w:eastAsia="Times New Roman" w:hAnsi="Times New Roman" w:cs="Times New Roman"/>
          <w:sz w:val="28"/>
          <w:szCs w:val="28"/>
          <w:lang w:eastAsia="ru-RU"/>
        </w:rPr>
        <w:t>21. Председатель комиссии определяет место, дату и время проведения заседаний комиссии, председательствует на заседаниях комиссии и дает пор</w:t>
      </w:r>
      <w:r w:rsidRPr="005661AA">
        <w:rPr>
          <w:rFonts w:ascii="Times New Roman" w:eastAsia="Times New Roman" w:hAnsi="Times New Roman" w:cs="Times New Roman"/>
          <w:sz w:val="28"/>
          <w:szCs w:val="28"/>
          <w:lang w:eastAsia="ru-RU"/>
        </w:rPr>
        <w:t>у</w:t>
      </w:r>
      <w:r w:rsidRPr="005661AA">
        <w:rPr>
          <w:rFonts w:ascii="Times New Roman" w:eastAsia="Times New Roman" w:hAnsi="Times New Roman" w:cs="Times New Roman"/>
          <w:sz w:val="28"/>
          <w:szCs w:val="28"/>
          <w:lang w:eastAsia="ru-RU"/>
        </w:rPr>
        <w:t>чения ответственному</w:t>
      </w:r>
      <w:r w:rsidRPr="00967215">
        <w:rPr>
          <w:rFonts w:ascii="Times New Roman" w:eastAsia="Times New Roman" w:hAnsi="Times New Roman" w:cs="Times New Roman"/>
          <w:sz w:val="28"/>
          <w:szCs w:val="28"/>
          <w:lang w:eastAsia="ru-RU"/>
        </w:rPr>
        <w:t xml:space="preserve"> секретарю комиссии по вопросам организационно-технического обеспечения деятельности комиссии.</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В отсутствие председателя комиссии его полномочия осуществляет зам</w:t>
      </w:r>
      <w:r w:rsidRPr="00967215">
        <w:rPr>
          <w:rFonts w:ascii="Times New Roman" w:eastAsia="Times New Roman" w:hAnsi="Times New Roman" w:cs="Times New Roman"/>
          <w:sz w:val="28"/>
          <w:szCs w:val="28"/>
          <w:lang w:eastAsia="ru-RU"/>
        </w:rPr>
        <w:t>е</w:t>
      </w:r>
      <w:r w:rsidRPr="00967215">
        <w:rPr>
          <w:rFonts w:ascii="Times New Roman" w:eastAsia="Times New Roman" w:hAnsi="Times New Roman" w:cs="Times New Roman"/>
          <w:sz w:val="28"/>
          <w:szCs w:val="28"/>
          <w:lang w:eastAsia="ru-RU"/>
        </w:rPr>
        <w:t>ститель председателя комиссии.</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22. Ответственный секретарь комиссии уведомляет членов комиссии о месте, дате и времени проведения заседаний комиссии, осуществляет организ</w:t>
      </w:r>
      <w:r w:rsidRPr="00967215">
        <w:rPr>
          <w:rFonts w:ascii="Times New Roman" w:eastAsia="Times New Roman" w:hAnsi="Times New Roman" w:cs="Times New Roman"/>
          <w:sz w:val="28"/>
          <w:szCs w:val="28"/>
          <w:lang w:eastAsia="ru-RU"/>
        </w:rPr>
        <w:t>а</w:t>
      </w:r>
      <w:r w:rsidRPr="00967215">
        <w:rPr>
          <w:rFonts w:ascii="Times New Roman" w:eastAsia="Times New Roman" w:hAnsi="Times New Roman" w:cs="Times New Roman"/>
          <w:sz w:val="28"/>
          <w:szCs w:val="28"/>
          <w:lang w:eastAsia="ru-RU"/>
        </w:rPr>
        <w:t>ционно-техническое обеспечение деятельности комиссии и ведение протоколов ее заседаний.</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Ответственный секретарь комиссии назначается по представлению упо</w:t>
      </w:r>
      <w:r w:rsidRPr="00967215">
        <w:rPr>
          <w:rFonts w:ascii="Times New Roman" w:eastAsia="Times New Roman" w:hAnsi="Times New Roman" w:cs="Times New Roman"/>
          <w:sz w:val="28"/>
          <w:szCs w:val="28"/>
          <w:lang w:eastAsia="ru-RU"/>
        </w:rPr>
        <w:t>л</w:t>
      </w:r>
      <w:r w:rsidRPr="00967215">
        <w:rPr>
          <w:rFonts w:ascii="Times New Roman" w:eastAsia="Times New Roman" w:hAnsi="Times New Roman" w:cs="Times New Roman"/>
          <w:sz w:val="28"/>
          <w:szCs w:val="28"/>
          <w:lang w:eastAsia="ru-RU"/>
        </w:rPr>
        <w:t>номоченного органа из числа государственных гражданских служащих упо</w:t>
      </w:r>
      <w:r w:rsidRPr="00967215">
        <w:rPr>
          <w:rFonts w:ascii="Times New Roman" w:eastAsia="Times New Roman" w:hAnsi="Times New Roman" w:cs="Times New Roman"/>
          <w:sz w:val="28"/>
          <w:szCs w:val="28"/>
          <w:lang w:eastAsia="ru-RU"/>
        </w:rPr>
        <w:t>л</w:t>
      </w:r>
      <w:r w:rsidRPr="00967215">
        <w:rPr>
          <w:rFonts w:ascii="Times New Roman" w:eastAsia="Times New Roman" w:hAnsi="Times New Roman" w:cs="Times New Roman"/>
          <w:sz w:val="28"/>
          <w:szCs w:val="28"/>
          <w:lang w:eastAsia="ru-RU"/>
        </w:rPr>
        <w:t>номоченного органа.</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В отсутствие ответственного секретаря комиссии его полномочия может осуществлять другой член комиссии по решению комиссии с согласия такого члена комиссии.</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23. Комиссия правомочна осуществлять свои функции, предусмотренные настоящими Правилами, если на заседании комиссии присутствуют более п</w:t>
      </w:r>
      <w:r w:rsidRPr="00967215">
        <w:rPr>
          <w:rFonts w:ascii="Times New Roman" w:eastAsia="Times New Roman" w:hAnsi="Times New Roman" w:cs="Times New Roman"/>
          <w:sz w:val="28"/>
          <w:szCs w:val="28"/>
          <w:lang w:eastAsia="ru-RU"/>
        </w:rPr>
        <w:t>о</w:t>
      </w:r>
      <w:r w:rsidRPr="00967215">
        <w:rPr>
          <w:rFonts w:ascii="Times New Roman" w:eastAsia="Times New Roman" w:hAnsi="Times New Roman" w:cs="Times New Roman"/>
          <w:sz w:val="28"/>
          <w:szCs w:val="28"/>
          <w:lang w:eastAsia="ru-RU"/>
        </w:rPr>
        <w:t>ловины ее членов.</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Члены комиссии должны быть уведомлены о месте, дате и времени пр</w:t>
      </w:r>
      <w:r w:rsidRPr="00967215">
        <w:rPr>
          <w:rFonts w:ascii="Times New Roman" w:eastAsia="Times New Roman" w:hAnsi="Times New Roman" w:cs="Times New Roman"/>
          <w:sz w:val="28"/>
          <w:szCs w:val="28"/>
          <w:lang w:eastAsia="ru-RU"/>
        </w:rPr>
        <w:t>о</w:t>
      </w:r>
      <w:r w:rsidRPr="00967215">
        <w:rPr>
          <w:rFonts w:ascii="Times New Roman" w:eastAsia="Times New Roman" w:hAnsi="Times New Roman" w:cs="Times New Roman"/>
          <w:sz w:val="28"/>
          <w:szCs w:val="28"/>
          <w:lang w:eastAsia="ru-RU"/>
        </w:rPr>
        <w:t>ведения заседания комиссии.</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Члены комиссии лично участвуют в заседаниях комиссии и не вправе п</w:t>
      </w:r>
      <w:r w:rsidRPr="00967215">
        <w:rPr>
          <w:rFonts w:ascii="Times New Roman" w:eastAsia="Times New Roman" w:hAnsi="Times New Roman" w:cs="Times New Roman"/>
          <w:sz w:val="28"/>
          <w:szCs w:val="28"/>
          <w:lang w:eastAsia="ru-RU"/>
        </w:rPr>
        <w:t>е</w:t>
      </w:r>
      <w:r w:rsidRPr="00967215">
        <w:rPr>
          <w:rFonts w:ascii="Times New Roman" w:eastAsia="Times New Roman" w:hAnsi="Times New Roman" w:cs="Times New Roman"/>
          <w:sz w:val="28"/>
          <w:szCs w:val="28"/>
          <w:lang w:eastAsia="ru-RU"/>
        </w:rPr>
        <w:t>редавать право голоса другим лицам.</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Решения комиссии принимаются открытым голосованием простым бол</w:t>
      </w:r>
      <w:r w:rsidRPr="00967215">
        <w:rPr>
          <w:rFonts w:ascii="Times New Roman" w:eastAsia="Times New Roman" w:hAnsi="Times New Roman" w:cs="Times New Roman"/>
          <w:sz w:val="28"/>
          <w:szCs w:val="28"/>
          <w:lang w:eastAsia="ru-RU"/>
        </w:rPr>
        <w:t>ь</w:t>
      </w:r>
      <w:r w:rsidRPr="00967215">
        <w:rPr>
          <w:rFonts w:ascii="Times New Roman" w:eastAsia="Times New Roman" w:hAnsi="Times New Roman" w:cs="Times New Roman"/>
          <w:sz w:val="28"/>
          <w:szCs w:val="28"/>
          <w:lang w:eastAsia="ru-RU"/>
        </w:rPr>
        <w:t>шинством голосов присутствующих на заседании членов комиссии. Каждый член комиссии обладает одним голосом.</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Решения комиссии оформляются протоколом, который подписывают члены комиссии, присутствовавшие на заседании комиссии. В протоколе зас</w:t>
      </w:r>
      <w:r w:rsidRPr="00967215">
        <w:rPr>
          <w:rFonts w:ascii="Times New Roman" w:eastAsia="Times New Roman" w:hAnsi="Times New Roman" w:cs="Times New Roman"/>
          <w:sz w:val="28"/>
          <w:szCs w:val="28"/>
          <w:lang w:eastAsia="ru-RU"/>
        </w:rPr>
        <w:t>е</w:t>
      </w:r>
      <w:r w:rsidRPr="00967215">
        <w:rPr>
          <w:rFonts w:ascii="Times New Roman" w:eastAsia="Times New Roman" w:hAnsi="Times New Roman" w:cs="Times New Roman"/>
          <w:sz w:val="28"/>
          <w:szCs w:val="28"/>
          <w:lang w:eastAsia="ru-RU"/>
        </w:rPr>
        <w:t>дания комиссии указывается особое мнение членов комиссии (при его нал</w:t>
      </w:r>
      <w:r w:rsidRPr="00967215">
        <w:rPr>
          <w:rFonts w:ascii="Times New Roman" w:eastAsia="Times New Roman" w:hAnsi="Times New Roman" w:cs="Times New Roman"/>
          <w:sz w:val="28"/>
          <w:szCs w:val="28"/>
          <w:lang w:eastAsia="ru-RU"/>
        </w:rPr>
        <w:t>и</w:t>
      </w:r>
      <w:r w:rsidRPr="00967215">
        <w:rPr>
          <w:rFonts w:ascii="Times New Roman" w:eastAsia="Times New Roman" w:hAnsi="Times New Roman" w:cs="Times New Roman"/>
          <w:sz w:val="28"/>
          <w:szCs w:val="28"/>
          <w:lang w:eastAsia="ru-RU"/>
        </w:rPr>
        <w:t>чии).</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24. В случае если член комиссии лично, прямо или косвенно заинтерес</w:t>
      </w:r>
      <w:r w:rsidRPr="00967215">
        <w:rPr>
          <w:rFonts w:ascii="Times New Roman" w:eastAsia="Times New Roman" w:hAnsi="Times New Roman" w:cs="Times New Roman"/>
          <w:sz w:val="28"/>
          <w:szCs w:val="28"/>
          <w:lang w:eastAsia="ru-RU"/>
        </w:rPr>
        <w:t>о</w:t>
      </w:r>
      <w:r w:rsidRPr="00967215">
        <w:rPr>
          <w:rFonts w:ascii="Times New Roman" w:eastAsia="Times New Roman" w:hAnsi="Times New Roman" w:cs="Times New Roman"/>
          <w:sz w:val="28"/>
          <w:szCs w:val="28"/>
          <w:lang w:eastAsia="ru-RU"/>
        </w:rPr>
        <w:t>ван в предоставлении нежилого помещения в безвозмездное пользование или аренду организации, он обязан проинформировать об этом комиссию до начала рассмотрения заявлений и не участвовать в заседаниях комиссии в течение т</w:t>
      </w:r>
      <w:r w:rsidRPr="00967215">
        <w:rPr>
          <w:rFonts w:ascii="Times New Roman" w:eastAsia="Times New Roman" w:hAnsi="Times New Roman" w:cs="Times New Roman"/>
          <w:sz w:val="28"/>
          <w:szCs w:val="28"/>
          <w:lang w:eastAsia="ru-RU"/>
        </w:rPr>
        <w:t>а</w:t>
      </w:r>
      <w:r w:rsidRPr="00967215">
        <w:rPr>
          <w:rFonts w:ascii="Times New Roman" w:eastAsia="Times New Roman" w:hAnsi="Times New Roman" w:cs="Times New Roman"/>
          <w:sz w:val="28"/>
          <w:szCs w:val="28"/>
          <w:lang w:eastAsia="ru-RU"/>
        </w:rPr>
        <w:lastRenderedPageBreak/>
        <w:t>кого рассмотрения. При этом голос такого члена комиссии не учитывается при определении правомочности заседаний комиссии и принятии решений.</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В настоящих Правилах под личной заинтересованностью члена комиссии понимается возможность получения им доходов (неосновательного обогащ</w:t>
      </w:r>
      <w:r w:rsidRPr="00967215">
        <w:rPr>
          <w:rFonts w:ascii="Times New Roman" w:eastAsia="Times New Roman" w:hAnsi="Times New Roman" w:cs="Times New Roman"/>
          <w:sz w:val="28"/>
          <w:szCs w:val="28"/>
          <w:lang w:eastAsia="ru-RU"/>
        </w:rPr>
        <w:t>е</w:t>
      </w:r>
      <w:r w:rsidRPr="00967215">
        <w:rPr>
          <w:rFonts w:ascii="Times New Roman" w:eastAsia="Times New Roman" w:hAnsi="Times New Roman" w:cs="Times New Roman"/>
          <w:sz w:val="28"/>
          <w:szCs w:val="28"/>
          <w:lang w:eastAsia="ru-RU"/>
        </w:rPr>
        <w:t>ния) в денежной либо натуральной форме, доходов в виде материальной выг</w:t>
      </w:r>
      <w:r w:rsidRPr="00967215">
        <w:rPr>
          <w:rFonts w:ascii="Times New Roman" w:eastAsia="Times New Roman" w:hAnsi="Times New Roman" w:cs="Times New Roman"/>
          <w:sz w:val="28"/>
          <w:szCs w:val="28"/>
          <w:lang w:eastAsia="ru-RU"/>
        </w:rPr>
        <w:t>о</w:t>
      </w:r>
      <w:r w:rsidRPr="00967215">
        <w:rPr>
          <w:rFonts w:ascii="Times New Roman" w:eastAsia="Times New Roman" w:hAnsi="Times New Roman" w:cs="Times New Roman"/>
          <w:sz w:val="28"/>
          <w:szCs w:val="28"/>
          <w:lang w:eastAsia="ru-RU"/>
        </w:rPr>
        <w:t>ды непосредственно для члена комиссии, его близких родственников, а также граждан или организаций, с которыми член комиссии связан финансовыми об</w:t>
      </w:r>
      <w:r w:rsidRPr="00967215">
        <w:rPr>
          <w:rFonts w:ascii="Times New Roman" w:eastAsia="Times New Roman" w:hAnsi="Times New Roman" w:cs="Times New Roman"/>
          <w:sz w:val="28"/>
          <w:szCs w:val="28"/>
          <w:lang w:eastAsia="ru-RU"/>
        </w:rPr>
        <w:t>я</w:t>
      </w:r>
      <w:r w:rsidRPr="00967215">
        <w:rPr>
          <w:rFonts w:ascii="Times New Roman" w:eastAsia="Times New Roman" w:hAnsi="Times New Roman" w:cs="Times New Roman"/>
          <w:sz w:val="28"/>
          <w:szCs w:val="28"/>
          <w:lang w:eastAsia="ru-RU"/>
        </w:rPr>
        <w:t>зательствами.</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 xml:space="preserve">25. Комиссией публично в месте, день и время, указанные в размещенном на официальном сайте извещении, одновременно вскрываются конверты с </w:t>
      </w:r>
      <w:proofErr w:type="gramStart"/>
      <w:r w:rsidRPr="00967215">
        <w:rPr>
          <w:rFonts w:ascii="Times New Roman" w:eastAsia="Times New Roman" w:hAnsi="Times New Roman" w:cs="Times New Roman"/>
          <w:sz w:val="28"/>
          <w:szCs w:val="28"/>
          <w:lang w:eastAsia="ru-RU"/>
        </w:rPr>
        <w:t>з</w:t>
      </w:r>
      <w:r w:rsidRPr="00967215">
        <w:rPr>
          <w:rFonts w:ascii="Times New Roman" w:eastAsia="Times New Roman" w:hAnsi="Times New Roman" w:cs="Times New Roman"/>
          <w:sz w:val="28"/>
          <w:szCs w:val="28"/>
          <w:lang w:eastAsia="ru-RU"/>
        </w:rPr>
        <w:t>а</w:t>
      </w:r>
      <w:r w:rsidRPr="00967215">
        <w:rPr>
          <w:rFonts w:ascii="Times New Roman" w:eastAsia="Times New Roman" w:hAnsi="Times New Roman" w:cs="Times New Roman"/>
          <w:sz w:val="28"/>
          <w:szCs w:val="28"/>
          <w:lang w:eastAsia="ru-RU"/>
        </w:rPr>
        <w:t>явлениями</w:t>
      </w:r>
      <w:proofErr w:type="gramEnd"/>
      <w:r w:rsidRPr="00967215">
        <w:rPr>
          <w:rFonts w:ascii="Times New Roman" w:eastAsia="Times New Roman" w:hAnsi="Times New Roman" w:cs="Times New Roman"/>
          <w:sz w:val="28"/>
          <w:szCs w:val="28"/>
          <w:lang w:eastAsia="ru-RU"/>
        </w:rPr>
        <w:t xml:space="preserve"> и осуществляется процедура открытия доступа к поданным в форме электронных документов заявлениям.</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26. В случае установления факта подачи одной организацией 2 и более заявлений в отношении одного и того же нежилого помещения при условии, что поданные ранее заявления такой организацией не отозваны, все ее заявл</w:t>
      </w:r>
      <w:r w:rsidRPr="00967215">
        <w:rPr>
          <w:rFonts w:ascii="Times New Roman" w:eastAsia="Times New Roman" w:hAnsi="Times New Roman" w:cs="Times New Roman"/>
          <w:sz w:val="28"/>
          <w:szCs w:val="28"/>
          <w:lang w:eastAsia="ru-RU"/>
        </w:rPr>
        <w:t>е</w:t>
      </w:r>
      <w:r w:rsidRPr="00967215">
        <w:rPr>
          <w:rFonts w:ascii="Times New Roman" w:eastAsia="Times New Roman" w:hAnsi="Times New Roman" w:cs="Times New Roman"/>
          <w:sz w:val="28"/>
          <w:szCs w:val="28"/>
          <w:lang w:eastAsia="ru-RU"/>
        </w:rPr>
        <w:t>ния, поданные в отношении этого нежилого помещения, не рассматриваются.</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27. Представители организаций, подавших заявления, вправе присутств</w:t>
      </w:r>
      <w:r w:rsidRPr="00967215">
        <w:rPr>
          <w:rFonts w:ascii="Times New Roman" w:eastAsia="Times New Roman" w:hAnsi="Times New Roman" w:cs="Times New Roman"/>
          <w:sz w:val="28"/>
          <w:szCs w:val="28"/>
          <w:lang w:eastAsia="ru-RU"/>
        </w:rPr>
        <w:t>о</w:t>
      </w:r>
      <w:r w:rsidRPr="00967215">
        <w:rPr>
          <w:rFonts w:ascii="Times New Roman" w:eastAsia="Times New Roman" w:hAnsi="Times New Roman" w:cs="Times New Roman"/>
          <w:sz w:val="28"/>
          <w:szCs w:val="28"/>
          <w:lang w:eastAsia="ru-RU"/>
        </w:rPr>
        <w:t>вать при вскрытии конвертов с заявлениями.</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28. При вскрытии конвертов с заявлениями объявляются и заносятся в протокол вскрытия конвертов с заявлениями наименование организации, ко</w:t>
      </w:r>
      <w:r w:rsidRPr="00967215">
        <w:rPr>
          <w:rFonts w:ascii="Times New Roman" w:eastAsia="Times New Roman" w:hAnsi="Times New Roman" w:cs="Times New Roman"/>
          <w:sz w:val="28"/>
          <w:szCs w:val="28"/>
          <w:lang w:eastAsia="ru-RU"/>
        </w:rPr>
        <w:t>н</w:t>
      </w:r>
      <w:r w:rsidRPr="00967215">
        <w:rPr>
          <w:rFonts w:ascii="Times New Roman" w:eastAsia="Times New Roman" w:hAnsi="Times New Roman" w:cs="Times New Roman"/>
          <w:sz w:val="28"/>
          <w:szCs w:val="28"/>
          <w:lang w:eastAsia="ru-RU"/>
        </w:rPr>
        <w:t>верт с заявлением которой вскрывается или доступ к поданному в форме эле</w:t>
      </w:r>
      <w:r w:rsidRPr="00967215">
        <w:rPr>
          <w:rFonts w:ascii="Times New Roman" w:eastAsia="Times New Roman" w:hAnsi="Times New Roman" w:cs="Times New Roman"/>
          <w:sz w:val="28"/>
          <w:szCs w:val="28"/>
          <w:lang w:eastAsia="ru-RU"/>
        </w:rPr>
        <w:t>к</w:t>
      </w:r>
      <w:r w:rsidRPr="00967215">
        <w:rPr>
          <w:rFonts w:ascii="Times New Roman" w:eastAsia="Times New Roman" w:hAnsi="Times New Roman" w:cs="Times New Roman"/>
          <w:sz w:val="28"/>
          <w:szCs w:val="28"/>
          <w:lang w:eastAsia="ru-RU"/>
        </w:rPr>
        <w:t>тронного документа заявлению которой открывается, наличие сведений и д</w:t>
      </w:r>
      <w:r w:rsidRPr="00967215">
        <w:rPr>
          <w:rFonts w:ascii="Times New Roman" w:eastAsia="Times New Roman" w:hAnsi="Times New Roman" w:cs="Times New Roman"/>
          <w:sz w:val="28"/>
          <w:szCs w:val="28"/>
          <w:lang w:eastAsia="ru-RU"/>
        </w:rPr>
        <w:t>о</w:t>
      </w:r>
      <w:r w:rsidRPr="00967215">
        <w:rPr>
          <w:rFonts w:ascii="Times New Roman" w:eastAsia="Times New Roman" w:hAnsi="Times New Roman" w:cs="Times New Roman"/>
          <w:sz w:val="28"/>
          <w:szCs w:val="28"/>
          <w:lang w:eastAsia="ru-RU"/>
        </w:rPr>
        <w:t>кументов, предусмотренных </w:t>
      </w:r>
      <w:hyperlink r:id="rId33" w:anchor="block_72" w:history="1">
        <w:r w:rsidRPr="00967215">
          <w:rPr>
            <w:rFonts w:ascii="Times New Roman" w:eastAsia="Times New Roman" w:hAnsi="Times New Roman" w:cs="Times New Roman"/>
            <w:sz w:val="28"/>
            <w:szCs w:val="28"/>
            <w:u w:val="single"/>
            <w:lang w:eastAsia="ru-RU"/>
          </w:rPr>
          <w:t>пунктами 10 - 13</w:t>
        </w:r>
      </w:hyperlink>
      <w:r w:rsidRPr="00967215">
        <w:rPr>
          <w:rFonts w:ascii="Times New Roman" w:eastAsia="Times New Roman" w:hAnsi="Times New Roman" w:cs="Times New Roman"/>
          <w:sz w:val="28"/>
          <w:szCs w:val="28"/>
          <w:lang w:eastAsia="ru-RU"/>
        </w:rPr>
        <w:t> настоящих Правил.</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29. В случае если по окончании срока приема заявлений не подано ни о</w:t>
      </w:r>
      <w:r w:rsidRPr="00967215">
        <w:rPr>
          <w:rFonts w:ascii="Times New Roman" w:eastAsia="Times New Roman" w:hAnsi="Times New Roman" w:cs="Times New Roman"/>
          <w:sz w:val="28"/>
          <w:szCs w:val="28"/>
          <w:lang w:eastAsia="ru-RU"/>
        </w:rPr>
        <w:t>д</w:t>
      </w:r>
      <w:r w:rsidRPr="00967215">
        <w:rPr>
          <w:rFonts w:ascii="Times New Roman" w:eastAsia="Times New Roman" w:hAnsi="Times New Roman" w:cs="Times New Roman"/>
          <w:sz w:val="28"/>
          <w:szCs w:val="28"/>
          <w:lang w:eastAsia="ru-RU"/>
        </w:rPr>
        <w:t>но из заявлений, в протокол заседания комиссии вносится соответствующая информация.</w:t>
      </w:r>
    </w:p>
    <w:p w:rsidR="00C30791" w:rsidRPr="00E27F8F"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30. В процессе вскрытия конвертов с заявлениями информация об орган</w:t>
      </w:r>
      <w:r w:rsidRPr="00967215">
        <w:rPr>
          <w:rFonts w:ascii="Times New Roman" w:eastAsia="Times New Roman" w:hAnsi="Times New Roman" w:cs="Times New Roman"/>
          <w:sz w:val="28"/>
          <w:szCs w:val="28"/>
          <w:lang w:eastAsia="ru-RU"/>
        </w:rPr>
        <w:t>и</w:t>
      </w:r>
      <w:r w:rsidRPr="00967215">
        <w:rPr>
          <w:rFonts w:ascii="Times New Roman" w:eastAsia="Times New Roman" w:hAnsi="Times New Roman" w:cs="Times New Roman"/>
          <w:sz w:val="28"/>
          <w:szCs w:val="28"/>
          <w:lang w:eastAsia="ru-RU"/>
        </w:rPr>
        <w:t>зациях, подавших заявления, а также наличие сведений и документов, пред</w:t>
      </w:r>
      <w:r w:rsidRPr="00967215">
        <w:rPr>
          <w:rFonts w:ascii="Times New Roman" w:eastAsia="Times New Roman" w:hAnsi="Times New Roman" w:cs="Times New Roman"/>
          <w:sz w:val="28"/>
          <w:szCs w:val="28"/>
          <w:lang w:eastAsia="ru-RU"/>
        </w:rPr>
        <w:t>у</w:t>
      </w:r>
      <w:r w:rsidRPr="00967215">
        <w:rPr>
          <w:rFonts w:ascii="Times New Roman" w:eastAsia="Times New Roman" w:hAnsi="Times New Roman" w:cs="Times New Roman"/>
          <w:sz w:val="28"/>
          <w:szCs w:val="28"/>
          <w:lang w:eastAsia="ru-RU"/>
        </w:rPr>
        <w:t>смотренных </w:t>
      </w:r>
      <w:hyperlink r:id="rId34" w:anchor="block_72" w:history="1">
        <w:r w:rsidRPr="00E27F8F">
          <w:rPr>
            <w:rFonts w:ascii="Times New Roman" w:eastAsia="Times New Roman" w:hAnsi="Times New Roman" w:cs="Times New Roman"/>
            <w:sz w:val="28"/>
            <w:szCs w:val="28"/>
            <w:lang w:eastAsia="ru-RU"/>
          </w:rPr>
          <w:t>пунктами 10 - 13</w:t>
        </w:r>
      </w:hyperlink>
      <w:r w:rsidRPr="00E27F8F">
        <w:rPr>
          <w:rFonts w:ascii="Times New Roman" w:eastAsia="Times New Roman" w:hAnsi="Times New Roman" w:cs="Times New Roman"/>
          <w:sz w:val="28"/>
          <w:szCs w:val="28"/>
          <w:lang w:eastAsia="ru-RU"/>
        </w:rPr>
        <w:t> настоящих Правил, может размещаться на оф</w:t>
      </w:r>
      <w:r w:rsidRPr="00E27F8F">
        <w:rPr>
          <w:rFonts w:ascii="Times New Roman" w:eastAsia="Times New Roman" w:hAnsi="Times New Roman" w:cs="Times New Roman"/>
          <w:sz w:val="28"/>
          <w:szCs w:val="28"/>
          <w:lang w:eastAsia="ru-RU"/>
        </w:rPr>
        <w:t>и</w:t>
      </w:r>
      <w:r w:rsidRPr="00E27F8F">
        <w:rPr>
          <w:rFonts w:ascii="Times New Roman" w:eastAsia="Times New Roman" w:hAnsi="Times New Roman" w:cs="Times New Roman"/>
          <w:sz w:val="28"/>
          <w:szCs w:val="28"/>
          <w:lang w:eastAsia="ru-RU"/>
        </w:rPr>
        <w:t>циальном сайте.</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27F8F">
        <w:rPr>
          <w:rFonts w:ascii="Times New Roman" w:eastAsia="Times New Roman" w:hAnsi="Times New Roman" w:cs="Times New Roman"/>
          <w:sz w:val="28"/>
          <w:szCs w:val="28"/>
          <w:lang w:eastAsia="ru-RU"/>
        </w:rPr>
        <w:t>31. Протокол вскрытия конвертов</w:t>
      </w:r>
      <w:r w:rsidRPr="00967215">
        <w:rPr>
          <w:rFonts w:ascii="Times New Roman" w:eastAsia="Times New Roman" w:hAnsi="Times New Roman" w:cs="Times New Roman"/>
          <w:sz w:val="28"/>
          <w:szCs w:val="28"/>
          <w:lang w:eastAsia="ru-RU"/>
        </w:rPr>
        <w:t xml:space="preserve"> с заявлениями (протокол заседания к</w:t>
      </w:r>
      <w:r w:rsidRPr="00967215">
        <w:rPr>
          <w:rFonts w:ascii="Times New Roman" w:eastAsia="Times New Roman" w:hAnsi="Times New Roman" w:cs="Times New Roman"/>
          <w:sz w:val="28"/>
          <w:szCs w:val="28"/>
          <w:lang w:eastAsia="ru-RU"/>
        </w:rPr>
        <w:t>о</w:t>
      </w:r>
      <w:r w:rsidRPr="00967215">
        <w:rPr>
          <w:rFonts w:ascii="Times New Roman" w:eastAsia="Times New Roman" w:hAnsi="Times New Roman" w:cs="Times New Roman"/>
          <w:sz w:val="28"/>
          <w:szCs w:val="28"/>
          <w:lang w:eastAsia="ru-RU"/>
        </w:rPr>
        <w:t>миссии) ведется комиссией и подписывается всеми присутствующими членами комиссии непосредственно после их вскрытия. Указанный протокол размещ</w:t>
      </w:r>
      <w:r w:rsidRPr="00967215">
        <w:rPr>
          <w:rFonts w:ascii="Times New Roman" w:eastAsia="Times New Roman" w:hAnsi="Times New Roman" w:cs="Times New Roman"/>
          <w:sz w:val="28"/>
          <w:szCs w:val="28"/>
          <w:lang w:eastAsia="ru-RU"/>
        </w:rPr>
        <w:t>а</w:t>
      </w:r>
      <w:r w:rsidRPr="00967215">
        <w:rPr>
          <w:rFonts w:ascii="Times New Roman" w:eastAsia="Times New Roman" w:hAnsi="Times New Roman" w:cs="Times New Roman"/>
          <w:sz w:val="28"/>
          <w:szCs w:val="28"/>
          <w:lang w:eastAsia="ru-RU"/>
        </w:rPr>
        <w:t>ется уполномоченным органом на официальном сайте не позднее 1-го рабочего дня, следующего за днем подписания протокола.</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32. Заявления размещаются уполномоченным органом на официальном сайте не позднее 1-го рабочего дня, следующего за днем подписания протокола вскрытия конвертов с заявлениями и открытия доступа к заявлениям, поданным в форме электронных документов.</w:t>
      </w:r>
    </w:p>
    <w:p w:rsidR="00C30791" w:rsidRPr="00E27F8F"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 xml:space="preserve">33. Комиссия обязана осуществлять аудио- или видеозапись вскрытия конвертов с заявлениями. Любой представитель организации, присутствующий при вскрытии конвертов с заявлениями, вправе </w:t>
      </w:r>
      <w:r w:rsidRPr="00E27F8F">
        <w:rPr>
          <w:rFonts w:ascii="Times New Roman" w:eastAsia="Times New Roman" w:hAnsi="Times New Roman" w:cs="Times New Roman"/>
          <w:sz w:val="28"/>
          <w:szCs w:val="28"/>
          <w:lang w:eastAsia="ru-RU"/>
        </w:rPr>
        <w:t>осуществлять ауди</w:t>
      </w:r>
      <w:proofErr w:type="gramStart"/>
      <w:r w:rsidRPr="00E27F8F">
        <w:rPr>
          <w:rFonts w:ascii="Times New Roman" w:eastAsia="Times New Roman" w:hAnsi="Times New Roman" w:cs="Times New Roman"/>
          <w:sz w:val="28"/>
          <w:szCs w:val="28"/>
          <w:lang w:eastAsia="ru-RU"/>
        </w:rPr>
        <w:t>о-</w:t>
      </w:r>
      <w:proofErr w:type="gramEnd"/>
      <w:r w:rsidRPr="00E27F8F">
        <w:rPr>
          <w:rFonts w:ascii="Times New Roman" w:eastAsia="Times New Roman" w:hAnsi="Times New Roman" w:cs="Times New Roman"/>
          <w:sz w:val="28"/>
          <w:szCs w:val="28"/>
          <w:lang w:eastAsia="ru-RU"/>
        </w:rPr>
        <w:t xml:space="preserve"> и (или) видеозапись их вскрытия.</w:t>
      </w:r>
    </w:p>
    <w:p w:rsidR="00C30791" w:rsidRPr="00E27F8F"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27F8F">
        <w:rPr>
          <w:rFonts w:ascii="Times New Roman" w:eastAsia="Times New Roman" w:hAnsi="Times New Roman" w:cs="Times New Roman"/>
          <w:sz w:val="28"/>
          <w:szCs w:val="28"/>
          <w:lang w:eastAsia="ru-RU"/>
        </w:rPr>
        <w:t>34. В случае если в течение срока приема заявлений не подано ни одно из заявлений, уполномоченный орган в срок, не превышающий 30 дней со дня окончания приема заявлений, размещает новое извещение в соответствии с </w:t>
      </w:r>
      <w:hyperlink r:id="rId35" w:anchor="block_34" w:history="1">
        <w:r w:rsidRPr="00E27F8F">
          <w:rPr>
            <w:rFonts w:ascii="Times New Roman" w:eastAsia="Times New Roman" w:hAnsi="Times New Roman" w:cs="Times New Roman"/>
            <w:sz w:val="28"/>
            <w:szCs w:val="28"/>
            <w:lang w:eastAsia="ru-RU"/>
          </w:rPr>
          <w:t>пунктом 3</w:t>
        </w:r>
      </w:hyperlink>
      <w:r w:rsidRPr="00E27F8F">
        <w:rPr>
          <w:rFonts w:ascii="Times New Roman" w:eastAsia="Times New Roman" w:hAnsi="Times New Roman" w:cs="Times New Roman"/>
          <w:sz w:val="28"/>
          <w:szCs w:val="28"/>
          <w:lang w:eastAsia="ru-RU"/>
        </w:rPr>
        <w:t> настоящих Правил.</w:t>
      </w:r>
    </w:p>
    <w:p w:rsidR="00C30791" w:rsidRPr="00E27F8F"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27F8F">
        <w:rPr>
          <w:rFonts w:ascii="Times New Roman" w:eastAsia="Times New Roman" w:hAnsi="Times New Roman" w:cs="Times New Roman"/>
          <w:sz w:val="28"/>
          <w:szCs w:val="28"/>
          <w:lang w:eastAsia="ru-RU"/>
        </w:rPr>
        <w:lastRenderedPageBreak/>
        <w:t>35. Комиссия проверяет заявления, поступившие в уполномоченный о</w:t>
      </w:r>
      <w:r w:rsidRPr="00E27F8F">
        <w:rPr>
          <w:rFonts w:ascii="Times New Roman" w:eastAsia="Times New Roman" w:hAnsi="Times New Roman" w:cs="Times New Roman"/>
          <w:sz w:val="28"/>
          <w:szCs w:val="28"/>
          <w:lang w:eastAsia="ru-RU"/>
        </w:rPr>
        <w:t>р</w:t>
      </w:r>
      <w:r w:rsidRPr="00E27F8F">
        <w:rPr>
          <w:rFonts w:ascii="Times New Roman" w:eastAsia="Times New Roman" w:hAnsi="Times New Roman" w:cs="Times New Roman"/>
          <w:sz w:val="28"/>
          <w:szCs w:val="28"/>
          <w:lang w:eastAsia="ru-RU"/>
        </w:rPr>
        <w:t>ган в течение срока приема заявлений, и прилагаемые к ним документы на с</w:t>
      </w:r>
      <w:r w:rsidRPr="00E27F8F">
        <w:rPr>
          <w:rFonts w:ascii="Times New Roman" w:eastAsia="Times New Roman" w:hAnsi="Times New Roman" w:cs="Times New Roman"/>
          <w:sz w:val="28"/>
          <w:szCs w:val="28"/>
          <w:lang w:eastAsia="ru-RU"/>
        </w:rPr>
        <w:t>о</w:t>
      </w:r>
      <w:r w:rsidRPr="00E27F8F">
        <w:rPr>
          <w:rFonts w:ascii="Times New Roman" w:eastAsia="Times New Roman" w:hAnsi="Times New Roman" w:cs="Times New Roman"/>
          <w:sz w:val="28"/>
          <w:szCs w:val="28"/>
          <w:lang w:eastAsia="ru-RU"/>
        </w:rPr>
        <w:t>ответствие требованиям, установленным настоящими Правилами, а также сл</w:t>
      </w:r>
      <w:r w:rsidRPr="00E27F8F">
        <w:rPr>
          <w:rFonts w:ascii="Times New Roman" w:eastAsia="Times New Roman" w:hAnsi="Times New Roman" w:cs="Times New Roman"/>
          <w:sz w:val="28"/>
          <w:szCs w:val="28"/>
          <w:lang w:eastAsia="ru-RU"/>
        </w:rPr>
        <w:t>е</w:t>
      </w:r>
      <w:r w:rsidRPr="00E27F8F">
        <w:rPr>
          <w:rFonts w:ascii="Times New Roman" w:eastAsia="Times New Roman" w:hAnsi="Times New Roman" w:cs="Times New Roman"/>
          <w:sz w:val="28"/>
          <w:szCs w:val="28"/>
          <w:lang w:eastAsia="ru-RU"/>
        </w:rPr>
        <w:t>дит, чтобы подавшие их лица отвечали условиям, предусмотренным настоящ</w:t>
      </w:r>
      <w:r w:rsidRPr="00E27F8F">
        <w:rPr>
          <w:rFonts w:ascii="Times New Roman" w:eastAsia="Times New Roman" w:hAnsi="Times New Roman" w:cs="Times New Roman"/>
          <w:sz w:val="28"/>
          <w:szCs w:val="28"/>
          <w:lang w:eastAsia="ru-RU"/>
        </w:rPr>
        <w:t>и</w:t>
      </w:r>
      <w:r w:rsidRPr="00E27F8F">
        <w:rPr>
          <w:rFonts w:ascii="Times New Roman" w:eastAsia="Times New Roman" w:hAnsi="Times New Roman" w:cs="Times New Roman"/>
          <w:sz w:val="28"/>
          <w:szCs w:val="28"/>
          <w:lang w:eastAsia="ru-RU"/>
        </w:rPr>
        <w:t>ми Правилами. Срок указанной проверки не может превышать 30 дней со дня вскрытия конвертов с заявлениями и открытия доступа к заявлениям, поданным в форме электронных документов.</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27F8F">
        <w:rPr>
          <w:rFonts w:ascii="Times New Roman" w:eastAsia="Times New Roman" w:hAnsi="Times New Roman" w:cs="Times New Roman"/>
          <w:sz w:val="28"/>
          <w:szCs w:val="28"/>
          <w:lang w:eastAsia="ru-RU"/>
        </w:rPr>
        <w:t>36. Заявления, поступившие в уполномоченный</w:t>
      </w:r>
      <w:r w:rsidRPr="00967215">
        <w:rPr>
          <w:rFonts w:ascii="Times New Roman" w:eastAsia="Times New Roman" w:hAnsi="Times New Roman" w:cs="Times New Roman"/>
          <w:sz w:val="28"/>
          <w:szCs w:val="28"/>
          <w:lang w:eastAsia="ru-RU"/>
        </w:rPr>
        <w:t xml:space="preserve"> орган в течение срока приема заявлений, не допускаются к дальнейшему рассмотрению в следующих случаях:</w:t>
      </w:r>
    </w:p>
    <w:p w:rsidR="00C30791" w:rsidRPr="00E27F8F"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 xml:space="preserve">а) заявление </w:t>
      </w:r>
      <w:r w:rsidRPr="00E27F8F">
        <w:rPr>
          <w:rFonts w:ascii="Times New Roman" w:eastAsia="Times New Roman" w:hAnsi="Times New Roman" w:cs="Times New Roman"/>
          <w:sz w:val="28"/>
          <w:szCs w:val="28"/>
          <w:lang w:eastAsia="ru-RU"/>
        </w:rPr>
        <w:t>подано лицом, которому нежилое помещение не может быть предоставлено на запрошенном праве в соответствии с </w:t>
      </w:r>
      <w:hyperlink r:id="rId36" w:anchor="block_24" w:history="1">
        <w:r w:rsidRPr="00E27F8F">
          <w:rPr>
            <w:rFonts w:ascii="Times New Roman" w:eastAsia="Times New Roman" w:hAnsi="Times New Roman" w:cs="Times New Roman"/>
            <w:sz w:val="28"/>
            <w:szCs w:val="28"/>
            <w:lang w:eastAsia="ru-RU"/>
          </w:rPr>
          <w:t>подпунктами "б"</w:t>
        </w:r>
      </w:hyperlink>
      <w:r w:rsidRPr="00E27F8F">
        <w:rPr>
          <w:rFonts w:ascii="Times New Roman" w:eastAsia="Times New Roman" w:hAnsi="Times New Roman" w:cs="Times New Roman"/>
          <w:sz w:val="28"/>
          <w:szCs w:val="28"/>
          <w:lang w:eastAsia="ru-RU"/>
        </w:rPr>
        <w:t> и </w:t>
      </w:r>
      <w:hyperlink r:id="rId37" w:anchor="block_25" w:history="1">
        <w:r w:rsidRPr="00E27F8F">
          <w:rPr>
            <w:rFonts w:ascii="Times New Roman" w:eastAsia="Times New Roman" w:hAnsi="Times New Roman" w:cs="Times New Roman"/>
            <w:sz w:val="28"/>
            <w:szCs w:val="28"/>
            <w:lang w:eastAsia="ru-RU"/>
          </w:rPr>
          <w:t>"в" пункта 2</w:t>
        </w:r>
      </w:hyperlink>
      <w:r w:rsidRPr="00E27F8F">
        <w:rPr>
          <w:rFonts w:ascii="Times New Roman" w:eastAsia="Times New Roman" w:hAnsi="Times New Roman" w:cs="Times New Roman"/>
          <w:sz w:val="28"/>
          <w:szCs w:val="28"/>
          <w:lang w:eastAsia="ru-RU"/>
        </w:rPr>
        <w:t> настоящих Правил;</w:t>
      </w:r>
    </w:p>
    <w:p w:rsidR="00C30791" w:rsidRPr="00E27F8F"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27F8F">
        <w:rPr>
          <w:rFonts w:ascii="Times New Roman" w:eastAsia="Times New Roman" w:hAnsi="Times New Roman" w:cs="Times New Roman"/>
          <w:sz w:val="28"/>
          <w:szCs w:val="28"/>
          <w:lang w:eastAsia="ru-RU"/>
        </w:rPr>
        <w:t>б) заявление не содержит сведений и (или) согласия на заключение дог</w:t>
      </w:r>
      <w:r w:rsidRPr="00E27F8F">
        <w:rPr>
          <w:rFonts w:ascii="Times New Roman" w:eastAsia="Times New Roman" w:hAnsi="Times New Roman" w:cs="Times New Roman"/>
          <w:sz w:val="28"/>
          <w:szCs w:val="28"/>
          <w:lang w:eastAsia="ru-RU"/>
        </w:rPr>
        <w:t>о</w:t>
      </w:r>
      <w:r w:rsidRPr="00E27F8F">
        <w:rPr>
          <w:rFonts w:ascii="Times New Roman" w:eastAsia="Times New Roman" w:hAnsi="Times New Roman" w:cs="Times New Roman"/>
          <w:sz w:val="28"/>
          <w:szCs w:val="28"/>
          <w:lang w:eastAsia="ru-RU"/>
        </w:rPr>
        <w:t>вора безвозмездного пользования нежилым помещением или договора аренды нежилого помещения, предусмотренных </w:t>
      </w:r>
      <w:hyperlink r:id="rId38" w:anchor="block_72" w:history="1">
        <w:r w:rsidRPr="00E27F8F">
          <w:rPr>
            <w:rFonts w:ascii="Times New Roman" w:eastAsia="Times New Roman" w:hAnsi="Times New Roman" w:cs="Times New Roman"/>
            <w:sz w:val="28"/>
            <w:szCs w:val="28"/>
            <w:lang w:eastAsia="ru-RU"/>
          </w:rPr>
          <w:t>пунктами 10</w:t>
        </w:r>
      </w:hyperlink>
      <w:r w:rsidRPr="00E27F8F">
        <w:rPr>
          <w:rFonts w:ascii="Times New Roman" w:eastAsia="Times New Roman" w:hAnsi="Times New Roman" w:cs="Times New Roman"/>
          <w:sz w:val="28"/>
          <w:szCs w:val="28"/>
          <w:lang w:eastAsia="ru-RU"/>
        </w:rPr>
        <w:t> и </w:t>
      </w:r>
      <w:hyperlink r:id="rId39" w:anchor="block_77" w:history="1">
        <w:r w:rsidRPr="00E27F8F">
          <w:rPr>
            <w:rFonts w:ascii="Times New Roman" w:eastAsia="Times New Roman" w:hAnsi="Times New Roman" w:cs="Times New Roman"/>
            <w:sz w:val="28"/>
            <w:szCs w:val="28"/>
            <w:lang w:eastAsia="ru-RU"/>
          </w:rPr>
          <w:t>11</w:t>
        </w:r>
      </w:hyperlink>
      <w:r w:rsidRPr="00E27F8F">
        <w:rPr>
          <w:rFonts w:ascii="Times New Roman" w:eastAsia="Times New Roman" w:hAnsi="Times New Roman" w:cs="Times New Roman"/>
          <w:sz w:val="28"/>
          <w:szCs w:val="28"/>
          <w:lang w:eastAsia="ru-RU"/>
        </w:rPr>
        <w:t> настоящих Правил;</w:t>
      </w:r>
    </w:p>
    <w:p w:rsidR="00C30791" w:rsidRPr="00E27F8F"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27F8F">
        <w:rPr>
          <w:rFonts w:ascii="Times New Roman" w:eastAsia="Times New Roman" w:hAnsi="Times New Roman" w:cs="Times New Roman"/>
          <w:sz w:val="28"/>
          <w:szCs w:val="28"/>
          <w:lang w:eastAsia="ru-RU"/>
        </w:rPr>
        <w:t>в) в заявлении содержатся заведомо ложные сведения;</w:t>
      </w:r>
    </w:p>
    <w:p w:rsidR="00C30791" w:rsidRPr="00E27F8F"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27F8F">
        <w:rPr>
          <w:rFonts w:ascii="Times New Roman" w:eastAsia="Times New Roman" w:hAnsi="Times New Roman" w:cs="Times New Roman"/>
          <w:sz w:val="28"/>
          <w:szCs w:val="28"/>
          <w:lang w:eastAsia="ru-RU"/>
        </w:rPr>
        <w:t>г) заявление не подписано или подписано лицом, не наделенным соотве</w:t>
      </w:r>
      <w:r w:rsidRPr="00E27F8F">
        <w:rPr>
          <w:rFonts w:ascii="Times New Roman" w:eastAsia="Times New Roman" w:hAnsi="Times New Roman" w:cs="Times New Roman"/>
          <w:sz w:val="28"/>
          <w:szCs w:val="28"/>
          <w:lang w:eastAsia="ru-RU"/>
        </w:rPr>
        <w:t>т</w:t>
      </w:r>
      <w:r w:rsidRPr="00E27F8F">
        <w:rPr>
          <w:rFonts w:ascii="Times New Roman" w:eastAsia="Times New Roman" w:hAnsi="Times New Roman" w:cs="Times New Roman"/>
          <w:sz w:val="28"/>
          <w:szCs w:val="28"/>
          <w:lang w:eastAsia="ru-RU"/>
        </w:rPr>
        <w:t>ствующими полномочиями;</w:t>
      </w:r>
    </w:p>
    <w:p w:rsidR="00C30791" w:rsidRPr="00E27F8F"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27F8F">
        <w:rPr>
          <w:rFonts w:ascii="Times New Roman" w:eastAsia="Times New Roman" w:hAnsi="Times New Roman" w:cs="Times New Roman"/>
          <w:sz w:val="28"/>
          <w:szCs w:val="28"/>
          <w:lang w:eastAsia="ru-RU"/>
        </w:rPr>
        <w:t>д) не представлены документы, предусмотренные </w:t>
      </w:r>
      <w:hyperlink r:id="rId40" w:anchor="block_81" w:history="1">
        <w:r w:rsidRPr="00E27F8F">
          <w:rPr>
            <w:rFonts w:ascii="Times New Roman" w:eastAsia="Times New Roman" w:hAnsi="Times New Roman" w:cs="Times New Roman"/>
            <w:sz w:val="28"/>
            <w:szCs w:val="28"/>
            <w:lang w:eastAsia="ru-RU"/>
          </w:rPr>
          <w:t>пунктом  12</w:t>
        </w:r>
      </w:hyperlink>
      <w:r w:rsidRPr="00E27F8F">
        <w:rPr>
          <w:rFonts w:ascii="Times New Roman" w:eastAsia="Times New Roman" w:hAnsi="Times New Roman" w:cs="Times New Roman"/>
          <w:sz w:val="28"/>
          <w:szCs w:val="28"/>
          <w:lang w:eastAsia="ru-RU"/>
        </w:rPr>
        <w:t> настоящих Правил;</w:t>
      </w:r>
    </w:p>
    <w:p w:rsidR="00C30791" w:rsidRPr="00E27F8F"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27F8F">
        <w:rPr>
          <w:rFonts w:ascii="Times New Roman" w:eastAsia="Times New Roman" w:hAnsi="Times New Roman" w:cs="Times New Roman"/>
          <w:sz w:val="28"/>
          <w:szCs w:val="28"/>
          <w:lang w:eastAsia="ru-RU"/>
        </w:rPr>
        <w:t>е) организация не отвечает условиям, предусмотренным </w:t>
      </w:r>
      <w:hyperlink r:id="rId41" w:anchor="block_30" w:history="1">
        <w:r w:rsidRPr="00E27F8F">
          <w:rPr>
            <w:rFonts w:ascii="Times New Roman" w:eastAsia="Times New Roman" w:hAnsi="Times New Roman" w:cs="Times New Roman"/>
            <w:sz w:val="28"/>
            <w:szCs w:val="28"/>
            <w:lang w:eastAsia="ru-RU"/>
          </w:rPr>
          <w:t>подпунктами "з" - "к" пункта 2</w:t>
        </w:r>
      </w:hyperlink>
      <w:r w:rsidRPr="00E27F8F">
        <w:rPr>
          <w:rFonts w:ascii="Times New Roman" w:eastAsia="Times New Roman" w:hAnsi="Times New Roman" w:cs="Times New Roman"/>
          <w:sz w:val="28"/>
          <w:szCs w:val="28"/>
          <w:lang w:eastAsia="ru-RU"/>
        </w:rPr>
        <w:t> настоящих Правил.</w:t>
      </w:r>
    </w:p>
    <w:p w:rsidR="00C30791" w:rsidRPr="00E27F8F"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27F8F">
        <w:rPr>
          <w:rFonts w:ascii="Times New Roman" w:eastAsia="Times New Roman" w:hAnsi="Times New Roman" w:cs="Times New Roman"/>
          <w:sz w:val="28"/>
          <w:szCs w:val="28"/>
          <w:lang w:eastAsia="ru-RU"/>
        </w:rPr>
        <w:t>37. На основании результатов проверки в соответствии с </w:t>
      </w:r>
      <w:hyperlink r:id="rId42" w:anchor="block_109" w:history="1">
        <w:r w:rsidRPr="00E27F8F">
          <w:rPr>
            <w:rFonts w:ascii="Times New Roman" w:eastAsia="Times New Roman" w:hAnsi="Times New Roman" w:cs="Times New Roman"/>
            <w:sz w:val="28"/>
            <w:szCs w:val="28"/>
            <w:lang w:eastAsia="ru-RU"/>
          </w:rPr>
          <w:t>пунктами  35</w:t>
        </w:r>
      </w:hyperlink>
      <w:r w:rsidRPr="00E27F8F">
        <w:rPr>
          <w:rFonts w:ascii="Times New Roman" w:eastAsia="Times New Roman" w:hAnsi="Times New Roman" w:cs="Times New Roman"/>
          <w:sz w:val="28"/>
          <w:szCs w:val="28"/>
          <w:lang w:eastAsia="ru-RU"/>
        </w:rPr>
        <w:t> и </w:t>
      </w:r>
      <w:hyperlink r:id="rId43" w:anchor="block_116" w:history="1">
        <w:r w:rsidRPr="00E27F8F">
          <w:rPr>
            <w:rFonts w:ascii="Times New Roman" w:eastAsia="Times New Roman" w:hAnsi="Times New Roman" w:cs="Times New Roman"/>
            <w:sz w:val="28"/>
            <w:szCs w:val="28"/>
            <w:lang w:eastAsia="ru-RU"/>
          </w:rPr>
          <w:t>36</w:t>
        </w:r>
      </w:hyperlink>
      <w:r w:rsidRPr="00E27F8F">
        <w:rPr>
          <w:rFonts w:ascii="Times New Roman" w:eastAsia="Times New Roman" w:hAnsi="Times New Roman" w:cs="Times New Roman"/>
          <w:sz w:val="28"/>
          <w:szCs w:val="28"/>
          <w:lang w:eastAsia="ru-RU"/>
        </w:rPr>
        <w:t xml:space="preserve"> настоящих </w:t>
      </w:r>
      <w:proofErr w:type="gramStart"/>
      <w:r w:rsidRPr="00E27F8F">
        <w:rPr>
          <w:rFonts w:ascii="Times New Roman" w:eastAsia="Times New Roman" w:hAnsi="Times New Roman" w:cs="Times New Roman"/>
          <w:sz w:val="28"/>
          <w:szCs w:val="28"/>
          <w:lang w:eastAsia="ru-RU"/>
        </w:rPr>
        <w:t>Правил</w:t>
      </w:r>
      <w:proofErr w:type="gramEnd"/>
      <w:r w:rsidRPr="00E27F8F">
        <w:rPr>
          <w:rFonts w:ascii="Times New Roman" w:eastAsia="Times New Roman" w:hAnsi="Times New Roman" w:cs="Times New Roman"/>
          <w:sz w:val="28"/>
          <w:szCs w:val="28"/>
          <w:lang w:eastAsia="ru-RU"/>
        </w:rPr>
        <w:t xml:space="preserve"> комиссия принимает решение о допуске к дальнейшему рассмотрению заявлений или об отказе в таком допуске, кот</w:t>
      </w:r>
      <w:r w:rsidRPr="00E27F8F">
        <w:rPr>
          <w:rFonts w:ascii="Times New Roman" w:eastAsia="Times New Roman" w:hAnsi="Times New Roman" w:cs="Times New Roman"/>
          <w:sz w:val="28"/>
          <w:szCs w:val="28"/>
          <w:lang w:eastAsia="ru-RU"/>
        </w:rPr>
        <w:t>о</w:t>
      </w:r>
      <w:r w:rsidRPr="00E27F8F">
        <w:rPr>
          <w:rFonts w:ascii="Times New Roman" w:eastAsia="Times New Roman" w:hAnsi="Times New Roman" w:cs="Times New Roman"/>
          <w:sz w:val="28"/>
          <w:szCs w:val="28"/>
          <w:lang w:eastAsia="ru-RU"/>
        </w:rPr>
        <w:t>рое оформляется протоколом. Указанный протокол подписывается в день око</w:t>
      </w:r>
      <w:r w:rsidRPr="00E27F8F">
        <w:rPr>
          <w:rFonts w:ascii="Times New Roman" w:eastAsia="Times New Roman" w:hAnsi="Times New Roman" w:cs="Times New Roman"/>
          <w:sz w:val="28"/>
          <w:szCs w:val="28"/>
          <w:lang w:eastAsia="ru-RU"/>
        </w:rPr>
        <w:t>н</w:t>
      </w:r>
      <w:r w:rsidRPr="00E27F8F">
        <w:rPr>
          <w:rFonts w:ascii="Times New Roman" w:eastAsia="Times New Roman" w:hAnsi="Times New Roman" w:cs="Times New Roman"/>
          <w:sz w:val="28"/>
          <w:szCs w:val="28"/>
          <w:lang w:eastAsia="ru-RU"/>
        </w:rPr>
        <w:t>чания проверки и размещается уполномоченным органом на официальном са</w:t>
      </w:r>
      <w:r w:rsidRPr="00E27F8F">
        <w:rPr>
          <w:rFonts w:ascii="Times New Roman" w:eastAsia="Times New Roman" w:hAnsi="Times New Roman" w:cs="Times New Roman"/>
          <w:sz w:val="28"/>
          <w:szCs w:val="28"/>
          <w:lang w:eastAsia="ru-RU"/>
        </w:rPr>
        <w:t>й</w:t>
      </w:r>
      <w:r w:rsidRPr="00E27F8F">
        <w:rPr>
          <w:rFonts w:ascii="Times New Roman" w:eastAsia="Times New Roman" w:hAnsi="Times New Roman" w:cs="Times New Roman"/>
          <w:sz w:val="28"/>
          <w:szCs w:val="28"/>
          <w:lang w:eastAsia="ru-RU"/>
        </w:rPr>
        <w:t>те не позднее 1-го рабочего дня, следующего за днем подписания протокола.</w:t>
      </w:r>
    </w:p>
    <w:p w:rsidR="00C30791" w:rsidRPr="00E27F8F"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27F8F">
        <w:rPr>
          <w:rFonts w:ascii="Times New Roman" w:eastAsia="Times New Roman" w:hAnsi="Times New Roman" w:cs="Times New Roman"/>
          <w:sz w:val="28"/>
          <w:szCs w:val="28"/>
          <w:lang w:eastAsia="ru-RU"/>
        </w:rPr>
        <w:t>Указанный протокол должен содержать наименования социально орие</w:t>
      </w:r>
      <w:r w:rsidRPr="00E27F8F">
        <w:rPr>
          <w:rFonts w:ascii="Times New Roman" w:eastAsia="Times New Roman" w:hAnsi="Times New Roman" w:cs="Times New Roman"/>
          <w:sz w:val="28"/>
          <w:szCs w:val="28"/>
          <w:lang w:eastAsia="ru-RU"/>
        </w:rPr>
        <w:t>н</w:t>
      </w:r>
      <w:r w:rsidRPr="00E27F8F">
        <w:rPr>
          <w:rFonts w:ascii="Times New Roman" w:eastAsia="Times New Roman" w:hAnsi="Times New Roman" w:cs="Times New Roman"/>
          <w:sz w:val="28"/>
          <w:szCs w:val="28"/>
          <w:lang w:eastAsia="ru-RU"/>
        </w:rPr>
        <w:t>тированных некоммерческих организаций, заявления которых допущены к дальнейшему рассмотрению, и наименования организаций, заявления которых не допущены к дальнейшему рассмотрению, с указанием оснований для отказа в допуске, предусмотренных </w:t>
      </w:r>
      <w:hyperlink r:id="rId44" w:anchor="block_116" w:history="1">
        <w:r w:rsidRPr="00E27F8F">
          <w:rPr>
            <w:rFonts w:ascii="Times New Roman" w:eastAsia="Times New Roman" w:hAnsi="Times New Roman" w:cs="Times New Roman"/>
            <w:sz w:val="28"/>
            <w:szCs w:val="28"/>
            <w:lang w:eastAsia="ru-RU"/>
          </w:rPr>
          <w:t>пунктом 36</w:t>
        </w:r>
      </w:hyperlink>
      <w:r w:rsidRPr="00E27F8F">
        <w:rPr>
          <w:rFonts w:ascii="Times New Roman" w:eastAsia="Times New Roman" w:hAnsi="Times New Roman" w:cs="Times New Roman"/>
          <w:sz w:val="28"/>
          <w:szCs w:val="28"/>
          <w:lang w:eastAsia="ru-RU"/>
        </w:rPr>
        <w:t> настоящих Правил.</w:t>
      </w:r>
    </w:p>
    <w:p w:rsidR="00C30791" w:rsidRPr="00E27F8F"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27F8F">
        <w:rPr>
          <w:rFonts w:ascii="Times New Roman" w:eastAsia="Times New Roman" w:hAnsi="Times New Roman" w:cs="Times New Roman"/>
          <w:sz w:val="28"/>
          <w:szCs w:val="28"/>
          <w:lang w:eastAsia="ru-RU"/>
        </w:rPr>
        <w:t>38. </w:t>
      </w:r>
      <w:proofErr w:type="gramStart"/>
      <w:r w:rsidRPr="00E27F8F">
        <w:rPr>
          <w:rFonts w:ascii="Times New Roman" w:eastAsia="Times New Roman" w:hAnsi="Times New Roman" w:cs="Times New Roman"/>
          <w:sz w:val="28"/>
          <w:szCs w:val="28"/>
          <w:lang w:eastAsia="ru-RU"/>
        </w:rPr>
        <w:t>В случае если комиссией принято решение об отказе в допуске к дальнейшему рассмотрению всех заявлений, поступивших в уполномоченный орган в течение срока приема заявлений, уполномоченный орган в срок, не пр</w:t>
      </w:r>
      <w:r w:rsidRPr="00E27F8F">
        <w:rPr>
          <w:rFonts w:ascii="Times New Roman" w:eastAsia="Times New Roman" w:hAnsi="Times New Roman" w:cs="Times New Roman"/>
          <w:sz w:val="28"/>
          <w:szCs w:val="28"/>
          <w:lang w:eastAsia="ru-RU"/>
        </w:rPr>
        <w:t>е</w:t>
      </w:r>
      <w:r w:rsidRPr="00E27F8F">
        <w:rPr>
          <w:rFonts w:ascii="Times New Roman" w:eastAsia="Times New Roman" w:hAnsi="Times New Roman" w:cs="Times New Roman"/>
          <w:sz w:val="28"/>
          <w:szCs w:val="28"/>
          <w:lang w:eastAsia="ru-RU"/>
        </w:rPr>
        <w:t>вышающий более 30 дней со дня подписания протокола, которым оформлено такое решение, размещает новое извещение в соответствии с </w:t>
      </w:r>
      <w:hyperlink r:id="rId45" w:anchor="block_34" w:history="1">
        <w:r w:rsidRPr="00E27F8F">
          <w:rPr>
            <w:rFonts w:ascii="Times New Roman" w:eastAsia="Times New Roman" w:hAnsi="Times New Roman" w:cs="Times New Roman"/>
            <w:sz w:val="28"/>
            <w:szCs w:val="28"/>
            <w:lang w:eastAsia="ru-RU"/>
          </w:rPr>
          <w:t>пунктом 3</w:t>
        </w:r>
      </w:hyperlink>
      <w:r w:rsidRPr="00E27F8F">
        <w:rPr>
          <w:rFonts w:ascii="Times New Roman" w:eastAsia="Times New Roman" w:hAnsi="Times New Roman" w:cs="Times New Roman"/>
          <w:sz w:val="28"/>
          <w:szCs w:val="28"/>
          <w:lang w:eastAsia="ru-RU"/>
        </w:rPr>
        <w:t> настоящих Правил.</w:t>
      </w:r>
      <w:proofErr w:type="gramEnd"/>
    </w:p>
    <w:p w:rsidR="00C30791" w:rsidRPr="00E27F8F" w:rsidRDefault="00C30791" w:rsidP="00C30791">
      <w:pPr>
        <w:spacing w:after="0" w:line="240" w:lineRule="auto"/>
        <w:ind w:firstLine="709"/>
        <w:jc w:val="both"/>
        <w:rPr>
          <w:rFonts w:ascii="Times New Roman" w:eastAsia="Times New Roman" w:hAnsi="Times New Roman" w:cs="Times New Roman"/>
          <w:sz w:val="28"/>
          <w:szCs w:val="28"/>
          <w:lang w:eastAsia="ru-RU"/>
        </w:rPr>
      </w:pPr>
      <w:r w:rsidRPr="00E27F8F">
        <w:rPr>
          <w:rFonts w:ascii="Times New Roman" w:eastAsia="Times New Roman" w:hAnsi="Times New Roman" w:cs="Times New Roman"/>
          <w:sz w:val="28"/>
          <w:szCs w:val="28"/>
          <w:lang w:eastAsia="ru-RU"/>
        </w:rPr>
        <w:t>39. В случае если комиссией принято решение о допуске к дальнейшему рассмотрению только одного из заявлений, поступивших в уполномоченный орган в течение срока приема заявлений, комиссия в тот же день принимает решение об определении подавшей его организации получателем имуществе</w:t>
      </w:r>
      <w:r w:rsidRPr="00E27F8F">
        <w:rPr>
          <w:rFonts w:ascii="Times New Roman" w:eastAsia="Times New Roman" w:hAnsi="Times New Roman" w:cs="Times New Roman"/>
          <w:sz w:val="28"/>
          <w:szCs w:val="28"/>
          <w:lang w:eastAsia="ru-RU"/>
        </w:rPr>
        <w:t>н</w:t>
      </w:r>
      <w:r w:rsidRPr="00E27F8F">
        <w:rPr>
          <w:rFonts w:ascii="Times New Roman" w:eastAsia="Times New Roman" w:hAnsi="Times New Roman" w:cs="Times New Roman"/>
          <w:sz w:val="28"/>
          <w:szCs w:val="28"/>
          <w:lang w:eastAsia="ru-RU"/>
        </w:rPr>
        <w:t>ной поддержки. Указанное решение оформляется протоколом комиссии, кот</w:t>
      </w:r>
      <w:r w:rsidRPr="00E27F8F">
        <w:rPr>
          <w:rFonts w:ascii="Times New Roman" w:eastAsia="Times New Roman" w:hAnsi="Times New Roman" w:cs="Times New Roman"/>
          <w:sz w:val="28"/>
          <w:szCs w:val="28"/>
          <w:lang w:eastAsia="ru-RU"/>
        </w:rPr>
        <w:t>о</w:t>
      </w:r>
      <w:r w:rsidRPr="00E27F8F">
        <w:rPr>
          <w:rFonts w:ascii="Times New Roman" w:eastAsia="Times New Roman" w:hAnsi="Times New Roman" w:cs="Times New Roman"/>
          <w:sz w:val="28"/>
          <w:szCs w:val="28"/>
          <w:lang w:eastAsia="ru-RU"/>
        </w:rPr>
        <w:t>рый подписывается в день окончания проверки и размещается уполномоче</w:t>
      </w:r>
      <w:r w:rsidRPr="00E27F8F">
        <w:rPr>
          <w:rFonts w:ascii="Times New Roman" w:eastAsia="Times New Roman" w:hAnsi="Times New Roman" w:cs="Times New Roman"/>
          <w:sz w:val="28"/>
          <w:szCs w:val="28"/>
          <w:lang w:eastAsia="ru-RU"/>
        </w:rPr>
        <w:t>н</w:t>
      </w:r>
      <w:r w:rsidRPr="00E27F8F">
        <w:rPr>
          <w:rFonts w:ascii="Times New Roman" w:eastAsia="Times New Roman" w:hAnsi="Times New Roman" w:cs="Times New Roman"/>
          <w:sz w:val="28"/>
          <w:szCs w:val="28"/>
          <w:lang w:eastAsia="ru-RU"/>
        </w:rPr>
        <w:lastRenderedPageBreak/>
        <w:t>ным органом на официальном сайте не позднее 1-го рабочего дня, следующего за днем подписания протокола.</w:t>
      </w:r>
    </w:p>
    <w:p w:rsidR="00C30791" w:rsidRPr="00E27F8F" w:rsidRDefault="00C30791" w:rsidP="00C30791">
      <w:pPr>
        <w:spacing w:after="0" w:line="240" w:lineRule="auto"/>
        <w:ind w:firstLine="709"/>
        <w:jc w:val="both"/>
        <w:rPr>
          <w:rFonts w:ascii="Times New Roman" w:eastAsia="Times New Roman" w:hAnsi="Times New Roman" w:cs="Times New Roman"/>
          <w:sz w:val="28"/>
          <w:szCs w:val="28"/>
          <w:lang w:eastAsia="ru-RU"/>
        </w:rPr>
      </w:pPr>
      <w:r w:rsidRPr="00E27F8F">
        <w:rPr>
          <w:rFonts w:ascii="Times New Roman" w:eastAsia="Times New Roman" w:hAnsi="Times New Roman" w:cs="Times New Roman"/>
          <w:sz w:val="28"/>
          <w:szCs w:val="28"/>
          <w:lang w:eastAsia="ru-RU"/>
        </w:rPr>
        <w:t>Пункт 40 изменен с 19 июня 2024 г. - </w:t>
      </w:r>
      <w:hyperlink r:id="rId46" w:anchor="block_1037" w:history="1">
        <w:r w:rsidRPr="00E27F8F">
          <w:rPr>
            <w:rFonts w:ascii="Times New Roman" w:eastAsia="Times New Roman" w:hAnsi="Times New Roman" w:cs="Times New Roman"/>
            <w:sz w:val="28"/>
            <w:szCs w:val="28"/>
            <w:lang w:eastAsia="ru-RU"/>
          </w:rPr>
          <w:t>Постановление</w:t>
        </w:r>
      </w:hyperlink>
      <w:r w:rsidRPr="00E27F8F">
        <w:rPr>
          <w:rFonts w:ascii="Times New Roman" w:eastAsia="Times New Roman" w:hAnsi="Times New Roman" w:cs="Times New Roman"/>
          <w:sz w:val="28"/>
          <w:szCs w:val="28"/>
          <w:lang w:eastAsia="ru-RU"/>
        </w:rPr>
        <w:t> Правительства Ро</w:t>
      </w:r>
      <w:r w:rsidRPr="00E27F8F">
        <w:rPr>
          <w:rFonts w:ascii="Times New Roman" w:eastAsia="Times New Roman" w:hAnsi="Times New Roman" w:cs="Times New Roman"/>
          <w:sz w:val="28"/>
          <w:szCs w:val="28"/>
          <w:lang w:eastAsia="ru-RU"/>
        </w:rPr>
        <w:t>с</w:t>
      </w:r>
      <w:r w:rsidRPr="00E27F8F">
        <w:rPr>
          <w:rFonts w:ascii="Times New Roman" w:eastAsia="Times New Roman" w:hAnsi="Times New Roman" w:cs="Times New Roman"/>
          <w:sz w:val="28"/>
          <w:szCs w:val="28"/>
          <w:lang w:eastAsia="ru-RU"/>
        </w:rPr>
        <w:t>сии от 11 июня 2024 г. N 777</w:t>
      </w:r>
    </w:p>
    <w:p w:rsidR="00C30791" w:rsidRPr="00E27F8F" w:rsidRDefault="00C30791" w:rsidP="00C30791">
      <w:pPr>
        <w:spacing w:after="0" w:line="240" w:lineRule="auto"/>
        <w:ind w:firstLine="709"/>
        <w:jc w:val="both"/>
        <w:rPr>
          <w:rFonts w:ascii="Times New Roman" w:eastAsia="Times New Roman" w:hAnsi="Times New Roman" w:cs="Times New Roman"/>
          <w:sz w:val="28"/>
          <w:szCs w:val="28"/>
          <w:lang w:eastAsia="ru-RU"/>
        </w:rPr>
      </w:pPr>
      <w:r w:rsidRPr="00E27F8F">
        <w:rPr>
          <w:rFonts w:ascii="Times New Roman" w:eastAsia="Times New Roman" w:hAnsi="Times New Roman" w:cs="Times New Roman"/>
          <w:sz w:val="28"/>
          <w:szCs w:val="28"/>
          <w:lang w:eastAsia="ru-RU"/>
        </w:rPr>
        <w:t>40. </w:t>
      </w:r>
      <w:proofErr w:type="gramStart"/>
      <w:r w:rsidRPr="00E27F8F">
        <w:rPr>
          <w:rFonts w:ascii="Times New Roman" w:eastAsia="Times New Roman" w:hAnsi="Times New Roman" w:cs="Times New Roman"/>
          <w:sz w:val="28"/>
          <w:szCs w:val="28"/>
          <w:lang w:eastAsia="ru-RU"/>
        </w:rPr>
        <w:t>В случае если комиссией принято решение о допуске к дальнейшему рассмотрению 2 и более заявлений, поступивших в уполномоченный орган в течение срока приема заявлений, комиссия в срок, не превышающий 30 дней со дня подписания протокола, которым оформлено такое решение, осуществляет оценку и сопоставление указанных заявлений, в том числе определяет итоговые значения их рейтинга, в порядке, предусмотренном </w:t>
      </w:r>
      <w:hyperlink r:id="rId47" w:anchor="block_21000" w:history="1">
        <w:r w:rsidRPr="00E27F8F">
          <w:rPr>
            <w:rFonts w:ascii="Times New Roman" w:eastAsia="Times New Roman" w:hAnsi="Times New Roman" w:cs="Times New Roman"/>
            <w:sz w:val="28"/>
            <w:szCs w:val="28"/>
            <w:lang w:eastAsia="ru-RU"/>
          </w:rPr>
          <w:t>приложением</w:t>
        </w:r>
      </w:hyperlink>
      <w:r w:rsidRPr="00E27F8F">
        <w:rPr>
          <w:rFonts w:ascii="Times New Roman" w:eastAsia="Times New Roman" w:hAnsi="Times New Roman" w:cs="Times New Roman"/>
          <w:sz w:val="28"/>
          <w:szCs w:val="28"/>
          <w:lang w:eastAsia="ru-RU"/>
        </w:rPr>
        <w:t> к настоящим Правилам.</w:t>
      </w:r>
      <w:proofErr w:type="gramEnd"/>
    </w:p>
    <w:p w:rsidR="00C30791" w:rsidRPr="00E27F8F" w:rsidRDefault="00C30791" w:rsidP="00C30791">
      <w:pPr>
        <w:spacing w:after="0" w:line="240" w:lineRule="auto"/>
        <w:ind w:firstLine="709"/>
        <w:jc w:val="both"/>
        <w:rPr>
          <w:rFonts w:ascii="Times New Roman" w:eastAsia="Times New Roman" w:hAnsi="Times New Roman" w:cs="Times New Roman"/>
          <w:sz w:val="28"/>
          <w:szCs w:val="28"/>
          <w:lang w:eastAsia="ru-RU"/>
        </w:rPr>
      </w:pPr>
      <w:r w:rsidRPr="00E27F8F">
        <w:rPr>
          <w:rFonts w:ascii="Times New Roman" w:eastAsia="Times New Roman" w:hAnsi="Times New Roman" w:cs="Times New Roman"/>
          <w:sz w:val="28"/>
          <w:szCs w:val="28"/>
          <w:lang w:eastAsia="ru-RU"/>
        </w:rPr>
        <w:t>Пункт 41 изменен с 19 июня 2024 г. - </w:t>
      </w:r>
      <w:hyperlink r:id="rId48" w:anchor="block_1038" w:history="1">
        <w:r w:rsidRPr="00E27F8F">
          <w:rPr>
            <w:rFonts w:ascii="Times New Roman" w:eastAsia="Times New Roman" w:hAnsi="Times New Roman" w:cs="Times New Roman"/>
            <w:sz w:val="28"/>
            <w:szCs w:val="28"/>
            <w:lang w:eastAsia="ru-RU"/>
          </w:rPr>
          <w:t>Постановление</w:t>
        </w:r>
      </w:hyperlink>
      <w:r w:rsidRPr="00E27F8F">
        <w:rPr>
          <w:rFonts w:ascii="Times New Roman" w:eastAsia="Times New Roman" w:hAnsi="Times New Roman" w:cs="Times New Roman"/>
          <w:sz w:val="28"/>
          <w:szCs w:val="28"/>
          <w:lang w:eastAsia="ru-RU"/>
        </w:rPr>
        <w:t> Правительства Ро</w:t>
      </w:r>
      <w:r w:rsidRPr="00E27F8F">
        <w:rPr>
          <w:rFonts w:ascii="Times New Roman" w:eastAsia="Times New Roman" w:hAnsi="Times New Roman" w:cs="Times New Roman"/>
          <w:sz w:val="28"/>
          <w:szCs w:val="28"/>
          <w:lang w:eastAsia="ru-RU"/>
        </w:rPr>
        <w:t>с</w:t>
      </w:r>
      <w:r w:rsidRPr="00E27F8F">
        <w:rPr>
          <w:rFonts w:ascii="Times New Roman" w:eastAsia="Times New Roman" w:hAnsi="Times New Roman" w:cs="Times New Roman"/>
          <w:sz w:val="28"/>
          <w:szCs w:val="28"/>
          <w:lang w:eastAsia="ru-RU"/>
        </w:rPr>
        <w:t>сии от 11 июня 2024 г. N 777</w:t>
      </w:r>
    </w:p>
    <w:p w:rsidR="00C30791" w:rsidRPr="00E27F8F" w:rsidRDefault="00C30791" w:rsidP="00C30791">
      <w:pPr>
        <w:spacing w:after="0" w:line="240" w:lineRule="auto"/>
        <w:ind w:firstLine="709"/>
        <w:jc w:val="both"/>
        <w:rPr>
          <w:rFonts w:ascii="Times New Roman" w:eastAsia="Times New Roman" w:hAnsi="Times New Roman" w:cs="Times New Roman"/>
          <w:sz w:val="28"/>
          <w:szCs w:val="28"/>
          <w:lang w:eastAsia="ru-RU"/>
        </w:rPr>
      </w:pPr>
      <w:r w:rsidRPr="00E27F8F">
        <w:rPr>
          <w:rFonts w:ascii="Times New Roman" w:eastAsia="Times New Roman" w:hAnsi="Times New Roman" w:cs="Times New Roman"/>
          <w:sz w:val="28"/>
          <w:szCs w:val="28"/>
          <w:lang w:eastAsia="ru-RU"/>
        </w:rPr>
        <w:t>41. На основании результатов оценки и сопоставления заявлений кажд</w:t>
      </w:r>
      <w:r w:rsidRPr="00E27F8F">
        <w:rPr>
          <w:rFonts w:ascii="Times New Roman" w:eastAsia="Times New Roman" w:hAnsi="Times New Roman" w:cs="Times New Roman"/>
          <w:sz w:val="28"/>
          <w:szCs w:val="28"/>
          <w:lang w:eastAsia="ru-RU"/>
        </w:rPr>
        <w:t>о</w:t>
      </w:r>
      <w:r w:rsidRPr="00E27F8F">
        <w:rPr>
          <w:rFonts w:ascii="Times New Roman" w:eastAsia="Times New Roman" w:hAnsi="Times New Roman" w:cs="Times New Roman"/>
          <w:sz w:val="28"/>
          <w:szCs w:val="28"/>
          <w:lang w:eastAsia="ru-RU"/>
        </w:rPr>
        <w:t>му из них присваивается порядковый номер по мере уменьшения итогового значения рейтинга. Заявлению с наибольшим итоговым значением рейтинга присваивается 1-й номер.</w:t>
      </w:r>
    </w:p>
    <w:p w:rsidR="00C30791" w:rsidRPr="00E27F8F" w:rsidRDefault="00C30791" w:rsidP="00C30791">
      <w:pPr>
        <w:spacing w:after="0" w:line="240" w:lineRule="auto"/>
        <w:ind w:firstLine="709"/>
        <w:jc w:val="both"/>
        <w:rPr>
          <w:rFonts w:ascii="Times New Roman" w:eastAsia="Times New Roman" w:hAnsi="Times New Roman" w:cs="Times New Roman"/>
          <w:sz w:val="28"/>
          <w:szCs w:val="28"/>
          <w:lang w:eastAsia="ru-RU"/>
        </w:rPr>
      </w:pPr>
      <w:r w:rsidRPr="00E27F8F">
        <w:rPr>
          <w:rFonts w:ascii="Times New Roman" w:eastAsia="Times New Roman" w:hAnsi="Times New Roman" w:cs="Times New Roman"/>
          <w:sz w:val="28"/>
          <w:szCs w:val="28"/>
          <w:lang w:eastAsia="ru-RU"/>
        </w:rPr>
        <w:t>42. Получателем имущественной поддержки определяется организация, заявлению которой в соответствии с </w:t>
      </w:r>
      <w:hyperlink r:id="rId49" w:anchor="block_121" w:history="1">
        <w:r w:rsidRPr="00E27F8F">
          <w:rPr>
            <w:rFonts w:ascii="Times New Roman" w:eastAsia="Times New Roman" w:hAnsi="Times New Roman" w:cs="Times New Roman"/>
            <w:sz w:val="28"/>
            <w:szCs w:val="28"/>
            <w:lang w:eastAsia="ru-RU"/>
          </w:rPr>
          <w:t>пунктом 41</w:t>
        </w:r>
      </w:hyperlink>
      <w:r w:rsidRPr="00E27F8F">
        <w:rPr>
          <w:rFonts w:ascii="Times New Roman" w:eastAsia="Times New Roman" w:hAnsi="Times New Roman" w:cs="Times New Roman"/>
          <w:sz w:val="28"/>
          <w:szCs w:val="28"/>
          <w:lang w:eastAsia="ru-RU"/>
        </w:rPr>
        <w:t> настоящих Правил присвоен 1-й номер.</w:t>
      </w:r>
    </w:p>
    <w:p w:rsidR="00C30791" w:rsidRPr="00E27F8F" w:rsidRDefault="00C30791" w:rsidP="00C30791">
      <w:pPr>
        <w:spacing w:after="0" w:line="240" w:lineRule="auto"/>
        <w:ind w:firstLine="709"/>
        <w:jc w:val="both"/>
        <w:rPr>
          <w:rFonts w:ascii="Times New Roman" w:eastAsia="Times New Roman" w:hAnsi="Times New Roman" w:cs="Times New Roman"/>
          <w:sz w:val="28"/>
          <w:szCs w:val="28"/>
          <w:lang w:eastAsia="ru-RU"/>
        </w:rPr>
      </w:pPr>
      <w:r w:rsidRPr="00E27F8F">
        <w:rPr>
          <w:rFonts w:ascii="Times New Roman" w:eastAsia="Times New Roman" w:hAnsi="Times New Roman" w:cs="Times New Roman"/>
          <w:sz w:val="28"/>
          <w:szCs w:val="28"/>
          <w:lang w:eastAsia="ru-RU"/>
        </w:rPr>
        <w:t>43. Комиссия ведет протокол оценки и сопоставления заявлений, в кот</w:t>
      </w:r>
      <w:r w:rsidRPr="00E27F8F">
        <w:rPr>
          <w:rFonts w:ascii="Times New Roman" w:eastAsia="Times New Roman" w:hAnsi="Times New Roman" w:cs="Times New Roman"/>
          <w:sz w:val="28"/>
          <w:szCs w:val="28"/>
          <w:lang w:eastAsia="ru-RU"/>
        </w:rPr>
        <w:t>о</w:t>
      </w:r>
      <w:r w:rsidRPr="00E27F8F">
        <w:rPr>
          <w:rFonts w:ascii="Times New Roman" w:eastAsia="Times New Roman" w:hAnsi="Times New Roman" w:cs="Times New Roman"/>
          <w:sz w:val="28"/>
          <w:szCs w:val="28"/>
          <w:lang w:eastAsia="ru-RU"/>
        </w:rPr>
        <w:t>ром должны содержаться сведения о месте, дате, времени проведения оценки и сопоставления заявлений, об определении итогового значения рейтинга заявл</w:t>
      </w:r>
      <w:r w:rsidRPr="00E27F8F">
        <w:rPr>
          <w:rFonts w:ascii="Times New Roman" w:eastAsia="Times New Roman" w:hAnsi="Times New Roman" w:cs="Times New Roman"/>
          <w:sz w:val="28"/>
          <w:szCs w:val="28"/>
          <w:lang w:eastAsia="ru-RU"/>
        </w:rPr>
        <w:t>е</w:t>
      </w:r>
      <w:r w:rsidRPr="00E27F8F">
        <w:rPr>
          <w:rFonts w:ascii="Times New Roman" w:eastAsia="Times New Roman" w:hAnsi="Times New Roman" w:cs="Times New Roman"/>
          <w:sz w:val="28"/>
          <w:szCs w:val="28"/>
          <w:lang w:eastAsia="ru-RU"/>
        </w:rPr>
        <w:t>ний с указанием наименований подавших их организаций, о присвоении зая</w:t>
      </w:r>
      <w:r w:rsidRPr="00E27F8F">
        <w:rPr>
          <w:rFonts w:ascii="Times New Roman" w:eastAsia="Times New Roman" w:hAnsi="Times New Roman" w:cs="Times New Roman"/>
          <w:sz w:val="28"/>
          <w:szCs w:val="28"/>
          <w:lang w:eastAsia="ru-RU"/>
        </w:rPr>
        <w:t>в</w:t>
      </w:r>
      <w:r w:rsidRPr="00E27F8F">
        <w:rPr>
          <w:rFonts w:ascii="Times New Roman" w:eastAsia="Times New Roman" w:hAnsi="Times New Roman" w:cs="Times New Roman"/>
          <w:sz w:val="28"/>
          <w:szCs w:val="28"/>
          <w:lang w:eastAsia="ru-RU"/>
        </w:rPr>
        <w:t>лениям порядковых номеров, а также об определении получателя имуществе</w:t>
      </w:r>
      <w:r w:rsidRPr="00E27F8F">
        <w:rPr>
          <w:rFonts w:ascii="Times New Roman" w:eastAsia="Times New Roman" w:hAnsi="Times New Roman" w:cs="Times New Roman"/>
          <w:sz w:val="28"/>
          <w:szCs w:val="28"/>
          <w:lang w:eastAsia="ru-RU"/>
        </w:rPr>
        <w:t>н</w:t>
      </w:r>
      <w:r w:rsidRPr="00E27F8F">
        <w:rPr>
          <w:rFonts w:ascii="Times New Roman" w:eastAsia="Times New Roman" w:hAnsi="Times New Roman" w:cs="Times New Roman"/>
          <w:sz w:val="28"/>
          <w:szCs w:val="28"/>
          <w:lang w:eastAsia="ru-RU"/>
        </w:rPr>
        <w:t>ной поддержки. Указанный протокол подписывается в день окончания пров</w:t>
      </w:r>
      <w:r w:rsidRPr="00E27F8F">
        <w:rPr>
          <w:rFonts w:ascii="Times New Roman" w:eastAsia="Times New Roman" w:hAnsi="Times New Roman" w:cs="Times New Roman"/>
          <w:sz w:val="28"/>
          <w:szCs w:val="28"/>
          <w:lang w:eastAsia="ru-RU"/>
        </w:rPr>
        <w:t>е</w:t>
      </w:r>
      <w:r w:rsidRPr="00E27F8F">
        <w:rPr>
          <w:rFonts w:ascii="Times New Roman" w:eastAsia="Times New Roman" w:hAnsi="Times New Roman" w:cs="Times New Roman"/>
          <w:sz w:val="28"/>
          <w:szCs w:val="28"/>
          <w:lang w:eastAsia="ru-RU"/>
        </w:rPr>
        <w:t>дения оценки и сопоставления заявлений и размещается уполномоченным о</w:t>
      </w:r>
      <w:r w:rsidRPr="00E27F8F">
        <w:rPr>
          <w:rFonts w:ascii="Times New Roman" w:eastAsia="Times New Roman" w:hAnsi="Times New Roman" w:cs="Times New Roman"/>
          <w:sz w:val="28"/>
          <w:szCs w:val="28"/>
          <w:lang w:eastAsia="ru-RU"/>
        </w:rPr>
        <w:t>р</w:t>
      </w:r>
      <w:r w:rsidRPr="00E27F8F">
        <w:rPr>
          <w:rFonts w:ascii="Times New Roman" w:eastAsia="Times New Roman" w:hAnsi="Times New Roman" w:cs="Times New Roman"/>
          <w:sz w:val="28"/>
          <w:szCs w:val="28"/>
          <w:lang w:eastAsia="ru-RU"/>
        </w:rPr>
        <w:t>ганом на официальном сайте не позднее 1-го рабочего дня, следующего за днем подписания протокола.</w:t>
      </w:r>
    </w:p>
    <w:p w:rsidR="00C30791" w:rsidRPr="00967215" w:rsidRDefault="00C30791" w:rsidP="00C30791">
      <w:pPr>
        <w:spacing w:after="0" w:line="240" w:lineRule="auto"/>
        <w:ind w:firstLine="709"/>
        <w:jc w:val="both"/>
        <w:rPr>
          <w:rFonts w:ascii="Times New Roman" w:eastAsia="Times New Roman" w:hAnsi="Times New Roman" w:cs="Times New Roman"/>
          <w:sz w:val="28"/>
          <w:szCs w:val="28"/>
          <w:lang w:eastAsia="ru-RU"/>
        </w:rPr>
      </w:pPr>
      <w:r w:rsidRPr="00E27F8F">
        <w:rPr>
          <w:rFonts w:ascii="Times New Roman" w:eastAsia="Times New Roman" w:hAnsi="Times New Roman" w:cs="Times New Roman"/>
          <w:sz w:val="28"/>
          <w:szCs w:val="28"/>
          <w:lang w:eastAsia="ru-RU"/>
        </w:rPr>
        <w:t>44. В ходе рассмотрения заявлений комиссия через уполномоченный о</w:t>
      </w:r>
      <w:r w:rsidRPr="00E27F8F">
        <w:rPr>
          <w:rFonts w:ascii="Times New Roman" w:eastAsia="Times New Roman" w:hAnsi="Times New Roman" w:cs="Times New Roman"/>
          <w:sz w:val="28"/>
          <w:szCs w:val="28"/>
          <w:lang w:eastAsia="ru-RU"/>
        </w:rPr>
        <w:t>р</w:t>
      </w:r>
      <w:r w:rsidRPr="00E27F8F">
        <w:rPr>
          <w:rFonts w:ascii="Times New Roman" w:eastAsia="Times New Roman" w:hAnsi="Times New Roman" w:cs="Times New Roman"/>
          <w:sz w:val="28"/>
          <w:szCs w:val="28"/>
          <w:lang w:eastAsia="ru-RU"/>
        </w:rPr>
        <w:t>ган может запрашивать необходимые документы и информацию у других фед</w:t>
      </w:r>
      <w:r w:rsidRPr="00E27F8F">
        <w:rPr>
          <w:rFonts w:ascii="Times New Roman" w:eastAsia="Times New Roman" w:hAnsi="Times New Roman" w:cs="Times New Roman"/>
          <w:sz w:val="28"/>
          <w:szCs w:val="28"/>
          <w:lang w:eastAsia="ru-RU"/>
        </w:rPr>
        <w:t>е</w:t>
      </w:r>
      <w:r w:rsidRPr="00E27F8F">
        <w:rPr>
          <w:rFonts w:ascii="Times New Roman" w:eastAsia="Times New Roman" w:hAnsi="Times New Roman" w:cs="Times New Roman"/>
          <w:sz w:val="28"/>
          <w:szCs w:val="28"/>
          <w:lang w:eastAsia="ru-RU"/>
        </w:rPr>
        <w:t>ральных органов исполнительной власти, органов</w:t>
      </w:r>
      <w:r w:rsidRPr="00967215">
        <w:rPr>
          <w:rFonts w:ascii="Times New Roman" w:eastAsia="Times New Roman" w:hAnsi="Times New Roman" w:cs="Times New Roman"/>
          <w:sz w:val="28"/>
          <w:szCs w:val="28"/>
          <w:lang w:eastAsia="ru-RU"/>
        </w:rPr>
        <w:t xml:space="preserve"> государственных внебю</w:t>
      </w:r>
      <w:r w:rsidRPr="00967215">
        <w:rPr>
          <w:rFonts w:ascii="Times New Roman" w:eastAsia="Times New Roman" w:hAnsi="Times New Roman" w:cs="Times New Roman"/>
          <w:sz w:val="28"/>
          <w:szCs w:val="28"/>
          <w:lang w:eastAsia="ru-RU"/>
        </w:rPr>
        <w:t>д</w:t>
      </w:r>
      <w:r w:rsidRPr="00967215">
        <w:rPr>
          <w:rFonts w:ascii="Times New Roman" w:eastAsia="Times New Roman" w:hAnsi="Times New Roman" w:cs="Times New Roman"/>
          <w:sz w:val="28"/>
          <w:szCs w:val="28"/>
          <w:lang w:eastAsia="ru-RU"/>
        </w:rPr>
        <w:t>жетных фондов, органов исполнительной власти субъектов Российской Фед</w:t>
      </w:r>
      <w:r w:rsidRPr="00967215">
        <w:rPr>
          <w:rFonts w:ascii="Times New Roman" w:eastAsia="Times New Roman" w:hAnsi="Times New Roman" w:cs="Times New Roman"/>
          <w:sz w:val="28"/>
          <w:szCs w:val="28"/>
          <w:lang w:eastAsia="ru-RU"/>
        </w:rPr>
        <w:t>е</w:t>
      </w:r>
      <w:r w:rsidRPr="00967215">
        <w:rPr>
          <w:rFonts w:ascii="Times New Roman" w:eastAsia="Times New Roman" w:hAnsi="Times New Roman" w:cs="Times New Roman"/>
          <w:sz w:val="28"/>
          <w:szCs w:val="28"/>
          <w:lang w:eastAsia="ru-RU"/>
        </w:rPr>
        <w:t>рации, а также органов местного самоуправления, осуществляющих исполн</w:t>
      </w:r>
      <w:r w:rsidRPr="00967215">
        <w:rPr>
          <w:rFonts w:ascii="Times New Roman" w:eastAsia="Times New Roman" w:hAnsi="Times New Roman" w:cs="Times New Roman"/>
          <w:sz w:val="28"/>
          <w:szCs w:val="28"/>
          <w:lang w:eastAsia="ru-RU"/>
        </w:rPr>
        <w:t>и</w:t>
      </w:r>
      <w:r w:rsidRPr="00967215">
        <w:rPr>
          <w:rFonts w:ascii="Times New Roman" w:eastAsia="Times New Roman" w:hAnsi="Times New Roman" w:cs="Times New Roman"/>
          <w:sz w:val="28"/>
          <w:szCs w:val="28"/>
          <w:lang w:eastAsia="ru-RU"/>
        </w:rPr>
        <w:t>тельно-распорядительные полномочия.</w:t>
      </w:r>
    </w:p>
    <w:p w:rsidR="00C30791" w:rsidRPr="00967215" w:rsidRDefault="00C30791" w:rsidP="00C30791">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45. Заявления, поступившие в уполномоченный орган в течение срока приема заявлений, и прилагаемые к ним документы, протоколы заседаний к</w:t>
      </w:r>
      <w:r w:rsidRPr="00967215">
        <w:rPr>
          <w:rFonts w:ascii="Times New Roman" w:eastAsia="Times New Roman" w:hAnsi="Times New Roman" w:cs="Times New Roman"/>
          <w:sz w:val="28"/>
          <w:szCs w:val="28"/>
          <w:lang w:eastAsia="ru-RU"/>
        </w:rPr>
        <w:t>о</w:t>
      </w:r>
      <w:r w:rsidRPr="00967215">
        <w:rPr>
          <w:rFonts w:ascii="Times New Roman" w:eastAsia="Times New Roman" w:hAnsi="Times New Roman" w:cs="Times New Roman"/>
          <w:sz w:val="28"/>
          <w:szCs w:val="28"/>
          <w:lang w:eastAsia="ru-RU"/>
        </w:rPr>
        <w:t>миссии, а также аудио- и видеозаписи вскрытия конвертов с заявлениями хр</w:t>
      </w:r>
      <w:r w:rsidRPr="00967215">
        <w:rPr>
          <w:rFonts w:ascii="Times New Roman" w:eastAsia="Times New Roman" w:hAnsi="Times New Roman" w:cs="Times New Roman"/>
          <w:sz w:val="28"/>
          <w:szCs w:val="28"/>
          <w:lang w:eastAsia="ru-RU"/>
        </w:rPr>
        <w:t>а</w:t>
      </w:r>
      <w:r w:rsidRPr="00967215">
        <w:rPr>
          <w:rFonts w:ascii="Times New Roman" w:eastAsia="Times New Roman" w:hAnsi="Times New Roman" w:cs="Times New Roman"/>
          <w:sz w:val="28"/>
          <w:szCs w:val="28"/>
          <w:lang w:eastAsia="ru-RU"/>
        </w:rPr>
        <w:t>нятся уполномоченным органом не менее 5 лет.</w:t>
      </w:r>
    </w:p>
    <w:p w:rsidR="00C30791" w:rsidRPr="00967215" w:rsidRDefault="00C30791" w:rsidP="00C30791">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Пункт 46 изменен с 19 июня 2024 г. - </w:t>
      </w:r>
      <w:hyperlink r:id="rId50" w:anchor="block_1039" w:history="1">
        <w:r w:rsidRPr="00967215">
          <w:rPr>
            <w:rFonts w:ascii="Times New Roman" w:eastAsia="Times New Roman" w:hAnsi="Times New Roman" w:cs="Times New Roman"/>
            <w:sz w:val="28"/>
            <w:szCs w:val="28"/>
            <w:u w:val="single"/>
            <w:lang w:eastAsia="ru-RU"/>
          </w:rPr>
          <w:t>Постановление</w:t>
        </w:r>
      </w:hyperlink>
      <w:r w:rsidRPr="00967215">
        <w:rPr>
          <w:rFonts w:ascii="Times New Roman" w:eastAsia="Times New Roman" w:hAnsi="Times New Roman" w:cs="Times New Roman"/>
          <w:sz w:val="28"/>
          <w:szCs w:val="28"/>
          <w:lang w:eastAsia="ru-RU"/>
        </w:rPr>
        <w:t> Правительства Ро</w:t>
      </w:r>
      <w:r w:rsidRPr="00967215">
        <w:rPr>
          <w:rFonts w:ascii="Times New Roman" w:eastAsia="Times New Roman" w:hAnsi="Times New Roman" w:cs="Times New Roman"/>
          <w:sz w:val="28"/>
          <w:szCs w:val="28"/>
          <w:lang w:eastAsia="ru-RU"/>
        </w:rPr>
        <w:t>с</w:t>
      </w:r>
      <w:r w:rsidRPr="00967215">
        <w:rPr>
          <w:rFonts w:ascii="Times New Roman" w:eastAsia="Times New Roman" w:hAnsi="Times New Roman" w:cs="Times New Roman"/>
          <w:sz w:val="28"/>
          <w:szCs w:val="28"/>
          <w:lang w:eastAsia="ru-RU"/>
        </w:rPr>
        <w:t>сии от 11 июня 2024 г. N 777</w:t>
      </w:r>
    </w:p>
    <w:p w:rsidR="00C30791" w:rsidRPr="00967215" w:rsidRDefault="00C30791" w:rsidP="00C30791">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46. В течение 10 дней со дня подписания протокола, которым оформлено решение комиссии об определении получателя имущественной поддержки, уполномоченный орган передает такому получателю проект договора, который составляется путем заполнения типовой формы договора, установленной упо</w:t>
      </w:r>
      <w:r w:rsidRPr="00967215">
        <w:rPr>
          <w:rFonts w:ascii="Times New Roman" w:eastAsia="Times New Roman" w:hAnsi="Times New Roman" w:cs="Times New Roman"/>
          <w:sz w:val="28"/>
          <w:szCs w:val="28"/>
          <w:lang w:eastAsia="ru-RU"/>
        </w:rPr>
        <w:t>л</w:t>
      </w:r>
      <w:r w:rsidRPr="00967215">
        <w:rPr>
          <w:rFonts w:ascii="Times New Roman" w:eastAsia="Times New Roman" w:hAnsi="Times New Roman" w:cs="Times New Roman"/>
          <w:sz w:val="28"/>
          <w:szCs w:val="28"/>
          <w:lang w:eastAsia="ru-RU"/>
        </w:rPr>
        <w:t>номоченным органом (далее - договор).</w:t>
      </w:r>
    </w:p>
    <w:p w:rsidR="00C30791" w:rsidRPr="00967215" w:rsidRDefault="00C30791" w:rsidP="00C30791">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lastRenderedPageBreak/>
        <w:t>47. Договор подписывается получателем имущественной поддержки в 10-дневный срок со дня его получения и представляется в уполномоченный орган.</w:t>
      </w:r>
    </w:p>
    <w:p w:rsidR="00C30791" w:rsidRPr="00CC6874" w:rsidRDefault="00C30791" w:rsidP="00C30791">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48. До окончания срока, предусмотренного </w:t>
      </w:r>
      <w:hyperlink r:id="rId51" w:anchor="block_126" w:history="1">
        <w:r w:rsidRPr="00967215">
          <w:rPr>
            <w:rFonts w:ascii="Times New Roman" w:eastAsia="Times New Roman" w:hAnsi="Times New Roman" w:cs="Times New Roman"/>
            <w:sz w:val="28"/>
            <w:szCs w:val="28"/>
            <w:u w:val="single"/>
            <w:lang w:eastAsia="ru-RU"/>
          </w:rPr>
          <w:t>пунктом 46</w:t>
        </w:r>
      </w:hyperlink>
      <w:r w:rsidRPr="00967215">
        <w:rPr>
          <w:rFonts w:ascii="Times New Roman" w:eastAsia="Times New Roman" w:hAnsi="Times New Roman" w:cs="Times New Roman"/>
          <w:sz w:val="28"/>
          <w:szCs w:val="28"/>
          <w:lang w:eastAsia="ru-RU"/>
        </w:rPr>
        <w:t> настоящих Пр</w:t>
      </w:r>
      <w:r w:rsidRPr="00967215">
        <w:rPr>
          <w:rFonts w:ascii="Times New Roman" w:eastAsia="Times New Roman" w:hAnsi="Times New Roman" w:cs="Times New Roman"/>
          <w:sz w:val="28"/>
          <w:szCs w:val="28"/>
          <w:lang w:eastAsia="ru-RU"/>
        </w:rPr>
        <w:t>а</w:t>
      </w:r>
      <w:r w:rsidRPr="00967215">
        <w:rPr>
          <w:rFonts w:ascii="Times New Roman" w:eastAsia="Times New Roman" w:hAnsi="Times New Roman" w:cs="Times New Roman"/>
          <w:sz w:val="28"/>
          <w:szCs w:val="28"/>
          <w:lang w:eastAsia="ru-RU"/>
        </w:rPr>
        <w:t xml:space="preserve">вил, уполномоченный орган обязан отказаться от заключения договора с </w:t>
      </w:r>
      <w:r w:rsidRPr="00CC6874">
        <w:rPr>
          <w:rFonts w:ascii="Times New Roman" w:eastAsia="Times New Roman" w:hAnsi="Times New Roman" w:cs="Times New Roman"/>
          <w:sz w:val="28"/>
          <w:szCs w:val="28"/>
          <w:lang w:eastAsia="ru-RU"/>
        </w:rPr>
        <w:t>опр</w:t>
      </w:r>
      <w:r w:rsidRPr="00CC6874">
        <w:rPr>
          <w:rFonts w:ascii="Times New Roman" w:eastAsia="Times New Roman" w:hAnsi="Times New Roman" w:cs="Times New Roman"/>
          <w:sz w:val="28"/>
          <w:szCs w:val="28"/>
          <w:lang w:eastAsia="ru-RU"/>
        </w:rPr>
        <w:t>е</w:t>
      </w:r>
      <w:r w:rsidRPr="00CC6874">
        <w:rPr>
          <w:rFonts w:ascii="Times New Roman" w:eastAsia="Times New Roman" w:hAnsi="Times New Roman" w:cs="Times New Roman"/>
          <w:sz w:val="28"/>
          <w:szCs w:val="28"/>
          <w:lang w:eastAsia="ru-RU"/>
        </w:rPr>
        <w:t>деленным комиссией получателем имущественной поддержки в случае, если организация не отвечает условиям, предусмотренным </w:t>
      </w:r>
      <w:hyperlink r:id="rId52" w:anchor="block_30" w:history="1">
        <w:r w:rsidRPr="00CC6874">
          <w:rPr>
            <w:rFonts w:ascii="Times New Roman" w:eastAsia="Times New Roman" w:hAnsi="Times New Roman" w:cs="Times New Roman"/>
            <w:sz w:val="28"/>
            <w:szCs w:val="28"/>
            <w:lang w:eastAsia="ru-RU"/>
          </w:rPr>
          <w:t>подпунктами "з" - "к" пункта 2</w:t>
        </w:r>
      </w:hyperlink>
      <w:r w:rsidRPr="00CC6874">
        <w:rPr>
          <w:rFonts w:ascii="Times New Roman" w:eastAsia="Times New Roman" w:hAnsi="Times New Roman" w:cs="Times New Roman"/>
          <w:sz w:val="28"/>
          <w:szCs w:val="28"/>
          <w:lang w:eastAsia="ru-RU"/>
        </w:rPr>
        <w:t> настоящих Правил.</w:t>
      </w:r>
    </w:p>
    <w:p w:rsidR="00C30791" w:rsidRPr="00CC6874" w:rsidRDefault="00C30791" w:rsidP="00C30791">
      <w:pPr>
        <w:spacing w:after="0" w:line="240" w:lineRule="auto"/>
        <w:ind w:firstLine="709"/>
        <w:jc w:val="both"/>
        <w:rPr>
          <w:rFonts w:ascii="Times New Roman" w:eastAsia="Times New Roman" w:hAnsi="Times New Roman" w:cs="Times New Roman"/>
          <w:sz w:val="28"/>
          <w:szCs w:val="28"/>
          <w:lang w:eastAsia="ru-RU"/>
        </w:rPr>
      </w:pPr>
      <w:r w:rsidRPr="00CC6874">
        <w:rPr>
          <w:rFonts w:ascii="Times New Roman" w:eastAsia="Times New Roman" w:hAnsi="Times New Roman" w:cs="Times New Roman"/>
          <w:sz w:val="28"/>
          <w:szCs w:val="28"/>
          <w:lang w:eastAsia="ru-RU"/>
        </w:rPr>
        <w:t>Решение уполномоченного органа об отказе в заключени</w:t>
      </w:r>
      <w:proofErr w:type="gramStart"/>
      <w:r w:rsidRPr="00CC6874">
        <w:rPr>
          <w:rFonts w:ascii="Times New Roman" w:eastAsia="Times New Roman" w:hAnsi="Times New Roman" w:cs="Times New Roman"/>
          <w:sz w:val="28"/>
          <w:szCs w:val="28"/>
          <w:lang w:eastAsia="ru-RU"/>
        </w:rPr>
        <w:t>и</w:t>
      </w:r>
      <w:proofErr w:type="gramEnd"/>
      <w:r w:rsidRPr="00CC6874">
        <w:rPr>
          <w:rFonts w:ascii="Times New Roman" w:eastAsia="Times New Roman" w:hAnsi="Times New Roman" w:cs="Times New Roman"/>
          <w:sz w:val="28"/>
          <w:szCs w:val="28"/>
          <w:lang w:eastAsia="ru-RU"/>
        </w:rPr>
        <w:t xml:space="preserve"> договора с определенным комиссией получателем имущественной поддержки размещается уполномоченным органом на официальном сайте не позднее 1-го рабочего дня, следующего за днем принятия такого решения, и должно содержать сведения о фактах, являющихся основанием для отказа в заключении договора, и реквиз</w:t>
      </w:r>
      <w:r w:rsidRPr="00CC6874">
        <w:rPr>
          <w:rFonts w:ascii="Times New Roman" w:eastAsia="Times New Roman" w:hAnsi="Times New Roman" w:cs="Times New Roman"/>
          <w:sz w:val="28"/>
          <w:szCs w:val="28"/>
          <w:lang w:eastAsia="ru-RU"/>
        </w:rPr>
        <w:t>и</w:t>
      </w:r>
      <w:r w:rsidRPr="00CC6874">
        <w:rPr>
          <w:rFonts w:ascii="Times New Roman" w:eastAsia="Times New Roman" w:hAnsi="Times New Roman" w:cs="Times New Roman"/>
          <w:sz w:val="28"/>
          <w:szCs w:val="28"/>
          <w:lang w:eastAsia="ru-RU"/>
        </w:rPr>
        <w:t>ты документов, подтверждающих такие факты.</w:t>
      </w:r>
    </w:p>
    <w:p w:rsidR="00C30791" w:rsidRPr="00CC6874"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49. В случае принятия уполномоченным органом решения об отказе в з</w:t>
      </w:r>
      <w:r w:rsidRPr="00967215">
        <w:rPr>
          <w:rFonts w:ascii="Times New Roman" w:eastAsia="Times New Roman" w:hAnsi="Times New Roman" w:cs="Times New Roman"/>
          <w:sz w:val="28"/>
          <w:szCs w:val="28"/>
          <w:lang w:eastAsia="ru-RU"/>
        </w:rPr>
        <w:t>а</w:t>
      </w:r>
      <w:r w:rsidRPr="00967215">
        <w:rPr>
          <w:rFonts w:ascii="Times New Roman" w:eastAsia="Times New Roman" w:hAnsi="Times New Roman" w:cs="Times New Roman"/>
          <w:sz w:val="28"/>
          <w:szCs w:val="28"/>
          <w:lang w:eastAsia="ru-RU"/>
        </w:rPr>
        <w:t>ключени</w:t>
      </w:r>
      <w:proofErr w:type="gramStart"/>
      <w:r w:rsidRPr="00967215">
        <w:rPr>
          <w:rFonts w:ascii="Times New Roman" w:eastAsia="Times New Roman" w:hAnsi="Times New Roman" w:cs="Times New Roman"/>
          <w:sz w:val="28"/>
          <w:szCs w:val="28"/>
          <w:lang w:eastAsia="ru-RU"/>
        </w:rPr>
        <w:t>и</w:t>
      </w:r>
      <w:proofErr w:type="gramEnd"/>
      <w:r w:rsidRPr="00967215">
        <w:rPr>
          <w:rFonts w:ascii="Times New Roman" w:eastAsia="Times New Roman" w:hAnsi="Times New Roman" w:cs="Times New Roman"/>
          <w:sz w:val="28"/>
          <w:szCs w:val="28"/>
          <w:lang w:eastAsia="ru-RU"/>
        </w:rPr>
        <w:t xml:space="preserve"> договора с определенным комиссией получателем имущественной поддержки либо при уклонении такого получателя от заключения </w:t>
      </w:r>
      <w:r w:rsidRPr="00CC6874">
        <w:rPr>
          <w:rFonts w:ascii="Times New Roman" w:eastAsia="Times New Roman" w:hAnsi="Times New Roman" w:cs="Times New Roman"/>
          <w:sz w:val="28"/>
          <w:szCs w:val="28"/>
          <w:lang w:eastAsia="ru-RU"/>
        </w:rPr>
        <w:t>договора к</w:t>
      </w:r>
      <w:r w:rsidRPr="00CC6874">
        <w:rPr>
          <w:rFonts w:ascii="Times New Roman" w:eastAsia="Times New Roman" w:hAnsi="Times New Roman" w:cs="Times New Roman"/>
          <w:sz w:val="28"/>
          <w:szCs w:val="28"/>
          <w:lang w:eastAsia="ru-RU"/>
        </w:rPr>
        <w:t>о</w:t>
      </w:r>
      <w:r w:rsidRPr="00CC6874">
        <w:rPr>
          <w:rFonts w:ascii="Times New Roman" w:eastAsia="Times New Roman" w:hAnsi="Times New Roman" w:cs="Times New Roman"/>
          <w:sz w:val="28"/>
          <w:szCs w:val="28"/>
          <w:lang w:eastAsia="ru-RU"/>
        </w:rPr>
        <w:t>миссия принимает решение об отмене решения об определении получателя имущественной поддержки, принятого в соответствии с </w:t>
      </w:r>
      <w:hyperlink r:id="rId53" w:anchor="block_122" w:history="1">
        <w:r w:rsidRPr="00CC6874">
          <w:rPr>
            <w:rFonts w:ascii="Times New Roman" w:eastAsia="Times New Roman" w:hAnsi="Times New Roman" w:cs="Times New Roman"/>
            <w:sz w:val="28"/>
            <w:szCs w:val="28"/>
            <w:lang w:eastAsia="ru-RU"/>
          </w:rPr>
          <w:t>пунктом 42</w:t>
        </w:r>
      </w:hyperlink>
      <w:r w:rsidRPr="00CC6874">
        <w:rPr>
          <w:rFonts w:ascii="Times New Roman" w:eastAsia="Times New Roman" w:hAnsi="Times New Roman" w:cs="Times New Roman"/>
          <w:sz w:val="28"/>
          <w:szCs w:val="28"/>
          <w:lang w:eastAsia="ru-RU"/>
        </w:rPr>
        <w:t> настоящих Правил, и решение об определении получателем имущественной поддержки организации, заявлению которой в соответствии с </w:t>
      </w:r>
      <w:hyperlink r:id="rId54" w:anchor="block_121" w:history="1">
        <w:r w:rsidRPr="00CC6874">
          <w:rPr>
            <w:rFonts w:ascii="Times New Roman" w:eastAsia="Times New Roman" w:hAnsi="Times New Roman" w:cs="Times New Roman"/>
            <w:sz w:val="28"/>
            <w:szCs w:val="28"/>
            <w:lang w:eastAsia="ru-RU"/>
          </w:rPr>
          <w:t>пунктом 41</w:t>
        </w:r>
      </w:hyperlink>
      <w:r w:rsidRPr="00CC6874">
        <w:rPr>
          <w:rFonts w:ascii="Times New Roman" w:eastAsia="Times New Roman" w:hAnsi="Times New Roman" w:cs="Times New Roman"/>
          <w:sz w:val="28"/>
          <w:szCs w:val="28"/>
          <w:lang w:eastAsia="ru-RU"/>
        </w:rPr>
        <w:t> настоящих Пр</w:t>
      </w:r>
      <w:r w:rsidRPr="00CC6874">
        <w:rPr>
          <w:rFonts w:ascii="Times New Roman" w:eastAsia="Times New Roman" w:hAnsi="Times New Roman" w:cs="Times New Roman"/>
          <w:sz w:val="28"/>
          <w:szCs w:val="28"/>
          <w:lang w:eastAsia="ru-RU"/>
        </w:rPr>
        <w:t>а</w:t>
      </w:r>
      <w:r w:rsidRPr="00CC6874">
        <w:rPr>
          <w:rFonts w:ascii="Times New Roman" w:eastAsia="Times New Roman" w:hAnsi="Times New Roman" w:cs="Times New Roman"/>
          <w:sz w:val="28"/>
          <w:szCs w:val="28"/>
          <w:lang w:eastAsia="ru-RU"/>
        </w:rPr>
        <w:t>вил присвоен 2-й номер. Указанные решения оформляются протоколом, кот</w:t>
      </w:r>
      <w:r w:rsidRPr="00CC6874">
        <w:rPr>
          <w:rFonts w:ascii="Times New Roman" w:eastAsia="Times New Roman" w:hAnsi="Times New Roman" w:cs="Times New Roman"/>
          <w:sz w:val="28"/>
          <w:szCs w:val="28"/>
          <w:lang w:eastAsia="ru-RU"/>
        </w:rPr>
        <w:t>о</w:t>
      </w:r>
      <w:r w:rsidRPr="00CC6874">
        <w:rPr>
          <w:rFonts w:ascii="Times New Roman" w:eastAsia="Times New Roman" w:hAnsi="Times New Roman" w:cs="Times New Roman"/>
          <w:sz w:val="28"/>
          <w:szCs w:val="28"/>
          <w:lang w:eastAsia="ru-RU"/>
        </w:rPr>
        <w:t>рый подписывается всеми присутствующими членами комиссии в день его с</w:t>
      </w:r>
      <w:r w:rsidRPr="00CC6874">
        <w:rPr>
          <w:rFonts w:ascii="Times New Roman" w:eastAsia="Times New Roman" w:hAnsi="Times New Roman" w:cs="Times New Roman"/>
          <w:sz w:val="28"/>
          <w:szCs w:val="28"/>
          <w:lang w:eastAsia="ru-RU"/>
        </w:rPr>
        <w:t>о</w:t>
      </w:r>
      <w:r w:rsidRPr="00CC6874">
        <w:rPr>
          <w:rFonts w:ascii="Times New Roman" w:eastAsia="Times New Roman" w:hAnsi="Times New Roman" w:cs="Times New Roman"/>
          <w:sz w:val="28"/>
          <w:szCs w:val="28"/>
          <w:lang w:eastAsia="ru-RU"/>
        </w:rPr>
        <w:t>ставления и размещается уполномоченным органом на официальном сайте не позднее 1-го рабочего дня, следующего за днем подписания протокола.</w:t>
      </w:r>
    </w:p>
    <w:p w:rsidR="00C30791" w:rsidRDefault="00C30791" w:rsidP="00BC4B40">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C6874">
        <w:rPr>
          <w:rFonts w:ascii="Times New Roman" w:eastAsia="Times New Roman" w:hAnsi="Times New Roman" w:cs="Times New Roman"/>
          <w:sz w:val="28"/>
          <w:szCs w:val="28"/>
          <w:lang w:eastAsia="ru-RU"/>
        </w:rPr>
        <w:t>50. В случае принятия</w:t>
      </w:r>
      <w:r w:rsidRPr="005661AA">
        <w:rPr>
          <w:rFonts w:ascii="Times New Roman" w:eastAsia="Times New Roman" w:hAnsi="Times New Roman" w:cs="Times New Roman"/>
          <w:sz w:val="28"/>
          <w:szCs w:val="28"/>
          <w:lang w:eastAsia="ru-RU"/>
        </w:rPr>
        <w:t xml:space="preserve"> уполномоченным органом решения по основаниям, предусмотренным </w:t>
      </w:r>
      <w:hyperlink r:id="rId55" w:anchor="block_128" w:history="1">
        <w:r w:rsidRPr="005661AA">
          <w:rPr>
            <w:rFonts w:ascii="Times New Roman" w:eastAsia="Times New Roman" w:hAnsi="Times New Roman" w:cs="Times New Roman"/>
            <w:sz w:val="28"/>
            <w:szCs w:val="28"/>
            <w:lang w:eastAsia="ru-RU"/>
          </w:rPr>
          <w:t>пунктом 48</w:t>
        </w:r>
      </w:hyperlink>
      <w:r w:rsidRPr="005661AA">
        <w:rPr>
          <w:rFonts w:ascii="Times New Roman" w:eastAsia="Times New Roman" w:hAnsi="Times New Roman" w:cs="Times New Roman"/>
          <w:sz w:val="28"/>
          <w:szCs w:val="28"/>
          <w:lang w:eastAsia="ru-RU"/>
        </w:rPr>
        <w:t> настоящих Правил, решения об отказе в закл</w:t>
      </w:r>
      <w:r w:rsidRPr="005661AA">
        <w:rPr>
          <w:rFonts w:ascii="Times New Roman" w:eastAsia="Times New Roman" w:hAnsi="Times New Roman" w:cs="Times New Roman"/>
          <w:sz w:val="28"/>
          <w:szCs w:val="28"/>
          <w:lang w:eastAsia="ru-RU"/>
        </w:rPr>
        <w:t>ю</w:t>
      </w:r>
      <w:r w:rsidRPr="005661AA">
        <w:rPr>
          <w:rFonts w:ascii="Times New Roman" w:eastAsia="Times New Roman" w:hAnsi="Times New Roman" w:cs="Times New Roman"/>
          <w:sz w:val="28"/>
          <w:szCs w:val="28"/>
          <w:lang w:eastAsia="ru-RU"/>
        </w:rPr>
        <w:t>чени</w:t>
      </w:r>
      <w:proofErr w:type="gramStart"/>
      <w:r w:rsidRPr="005661AA">
        <w:rPr>
          <w:rFonts w:ascii="Times New Roman" w:eastAsia="Times New Roman" w:hAnsi="Times New Roman" w:cs="Times New Roman"/>
          <w:sz w:val="28"/>
          <w:szCs w:val="28"/>
          <w:lang w:eastAsia="ru-RU"/>
        </w:rPr>
        <w:t>и</w:t>
      </w:r>
      <w:proofErr w:type="gramEnd"/>
      <w:r w:rsidRPr="005661AA">
        <w:rPr>
          <w:rFonts w:ascii="Times New Roman" w:eastAsia="Times New Roman" w:hAnsi="Times New Roman" w:cs="Times New Roman"/>
          <w:sz w:val="28"/>
          <w:szCs w:val="28"/>
          <w:lang w:eastAsia="ru-RU"/>
        </w:rPr>
        <w:t xml:space="preserve"> договора с определенным комиссией получателем имущественной по</w:t>
      </w:r>
      <w:r w:rsidRPr="005661AA">
        <w:rPr>
          <w:rFonts w:ascii="Times New Roman" w:eastAsia="Times New Roman" w:hAnsi="Times New Roman" w:cs="Times New Roman"/>
          <w:sz w:val="28"/>
          <w:szCs w:val="28"/>
          <w:lang w:eastAsia="ru-RU"/>
        </w:rPr>
        <w:t>д</w:t>
      </w:r>
      <w:r w:rsidRPr="005661AA">
        <w:rPr>
          <w:rFonts w:ascii="Times New Roman" w:eastAsia="Times New Roman" w:hAnsi="Times New Roman" w:cs="Times New Roman"/>
          <w:sz w:val="28"/>
          <w:szCs w:val="28"/>
          <w:lang w:eastAsia="ru-RU"/>
        </w:rPr>
        <w:t>держки, заявлению которого в соответствии с </w:t>
      </w:r>
      <w:hyperlink r:id="rId56" w:anchor="block_121" w:history="1">
        <w:r w:rsidRPr="005661AA">
          <w:rPr>
            <w:rFonts w:ascii="Times New Roman" w:eastAsia="Times New Roman" w:hAnsi="Times New Roman" w:cs="Times New Roman"/>
            <w:sz w:val="28"/>
            <w:szCs w:val="28"/>
            <w:lang w:eastAsia="ru-RU"/>
          </w:rPr>
          <w:t>пунктом 41</w:t>
        </w:r>
      </w:hyperlink>
      <w:r w:rsidRPr="005661AA">
        <w:rPr>
          <w:rFonts w:ascii="Times New Roman" w:eastAsia="Times New Roman" w:hAnsi="Times New Roman" w:cs="Times New Roman"/>
          <w:sz w:val="28"/>
          <w:szCs w:val="28"/>
          <w:lang w:eastAsia="ru-RU"/>
        </w:rPr>
        <w:t> настоящих Правил присвоен 2-й номер, либо при уклонении такого получателя от заключения д</w:t>
      </w:r>
      <w:r w:rsidRPr="005661AA">
        <w:rPr>
          <w:rFonts w:ascii="Times New Roman" w:eastAsia="Times New Roman" w:hAnsi="Times New Roman" w:cs="Times New Roman"/>
          <w:sz w:val="28"/>
          <w:szCs w:val="28"/>
          <w:lang w:eastAsia="ru-RU"/>
        </w:rPr>
        <w:t>о</w:t>
      </w:r>
      <w:r w:rsidRPr="005661AA">
        <w:rPr>
          <w:rFonts w:ascii="Times New Roman" w:eastAsia="Times New Roman" w:hAnsi="Times New Roman" w:cs="Times New Roman"/>
          <w:sz w:val="28"/>
          <w:szCs w:val="28"/>
          <w:lang w:eastAsia="ru-RU"/>
        </w:rPr>
        <w:t>говора уполномоченный орган в срок, не превышающий 50 дней со дня подп</w:t>
      </w:r>
      <w:r w:rsidRPr="005661AA">
        <w:rPr>
          <w:rFonts w:ascii="Times New Roman" w:eastAsia="Times New Roman" w:hAnsi="Times New Roman" w:cs="Times New Roman"/>
          <w:sz w:val="28"/>
          <w:szCs w:val="28"/>
          <w:lang w:eastAsia="ru-RU"/>
        </w:rPr>
        <w:t>и</w:t>
      </w:r>
      <w:r w:rsidRPr="005661AA">
        <w:rPr>
          <w:rFonts w:ascii="Times New Roman" w:eastAsia="Times New Roman" w:hAnsi="Times New Roman" w:cs="Times New Roman"/>
          <w:sz w:val="28"/>
          <w:szCs w:val="28"/>
          <w:lang w:eastAsia="ru-RU"/>
        </w:rPr>
        <w:t>сания протокола, которым оформлено решение комиссии об определении ук</w:t>
      </w:r>
      <w:r w:rsidRPr="005661AA">
        <w:rPr>
          <w:rFonts w:ascii="Times New Roman" w:eastAsia="Times New Roman" w:hAnsi="Times New Roman" w:cs="Times New Roman"/>
          <w:sz w:val="28"/>
          <w:szCs w:val="28"/>
          <w:lang w:eastAsia="ru-RU"/>
        </w:rPr>
        <w:t>а</w:t>
      </w:r>
      <w:r w:rsidRPr="005661AA">
        <w:rPr>
          <w:rFonts w:ascii="Times New Roman" w:eastAsia="Times New Roman" w:hAnsi="Times New Roman" w:cs="Times New Roman"/>
          <w:sz w:val="28"/>
          <w:szCs w:val="28"/>
          <w:lang w:eastAsia="ru-RU"/>
        </w:rPr>
        <w:t>занного получателя имущественной поддержки, размещает новое извещение в соответствии с </w:t>
      </w:r>
      <w:hyperlink r:id="rId57" w:anchor="block_34" w:history="1">
        <w:r w:rsidRPr="005661AA">
          <w:rPr>
            <w:rFonts w:ascii="Times New Roman" w:eastAsia="Times New Roman" w:hAnsi="Times New Roman" w:cs="Times New Roman"/>
            <w:sz w:val="28"/>
            <w:szCs w:val="28"/>
            <w:lang w:eastAsia="ru-RU"/>
          </w:rPr>
          <w:t>пунктом 3</w:t>
        </w:r>
      </w:hyperlink>
      <w:r w:rsidRPr="005661AA">
        <w:rPr>
          <w:rFonts w:ascii="Times New Roman" w:eastAsia="Times New Roman" w:hAnsi="Times New Roman" w:cs="Times New Roman"/>
          <w:sz w:val="28"/>
          <w:szCs w:val="28"/>
          <w:lang w:eastAsia="ru-RU"/>
        </w:rPr>
        <w:t> настоящих Правил.</w:t>
      </w:r>
    </w:p>
    <w:p w:rsidR="00BC4B40" w:rsidRPr="005661AA" w:rsidRDefault="00BC4B40" w:rsidP="00BC4B40">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C30791" w:rsidRDefault="00C30791" w:rsidP="00C30791">
      <w:pPr>
        <w:spacing w:after="0" w:line="240" w:lineRule="auto"/>
        <w:ind w:firstLine="709"/>
        <w:jc w:val="both"/>
        <w:rPr>
          <w:rFonts w:ascii="Times New Roman" w:eastAsia="Times New Roman" w:hAnsi="Times New Roman" w:cs="Times New Roman"/>
          <w:sz w:val="28"/>
          <w:szCs w:val="28"/>
          <w:lang w:eastAsia="ru-RU"/>
        </w:rPr>
      </w:pPr>
      <w:r w:rsidRPr="005661AA">
        <w:rPr>
          <w:rFonts w:ascii="Times New Roman" w:eastAsia="Times New Roman" w:hAnsi="Times New Roman" w:cs="Times New Roman"/>
          <w:sz w:val="28"/>
          <w:szCs w:val="28"/>
          <w:lang w:eastAsia="ru-RU"/>
        </w:rPr>
        <w:t>Правила дополнены приложением с 19 июня 2024 г. - </w:t>
      </w:r>
      <w:hyperlink r:id="rId58" w:anchor="block_1310" w:history="1">
        <w:r w:rsidRPr="005661AA">
          <w:rPr>
            <w:rFonts w:ascii="Times New Roman" w:eastAsia="Times New Roman" w:hAnsi="Times New Roman" w:cs="Times New Roman"/>
            <w:sz w:val="28"/>
            <w:szCs w:val="28"/>
            <w:lang w:eastAsia="ru-RU"/>
          </w:rPr>
          <w:t>Постановление</w:t>
        </w:r>
      </w:hyperlink>
      <w:r w:rsidRPr="005661AA">
        <w:rPr>
          <w:rFonts w:ascii="Times New Roman" w:eastAsia="Times New Roman" w:hAnsi="Times New Roman" w:cs="Times New Roman"/>
          <w:sz w:val="28"/>
          <w:szCs w:val="28"/>
          <w:lang w:eastAsia="ru-RU"/>
        </w:rPr>
        <w:t xml:space="preserve"> Правительства России от 11 июня 2024 г. </w:t>
      </w:r>
      <w:r>
        <w:rPr>
          <w:rFonts w:ascii="Times New Roman" w:eastAsia="Times New Roman" w:hAnsi="Times New Roman" w:cs="Times New Roman"/>
          <w:sz w:val="28"/>
          <w:szCs w:val="28"/>
          <w:lang w:eastAsia="ru-RU"/>
        </w:rPr>
        <w:t xml:space="preserve">№ </w:t>
      </w:r>
      <w:r w:rsidRPr="005661AA">
        <w:rPr>
          <w:rFonts w:ascii="Times New Roman" w:eastAsia="Times New Roman" w:hAnsi="Times New Roman" w:cs="Times New Roman"/>
          <w:sz w:val="28"/>
          <w:szCs w:val="28"/>
          <w:lang w:eastAsia="ru-RU"/>
        </w:rPr>
        <w:t>777</w:t>
      </w:r>
      <w:r>
        <w:rPr>
          <w:rFonts w:ascii="Times New Roman" w:eastAsia="Times New Roman" w:hAnsi="Times New Roman" w:cs="Times New Roman"/>
          <w:sz w:val="28"/>
          <w:szCs w:val="28"/>
          <w:lang w:eastAsia="ru-RU"/>
        </w:rPr>
        <w:t>.</w:t>
      </w:r>
    </w:p>
    <w:p w:rsidR="00BC4B40" w:rsidRDefault="00BC4B40" w:rsidP="00C30791">
      <w:pPr>
        <w:spacing w:after="0" w:line="240" w:lineRule="auto"/>
        <w:ind w:firstLine="709"/>
        <w:jc w:val="both"/>
        <w:rPr>
          <w:rFonts w:ascii="Times New Roman" w:eastAsia="Times New Roman" w:hAnsi="Times New Roman" w:cs="Times New Roman"/>
          <w:sz w:val="28"/>
          <w:szCs w:val="28"/>
          <w:lang w:eastAsia="ru-RU"/>
        </w:rPr>
      </w:pPr>
    </w:p>
    <w:p w:rsidR="000A54B6" w:rsidRDefault="000A54B6" w:rsidP="00C30791">
      <w:pPr>
        <w:spacing w:after="0" w:line="240" w:lineRule="auto"/>
        <w:ind w:firstLine="709"/>
        <w:jc w:val="both"/>
        <w:rPr>
          <w:rFonts w:ascii="Times New Roman" w:eastAsia="Times New Roman" w:hAnsi="Times New Roman" w:cs="Times New Roman"/>
          <w:sz w:val="28"/>
          <w:szCs w:val="28"/>
          <w:lang w:eastAsia="ru-RU"/>
        </w:rPr>
      </w:pPr>
    </w:p>
    <w:p w:rsidR="00BC4B40" w:rsidRPr="005661AA" w:rsidRDefault="00BC4B40" w:rsidP="00C30791">
      <w:pPr>
        <w:spacing w:after="0" w:line="240" w:lineRule="auto"/>
        <w:ind w:firstLine="709"/>
        <w:jc w:val="both"/>
        <w:rPr>
          <w:rFonts w:ascii="Times New Roman" w:eastAsia="Times New Roman" w:hAnsi="Times New Roman" w:cs="Times New Roman"/>
          <w:sz w:val="28"/>
          <w:szCs w:val="28"/>
          <w:lang w:eastAsia="ru-RU"/>
        </w:rPr>
      </w:pPr>
    </w:p>
    <w:p w:rsidR="00BC4B40" w:rsidRDefault="00BC4B40" w:rsidP="00BC4B40">
      <w:pPr>
        <w:suppressAutoHyphens/>
        <w:spacing w:after="0" w:line="240" w:lineRule="auto"/>
        <w:rPr>
          <w:rFonts w:ascii="Times New Roman" w:eastAsia="Times New Roman" w:hAnsi="Times New Roman" w:cs="Times New Roman"/>
          <w:sz w:val="26"/>
          <w:szCs w:val="26"/>
          <w:lang w:eastAsia="ru-RU"/>
        </w:rPr>
      </w:pPr>
      <w:proofErr w:type="spellStart"/>
      <w:r w:rsidRPr="00015A54">
        <w:rPr>
          <w:rFonts w:ascii="Times New Roman" w:eastAsia="Times New Roman" w:hAnsi="Times New Roman" w:cs="Times New Roman"/>
          <w:sz w:val="26"/>
          <w:szCs w:val="26"/>
          <w:lang w:eastAsia="ru-RU"/>
        </w:rPr>
        <w:t>Зам</w:t>
      </w:r>
      <w:proofErr w:type="gramStart"/>
      <w:r w:rsidRPr="00015A54">
        <w:rPr>
          <w:rFonts w:ascii="Times New Roman" w:eastAsia="Times New Roman" w:hAnsi="Times New Roman" w:cs="Times New Roman"/>
          <w:sz w:val="26"/>
          <w:szCs w:val="26"/>
          <w:lang w:eastAsia="ru-RU"/>
        </w:rPr>
        <w:t>.г</w:t>
      </w:r>
      <w:proofErr w:type="gramEnd"/>
      <w:r w:rsidRPr="00015A54">
        <w:rPr>
          <w:rFonts w:ascii="Times New Roman" w:eastAsia="Times New Roman" w:hAnsi="Times New Roman" w:cs="Times New Roman"/>
          <w:sz w:val="26"/>
          <w:szCs w:val="26"/>
          <w:lang w:eastAsia="ru-RU"/>
        </w:rPr>
        <w:t>лавы</w:t>
      </w:r>
      <w:proofErr w:type="spellEnd"/>
      <w:r w:rsidRPr="00015A54">
        <w:rPr>
          <w:rFonts w:ascii="Times New Roman" w:eastAsia="Times New Roman" w:hAnsi="Times New Roman" w:cs="Times New Roman"/>
          <w:sz w:val="26"/>
          <w:szCs w:val="26"/>
          <w:lang w:eastAsia="ru-RU"/>
        </w:rPr>
        <w:t xml:space="preserve"> администрации-</w:t>
      </w:r>
    </w:p>
    <w:p w:rsidR="00BC4B40" w:rsidRPr="00015A54" w:rsidRDefault="00BC4B40" w:rsidP="00BC4B40">
      <w:pPr>
        <w:suppressAutoHyphens/>
        <w:spacing w:after="0" w:line="240" w:lineRule="auto"/>
        <w:rPr>
          <w:rFonts w:ascii="Times New Roman" w:eastAsia="Times New Roman" w:hAnsi="Times New Roman" w:cs="Times New Roman"/>
          <w:sz w:val="26"/>
          <w:szCs w:val="26"/>
          <w:lang w:eastAsia="ru-RU"/>
        </w:rPr>
      </w:pPr>
      <w:r w:rsidRPr="00015A54">
        <w:rPr>
          <w:rFonts w:ascii="Times New Roman" w:eastAsia="Times New Roman" w:hAnsi="Times New Roman" w:cs="Times New Roman"/>
          <w:sz w:val="26"/>
          <w:szCs w:val="26"/>
          <w:lang w:eastAsia="ru-RU"/>
        </w:rPr>
        <w:t xml:space="preserve">руководитель аппарата        </w:t>
      </w:r>
      <w:r>
        <w:rPr>
          <w:rFonts w:ascii="Times New Roman" w:eastAsia="Times New Roman" w:hAnsi="Times New Roman" w:cs="Times New Roman"/>
          <w:sz w:val="26"/>
          <w:szCs w:val="26"/>
          <w:lang w:eastAsia="ru-RU"/>
        </w:rPr>
        <w:t xml:space="preserve">                                                                    </w:t>
      </w:r>
      <w:r w:rsidRPr="00015A54">
        <w:rPr>
          <w:rFonts w:ascii="Times New Roman" w:eastAsia="Times New Roman" w:hAnsi="Times New Roman" w:cs="Times New Roman"/>
          <w:sz w:val="26"/>
          <w:szCs w:val="26"/>
          <w:lang w:eastAsia="ru-RU"/>
        </w:rPr>
        <w:t xml:space="preserve"> </w:t>
      </w:r>
      <w:proofErr w:type="spellStart"/>
      <w:r w:rsidRPr="00015A54">
        <w:rPr>
          <w:rFonts w:ascii="Times New Roman" w:eastAsia="Times New Roman" w:hAnsi="Times New Roman" w:cs="Times New Roman"/>
          <w:sz w:val="26"/>
          <w:szCs w:val="26"/>
          <w:lang w:eastAsia="ru-RU"/>
        </w:rPr>
        <w:t>А.Б.Гнаева</w:t>
      </w:r>
      <w:proofErr w:type="spellEnd"/>
    </w:p>
    <w:p w:rsidR="00C30791" w:rsidRPr="005661AA" w:rsidRDefault="00C30791" w:rsidP="00C30791">
      <w:pPr>
        <w:spacing w:after="0" w:line="240" w:lineRule="auto"/>
        <w:ind w:firstLine="709"/>
        <w:jc w:val="both"/>
        <w:rPr>
          <w:rFonts w:ascii="Times New Roman" w:eastAsia="Times New Roman" w:hAnsi="Times New Roman" w:cs="Times New Roman"/>
          <w:sz w:val="28"/>
          <w:szCs w:val="28"/>
          <w:lang w:eastAsia="ru-RU"/>
        </w:rPr>
      </w:pPr>
    </w:p>
    <w:p w:rsidR="00BC4B40" w:rsidRDefault="00BC4B40" w:rsidP="00123FEC">
      <w:pPr>
        <w:spacing w:after="0" w:line="240" w:lineRule="auto"/>
        <w:jc w:val="both"/>
        <w:rPr>
          <w:rFonts w:ascii="Times New Roman" w:eastAsia="Times New Roman" w:hAnsi="Times New Roman" w:cs="Times New Roman"/>
          <w:sz w:val="28"/>
          <w:szCs w:val="28"/>
          <w:lang w:eastAsia="ru-RU"/>
        </w:rPr>
      </w:pPr>
    </w:p>
    <w:p w:rsidR="00BC4B40" w:rsidRDefault="00BC4B40">
      <w:pPr>
        <w:rPr>
          <w:rFonts w:ascii="Times New Roman" w:eastAsia="Times New Roman" w:hAnsi="Times New Roman" w:cs="Times New Roman"/>
          <w:sz w:val="28"/>
          <w:szCs w:val="28"/>
          <w:lang w:eastAsia="ru-RU"/>
        </w:rPr>
      </w:pPr>
    </w:p>
    <w:p w:rsidR="00BC4B40" w:rsidRDefault="00BC4B40">
      <w:pPr>
        <w:rPr>
          <w:rFonts w:ascii="Times New Roman" w:eastAsia="Times New Roman" w:hAnsi="Times New Roman" w:cs="Times New Roman"/>
          <w:sz w:val="28"/>
          <w:szCs w:val="28"/>
          <w:lang w:eastAsia="ru-RU"/>
        </w:rPr>
      </w:pPr>
    </w:p>
    <w:p w:rsidR="00BC4B40" w:rsidRDefault="00BC4B40">
      <w:pPr>
        <w:rPr>
          <w:rFonts w:ascii="Times New Roman" w:eastAsia="Times New Roman" w:hAnsi="Times New Roman" w:cs="Times New Roman"/>
          <w:sz w:val="28"/>
          <w:szCs w:val="28"/>
          <w:lang w:eastAsia="ru-RU"/>
        </w:rPr>
      </w:pPr>
    </w:p>
    <w:p w:rsidR="00BC4B40" w:rsidRDefault="00BC4B40">
      <w:pPr>
        <w:rPr>
          <w:rFonts w:ascii="Times New Roman" w:eastAsia="Times New Roman" w:hAnsi="Times New Roman" w:cs="Times New Roman"/>
          <w:sz w:val="28"/>
          <w:szCs w:val="28"/>
          <w:lang w:eastAsia="ru-RU"/>
        </w:rPr>
      </w:pPr>
    </w:p>
    <w:p w:rsidR="00BC4B40" w:rsidRDefault="00BC4B40">
      <w:pPr>
        <w:rPr>
          <w:rFonts w:ascii="Times New Roman" w:eastAsia="Times New Roman" w:hAnsi="Times New Roman" w:cs="Times New Roman"/>
          <w:sz w:val="28"/>
          <w:szCs w:val="28"/>
          <w:lang w:eastAsia="ru-RU"/>
        </w:rPr>
      </w:pPr>
    </w:p>
    <w:p w:rsidR="00BC4B40" w:rsidRDefault="00BC4B40">
      <w:pPr>
        <w:rPr>
          <w:rFonts w:ascii="Times New Roman" w:eastAsia="Times New Roman" w:hAnsi="Times New Roman" w:cs="Times New Roman"/>
          <w:sz w:val="28"/>
          <w:szCs w:val="28"/>
          <w:lang w:eastAsia="ru-RU"/>
        </w:rPr>
      </w:pPr>
    </w:p>
    <w:p w:rsidR="00BC4B40" w:rsidRDefault="00BC4B40">
      <w:pPr>
        <w:rPr>
          <w:rFonts w:ascii="Times New Roman" w:eastAsia="Times New Roman" w:hAnsi="Times New Roman" w:cs="Times New Roman"/>
          <w:sz w:val="28"/>
          <w:szCs w:val="28"/>
          <w:lang w:eastAsia="ru-RU"/>
        </w:rPr>
      </w:pPr>
    </w:p>
    <w:p w:rsidR="00BC4B40" w:rsidRDefault="00BC4B40">
      <w:pPr>
        <w:rPr>
          <w:rFonts w:ascii="Times New Roman" w:eastAsia="Times New Roman" w:hAnsi="Times New Roman" w:cs="Times New Roman"/>
          <w:sz w:val="28"/>
          <w:szCs w:val="28"/>
          <w:lang w:eastAsia="ru-RU"/>
        </w:rPr>
      </w:pPr>
    </w:p>
    <w:p w:rsidR="00BC4B40" w:rsidRDefault="00BC4B40">
      <w:pPr>
        <w:rPr>
          <w:rFonts w:ascii="Times New Roman" w:eastAsia="Times New Roman" w:hAnsi="Times New Roman" w:cs="Times New Roman"/>
          <w:sz w:val="28"/>
          <w:szCs w:val="28"/>
          <w:lang w:eastAsia="ru-RU"/>
        </w:rPr>
      </w:pPr>
    </w:p>
    <w:p w:rsidR="000A54B6" w:rsidRDefault="000A54B6">
      <w:pPr>
        <w:rPr>
          <w:rFonts w:ascii="Times New Roman" w:eastAsia="Times New Roman" w:hAnsi="Times New Roman" w:cs="Times New Roman"/>
          <w:sz w:val="28"/>
          <w:szCs w:val="28"/>
          <w:lang w:eastAsia="ru-RU"/>
        </w:rPr>
      </w:pPr>
    </w:p>
    <w:p w:rsidR="000A54B6" w:rsidRDefault="000A54B6">
      <w:pPr>
        <w:rPr>
          <w:rFonts w:ascii="Times New Roman" w:eastAsia="Times New Roman" w:hAnsi="Times New Roman" w:cs="Times New Roman"/>
          <w:sz w:val="28"/>
          <w:szCs w:val="28"/>
          <w:lang w:eastAsia="ru-RU"/>
        </w:rPr>
      </w:pPr>
    </w:p>
    <w:p w:rsidR="000A54B6" w:rsidRDefault="000A54B6">
      <w:pPr>
        <w:rPr>
          <w:rFonts w:ascii="Times New Roman" w:eastAsia="Times New Roman" w:hAnsi="Times New Roman" w:cs="Times New Roman"/>
          <w:sz w:val="28"/>
          <w:szCs w:val="28"/>
          <w:lang w:eastAsia="ru-RU"/>
        </w:rPr>
      </w:pPr>
    </w:p>
    <w:p w:rsidR="00C30791" w:rsidRPr="00967215" w:rsidRDefault="00C30791" w:rsidP="00123FEC">
      <w:pPr>
        <w:spacing w:after="0" w:line="240" w:lineRule="auto"/>
        <w:jc w:val="both"/>
        <w:rPr>
          <w:rFonts w:ascii="Times New Roman" w:eastAsia="Times New Roman" w:hAnsi="Times New Roman" w:cs="Times New Roman"/>
          <w:sz w:val="28"/>
          <w:szCs w:val="28"/>
          <w:lang w:eastAsia="ru-RU"/>
        </w:rPr>
      </w:pPr>
    </w:p>
    <w:p w:rsidR="00C30791" w:rsidRPr="005661AA" w:rsidRDefault="00C30791" w:rsidP="00C30791">
      <w:pPr>
        <w:shd w:val="clear" w:color="auto" w:fill="FFFFFF"/>
        <w:spacing w:after="0" w:line="240" w:lineRule="auto"/>
        <w:ind w:firstLine="709"/>
        <w:jc w:val="right"/>
        <w:rPr>
          <w:rFonts w:ascii="Times New Roman" w:eastAsia="Times New Roman" w:hAnsi="Times New Roman" w:cs="Times New Roman"/>
          <w:b/>
          <w:bCs/>
          <w:sz w:val="24"/>
          <w:szCs w:val="24"/>
          <w:lang w:eastAsia="ru-RU"/>
        </w:rPr>
      </w:pPr>
      <w:r w:rsidRPr="005661AA">
        <w:rPr>
          <w:rFonts w:ascii="Times New Roman" w:eastAsia="Times New Roman" w:hAnsi="Times New Roman" w:cs="Times New Roman"/>
          <w:b/>
          <w:bCs/>
          <w:sz w:val="24"/>
          <w:szCs w:val="24"/>
          <w:lang w:eastAsia="ru-RU"/>
        </w:rPr>
        <w:t>ПРИЛОЖЕНИЕ</w:t>
      </w:r>
      <w:r w:rsidRPr="005661AA">
        <w:rPr>
          <w:rFonts w:ascii="Times New Roman" w:eastAsia="Times New Roman" w:hAnsi="Times New Roman" w:cs="Times New Roman"/>
          <w:b/>
          <w:bCs/>
          <w:sz w:val="24"/>
          <w:szCs w:val="24"/>
          <w:lang w:eastAsia="ru-RU"/>
        </w:rPr>
        <w:br/>
        <w:t>к </w:t>
      </w:r>
      <w:hyperlink r:id="rId59" w:anchor="block_131" w:history="1">
        <w:r w:rsidRPr="005661AA">
          <w:rPr>
            <w:rFonts w:ascii="Times New Roman" w:eastAsia="Times New Roman" w:hAnsi="Times New Roman" w:cs="Times New Roman"/>
            <w:b/>
            <w:bCs/>
            <w:sz w:val="24"/>
            <w:szCs w:val="24"/>
            <w:u w:val="single"/>
            <w:lang w:eastAsia="ru-RU"/>
          </w:rPr>
          <w:t>Правилам</w:t>
        </w:r>
      </w:hyperlink>
      <w:r w:rsidRPr="005661AA">
        <w:rPr>
          <w:rFonts w:ascii="Times New Roman" w:eastAsia="Times New Roman" w:hAnsi="Times New Roman" w:cs="Times New Roman"/>
          <w:b/>
          <w:bCs/>
          <w:sz w:val="24"/>
          <w:szCs w:val="24"/>
          <w:lang w:eastAsia="ru-RU"/>
        </w:rPr>
        <w:t> предоставления</w:t>
      </w:r>
      <w:r w:rsidRPr="005661AA">
        <w:rPr>
          <w:rFonts w:ascii="Times New Roman" w:eastAsia="Times New Roman" w:hAnsi="Times New Roman" w:cs="Times New Roman"/>
          <w:b/>
          <w:bCs/>
          <w:sz w:val="24"/>
          <w:szCs w:val="24"/>
          <w:lang w:eastAsia="ru-RU"/>
        </w:rPr>
        <w:br/>
        <w:t>муниципального имущества социально</w:t>
      </w:r>
      <w:r w:rsidRPr="005661AA">
        <w:rPr>
          <w:rFonts w:ascii="Times New Roman" w:eastAsia="Times New Roman" w:hAnsi="Times New Roman" w:cs="Times New Roman"/>
          <w:b/>
          <w:bCs/>
          <w:sz w:val="24"/>
          <w:szCs w:val="24"/>
          <w:lang w:eastAsia="ru-RU"/>
        </w:rPr>
        <w:br/>
        <w:t>ориентированным некоммерческим</w:t>
      </w:r>
      <w:r w:rsidRPr="005661AA">
        <w:rPr>
          <w:rFonts w:ascii="Times New Roman" w:eastAsia="Times New Roman" w:hAnsi="Times New Roman" w:cs="Times New Roman"/>
          <w:b/>
          <w:bCs/>
          <w:sz w:val="24"/>
          <w:szCs w:val="24"/>
          <w:lang w:eastAsia="ru-RU"/>
        </w:rPr>
        <w:br/>
        <w:t>организациям во владение и (или)</w:t>
      </w:r>
      <w:r w:rsidRPr="005661AA">
        <w:rPr>
          <w:rFonts w:ascii="Times New Roman" w:eastAsia="Times New Roman" w:hAnsi="Times New Roman" w:cs="Times New Roman"/>
          <w:b/>
          <w:bCs/>
          <w:sz w:val="24"/>
          <w:szCs w:val="24"/>
          <w:lang w:eastAsia="ru-RU"/>
        </w:rPr>
        <w:br/>
        <w:t>в пользование на долгосрочной основе</w:t>
      </w:r>
    </w:p>
    <w:p w:rsidR="00C30791" w:rsidRDefault="00C30791" w:rsidP="00C30791">
      <w:pPr>
        <w:shd w:val="clear" w:color="auto" w:fill="FFFFFF"/>
        <w:spacing w:after="0" w:line="240" w:lineRule="auto"/>
        <w:ind w:firstLine="709"/>
        <w:jc w:val="center"/>
        <w:rPr>
          <w:rFonts w:ascii="Times New Roman" w:eastAsia="Times New Roman" w:hAnsi="Times New Roman" w:cs="Times New Roman"/>
          <w:sz w:val="28"/>
          <w:szCs w:val="28"/>
          <w:lang w:eastAsia="ru-RU"/>
        </w:rPr>
      </w:pPr>
    </w:p>
    <w:p w:rsidR="00C30791" w:rsidRPr="00967215" w:rsidRDefault="00C30791" w:rsidP="00C30791">
      <w:pPr>
        <w:shd w:val="clear" w:color="auto" w:fill="FFFFFF"/>
        <w:spacing w:after="0" w:line="240" w:lineRule="auto"/>
        <w:ind w:firstLine="709"/>
        <w:jc w:val="center"/>
        <w:rPr>
          <w:rFonts w:ascii="Times New Roman" w:eastAsia="Times New Roman" w:hAnsi="Times New Roman" w:cs="Times New Roman"/>
          <w:sz w:val="28"/>
          <w:szCs w:val="28"/>
          <w:lang w:eastAsia="ru-RU"/>
        </w:rPr>
      </w:pPr>
    </w:p>
    <w:p w:rsidR="00C30791" w:rsidRPr="00967215" w:rsidRDefault="00C30791" w:rsidP="00C30791">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r w:rsidRPr="00967215">
        <w:rPr>
          <w:rFonts w:ascii="Times New Roman" w:eastAsia="Times New Roman" w:hAnsi="Times New Roman" w:cs="Times New Roman"/>
          <w:b/>
          <w:bCs/>
          <w:sz w:val="28"/>
          <w:szCs w:val="28"/>
          <w:lang w:eastAsia="ru-RU"/>
        </w:rPr>
        <w:t>Правила</w:t>
      </w:r>
      <w:r w:rsidRPr="00967215">
        <w:rPr>
          <w:rFonts w:ascii="Times New Roman" w:eastAsia="Times New Roman" w:hAnsi="Times New Roman" w:cs="Times New Roman"/>
          <w:b/>
          <w:bCs/>
          <w:sz w:val="28"/>
          <w:szCs w:val="28"/>
          <w:lang w:eastAsia="ru-RU"/>
        </w:rPr>
        <w:br/>
        <w:t>оценки и сопоставления заявлений социально ориентированных неко</w:t>
      </w:r>
      <w:r w:rsidRPr="00967215">
        <w:rPr>
          <w:rFonts w:ascii="Times New Roman" w:eastAsia="Times New Roman" w:hAnsi="Times New Roman" w:cs="Times New Roman"/>
          <w:b/>
          <w:bCs/>
          <w:sz w:val="28"/>
          <w:szCs w:val="28"/>
          <w:lang w:eastAsia="ru-RU"/>
        </w:rPr>
        <w:t>м</w:t>
      </w:r>
      <w:r w:rsidRPr="00967215">
        <w:rPr>
          <w:rFonts w:ascii="Times New Roman" w:eastAsia="Times New Roman" w:hAnsi="Times New Roman" w:cs="Times New Roman"/>
          <w:b/>
          <w:bCs/>
          <w:sz w:val="28"/>
          <w:szCs w:val="28"/>
          <w:lang w:eastAsia="ru-RU"/>
        </w:rPr>
        <w:t>мерческих организаций о предоставлении нежилого помещения, наход</w:t>
      </w:r>
      <w:r w:rsidRPr="00967215">
        <w:rPr>
          <w:rFonts w:ascii="Times New Roman" w:eastAsia="Times New Roman" w:hAnsi="Times New Roman" w:cs="Times New Roman"/>
          <w:b/>
          <w:bCs/>
          <w:sz w:val="28"/>
          <w:szCs w:val="28"/>
          <w:lang w:eastAsia="ru-RU"/>
        </w:rPr>
        <w:t>я</w:t>
      </w:r>
      <w:r w:rsidRPr="00967215">
        <w:rPr>
          <w:rFonts w:ascii="Times New Roman" w:eastAsia="Times New Roman" w:hAnsi="Times New Roman" w:cs="Times New Roman"/>
          <w:b/>
          <w:bCs/>
          <w:sz w:val="28"/>
          <w:szCs w:val="28"/>
          <w:lang w:eastAsia="ru-RU"/>
        </w:rPr>
        <w:t>щегося в федеральной собственности и свободного от прав третьих лиц (за исключением имущественных прав некоммерческих организаций, не я</w:t>
      </w:r>
      <w:r w:rsidRPr="00967215">
        <w:rPr>
          <w:rFonts w:ascii="Times New Roman" w:eastAsia="Times New Roman" w:hAnsi="Times New Roman" w:cs="Times New Roman"/>
          <w:b/>
          <w:bCs/>
          <w:sz w:val="28"/>
          <w:szCs w:val="28"/>
          <w:lang w:eastAsia="ru-RU"/>
        </w:rPr>
        <w:t>в</w:t>
      </w:r>
      <w:r w:rsidRPr="00967215">
        <w:rPr>
          <w:rFonts w:ascii="Times New Roman" w:eastAsia="Times New Roman" w:hAnsi="Times New Roman" w:cs="Times New Roman"/>
          <w:b/>
          <w:bCs/>
          <w:sz w:val="28"/>
          <w:szCs w:val="28"/>
          <w:lang w:eastAsia="ru-RU"/>
        </w:rPr>
        <w:t>ляющихся государственными и муниципальными учреждениями), в бе</w:t>
      </w:r>
      <w:r w:rsidRPr="00967215">
        <w:rPr>
          <w:rFonts w:ascii="Times New Roman" w:eastAsia="Times New Roman" w:hAnsi="Times New Roman" w:cs="Times New Roman"/>
          <w:b/>
          <w:bCs/>
          <w:sz w:val="28"/>
          <w:szCs w:val="28"/>
          <w:lang w:eastAsia="ru-RU"/>
        </w:rPr>
        <w:t>з</w:t>
      </w:r>
      <w:r w:rsidRPr="00967215">
        <w:rPr>
          <w:rFonts w:ascii="Times New Roman" w:eastAsia="Times New Roman" w:hAnsi="Times New Roman" w:cs="Times New Roman"/>
          <w:b/>
          <w:bCs/>
          <w:sz w:val="28"/>
          <w:szCs w:val="28"/>
          <w:lang w:eastAsia="ru-RU"/>
        </w:rPr>
        <w:t>возмездное пользование и в аренду</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 </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 xml:space="preserve">1. </w:t>
      </w:r>
      <w:proofErr w:type="gramStart"/>
      <w:r w:rsidRPr="00967215">
        <w:rPr>
          <w:rFonts w:ascii="Times New Roman" w:eastAsia="Times New Roman" w:hAnsi="Times New Roman" w:cs="Times New Roman"/>
          <w:sz w:val="28"/>
          <w:szCs w:val="28"/>
          <w:lang w:eastAsia="ru-RU"/>
        </w:rPr>
        <w:t>Настоящие Правила определяют порядок оценки и сопоставления зая</w:t>
      </w:r>
      <w:r w:rsidRPr="00967215">
        <w:rPr>
          <w:rFonts w:ascii="Times New Roman" w:eastAsia="Times New Roman" w:hAnsi="Times New Roman" w:cs="Times New Roman"/>
          <w:sz w:val="28"/>
          <w:szCs w:val="28"/>
          <w:lang w:eastAsia="ru-RU"/>
        </w:rPr>
        <w:t>в</w:t>
      </w:r>
      <w:r w:rsidRPr="00967215">
        <w:rPr>
          <w:rFonts w:ascii="Times New Roman" w:eastAsia="Times New Roman" w:hAnsi="Times New Roman" w:cs="Times New Roman"/>
          <w:sz w:val="28"/>
          <w:szCs w:val="28"/>
          <w:lang w:eastAsia="ru-RU"/>
        </w:rPr>
        <w:t>лений о предоставлении нежилого помещения, находящегося в федеральной собственности и свободного от прав третьих лиц (за исключением имуществе</w:t>
      </w:r>
      <w:r w:rsidRPr="00967215">
        <w:rPr>
          <w:rFonts w:ascii="Times New Roman" w:eastAsia="Times New Roman" w:hAnsi="Times New Roman" w:cs="Times New Roman"/>
          <w:sz w:val="28"/>
          <w:szCs w:val="28"/>
          <w:lang w:eastAsia="ru-RU"/>
        </w:rPr>
        <w:t>н</w:t>
      </w:r>
      <w:r w:rsidRPr="00967215">
        <w:rPr>
          <w:rFonts w:ascii="Times New Roman" w:eastAsia="Times New Roman" w:hAnsi="Times New Roman" w:cs="Times New Roman"/>
          <w:sz w:val="28"/>
          <w:szCs w:val="28"/>
          <w:lang w:eastAsia="ru-RU"/>
        </w:rPr>
        <w:t>ных прав некоммерческих организаций, не являющихся государственными и муниципальными учреждениями) (далее - нежилое помещение), в безвозмез</w:t>
      </w:r>
      <w:r w:rsidRPr="00967215">
        <w:rPr>
          <w:rFonts w:ascii="Times New Roman" w:eastAsia="Times New Roman" w:hAnsi="Times New Roman" w:cs="Times New Roman"/>
          <w:sz w:val="28"/>
          <w:szCs w:val="28"/>
          <w:lang w:eastAsia="ru-RU"/>
        </w:rPr>
        <w:t>д</w:t>
      </w:r>
      <w:r w:rsidRPr="00967215">
        <w:rPr>
          <w:rFonts w:ascii="Times New Roman" w:eastAsia="Times New Roman" w:hAnsi="Times New Roman" w:cs="Times New Roman"/>
          <w:sz w:val="28"/>
          <w:szCs w:val="28"/>
          <w:lang w:eastAsia="ru-RU"/>
        </w:rPr>
        <w:t>ное пользование и (или) в аренду, поданных в соответствии с </w:t>
      </w:r>
      <w:hyperlink r:id="rId60" w:anchor="block_131" w:history="1">
        <w:r w:rsidRPr="00967215">
          <w:rPr>
            <w:rFonts w:ascii="Times New Roman" w:eastAsia="Times New Roman" w:hAnsi="Times New Roman" w:cs="Times New Roman"/>
            <w:sz w:val="28"/>
            <w:szCs w:val="28"/>
            <w:u w:val="single"/>
            <w:lang w:eastAsia="ru-RU"/>
          </w:rPr>
          <w:t>Правилами</w:t>
        </w:r>
      </w:hyperlink>
      <w:r w:rsidRPr="00967215">
        <w:rPr>
          <w:rFonts w:ascii="Times New Roman" w:eastAsia="Times New Roman" w:hAnsi="Times New Roman" w:cs="Times New Roman"/>
          <w:sz w:val="28"/>
          <w:szCs w:val="28"/>
          <w:lang w:eastAsia="ru-RU"/>
        </w:rPr>
        <w:t> предоставления муниципального имущества социально ориент</w:t>
      </w:r>
      <w:r w:rsidRPr="00967215">
        <w:rPr>
          <w:rFonts w:ascii="Times New Roman" w:eastAsia="Times New Roman" w:hAnsi="Times New Roman" w:cs="Times New Roman"/>
          <w:sz w:val="28"/>
          <w:szCs w:val="28"/>
          <w:lang w:eastAsia="ru-RU"/>
        </w:rPr>
        <w:t>и</w:t>
      </w:r>
      <w:r w:rsidRPr="00967215">
        <w:rPr>
          <w:rFonts w:ascii="Times New Roman" w:eastAsia="Times New Roman" w:hAnsi="Times New Roman" w:cs="Times New Roman"/>
          <w:sz w:val="28"/>
          <w:szCs w:val="28"/>
          <w:lang w:eastAsia="ru-RU"/>
        </w:rPr>
        <w:t>рованным некоммерческим организациям во владение и (или</w:t>
      </w:r>
      <w:proofErr w:type="gramEnd"/>
      <w:r w:rsidRPr="00967215">
        <w:rPr>
          <w:rFonts w:ascii="Times New Roman" w:eastAsia="Times New Roman" w:hAnsi="Times New Roman" w:cs="Times New Roman"/>
          <w:sz w:val="28"/>
          <w:szCs w:val="28"/>
          <w:lang w:eastAsia="ru-RU"/>
        </w:rPr>
        <w:t>) в пользование на долгосрочной основе, утвержденными </w:t>
      </w:r>
      <w:hyperlink r:id="rId61" w:history="1">
        <w:r w:rsidRPr="00967215">
          <w:rPr>
            <w:rFonts w:ascii="Times New Roman" w:eastAsia="Times New Roman" w:hAnsi="Times New Roman" w:cs="Times New Roman"/>
            <w:sz w:val="28"/>
            <w:szCs w:val="28"/>
            <w:u w:val="single"/>
            <w:lang w:eastAsia="ru-RU"/>
          </w:rPr>
          <w:t>постановлением</w:t>
        </w:r>
      </w:hyperlink>
      <w:r w:rsidRPr="00967215">
        <w:rPr>
          <w:rFonts w:ascii="Times New Roman" w:eastAsia="Times New Roman" w:hAnsi="Times New Roman" w:cs="Times New Roman"/>
          <w:sz w:val="28"/>
          <w:szCs w:val="28"/>
          <w:lang w:eastAsia="ru-RU"/>
        </w:rPr>
        <w:t> Правительства Росси</w:t>
      </w:r>
      <w:r w:rsidRPr="00967215">
        <w:rPr>
          <w:rFonts w:ascii="Times New Roman" w:eastAsia="Times New Roman" w:hAnsi="Times New Roman" w:cs="Times New Roman"/>
          <w:sz w:val="28"/>
          <w:szCs w:val="28"/>
          <w:lang w:eastAsia="ru-RU"/>
        </w:rPr>
        <w:t>й</w:t>
      </w:r>
      <w:r w:rsidRPr="00967215">
        <w:rPr>
          <w:rFonts w:ascii="Times New Roman" w:eastAsia="Times New Roman" w:hAnsi="Times New Roman" w:cs="Times New Roman"/>
          <w:sz w:val="28"/>
          <w:szCs w:val="28"/>
          <w:lang w:eastAsia="ru-RU"/>
        </w:rPr>
        <w:t>ской Федерации от 30 декабря 2012 г. N 1478 "Об имущественной поддержке социально ориентированных некоммерческих организаций" (далее соотве</w:t>
      </w:r>
      <w:r w:rsidRPr="00967215">
        <w:rPr>
          <w:rFonts w:ascii="Times New Roman" w:eastAsia="Times New Roman" w:hAnsi="Times New Roman" w:cs="Times New Roman"/>
          <w:sz w:val="28"/>
          <w:szCs w:val="28"/>
          <w:lang w:eastAsia="ru-RU"/>
        </w:rPr>
        <w:t>т</w:t>
      </w:r>
      <w:r w:rsidRPr="00967215">
        <w:rPr>
          <w:rFonts w:ascii="Times New Roman" w:eastAsia="Times New Roman" w:hAnsi="Times New Roman" w:cs="Times New Roman"/>
          <w:sz w:val="28"/>
          <w:szCs w:val="28"/>
          <w:lang w:eastAsia="ru-RU"/>
        </w:rPr>
        <w:t xml:space="preserve">ственно - заявления, организации, Правила предоставления муниципального </w:t>
      </w:r>
      <w:r w:rsidRPr="00967215">
        <w:rPr>
          <w:rFonts w:ascii="Times New Roman" w:eastAsia="Times New Roman" w:hAnsi="Times New Roman" w:cs="Times New Roman"/>
          <w:sz w:val="28"/>
          <w:szCs w:val="28"/>
          <w:lang w:eastAsia="ru-RU"/>
        </w:rPr>
        <w:lastRenderedPageBreak/>
        <w:t>имущества), а также порядок определения итоговых значений рейтинга заявл</w:t>
      </w:r>
      <w:r w:rsidRPr="00967215">
        <w:rPr>
          <w:rFonts w:ascii="Times New Roman" w:eastAsia="Times New Roman" w:hAnsi="Times New Roman" w:cs="Times New Roman"/>
          <w:sz w:val="28"/>
          <w:szCs w:val="28"/>
          <w:lang w:eastAsia="ru-RU"/>
        </w:rPr>
        <w:t>е</w:t>
      </w:r>
      <w:r w:rsidRPr="00967215">
        <w:rPr>
          <w:rFonts w:ascii="Times New Roman" w:eastAsia="Times New Roman" w:hAnsi="Times New Roman" w:cs="Times New Roman"/>
          <w:sz w:val="28"/>
          <w:szCs w:val="28"/>
          <w:lang w:eastAsia="ru-RU"/>
        </w:rPr>
        <w:t>ний.</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Оценка и сопоставление заявлений, а также определение итоговых знач</w:t>
      </w:r>
      <w:r w:rsidRPr="00967215">
        <w:rPr>
          <w:rFonts w:ascii="Times New Roman" w:eastAsia="Times New Roman" w:hAnsi="Times New Roman" w:cs="Times New Roman"/>
          <w:sz w:val="28"/>
          <w:szCs w:val="28"/>
          <w:lang w:eastAsia="ru-RU"/>
        </w:rPr>
        <w:t>е</w:t>
      </w:r>
      <w:r w:rsidRPr="00967215">
        <w:rPr>
          <w:rFonts w:ascii="Times New Roman" w:eastAsia="Times New Roman" w:hAnsi="Times New Roman" w:cs="Times New Roman"/>
          <w:sz w:val="28"/>
          <w:szCs w:val="28"/>
          <w:lang w:eastAsia="ru-RU"/>
        </w:rPr>
        <w:t>ний рейтинга заявлений осуществляются в сроки, установле</w:t>
      </w:r>
      <w:r w:rsidRPr="00967215">
        <w:rPr>
          <w:rFonts w:ascii="Times New Roman" w:eastAsia="Times New Roman" w:hAnsi="Times New Roman" w:cs="Times New Roman"/>
          <w:sz w:val="28"/>
          <w:szCs w:val="28"/>
          <w:lang w:eastAsia="ru-RU"/>
        </w:rPr>
        <w:t>н</w:t>
      </w:r>
      <w:r w:rsidRPr="00967215">
        <w:rPr>
          <w:rFonts w:ascii="Times New Roman" w:eastAsia="Times New Roman" w:hAnsi="Times New Roman" w:cs="Times New Roman"/>
          <w:sz w:val="28"/>
          <w:szCs w:val="28"/>
          <w:lang w:eastAsia="ru-RU"/>
        </w:rPr>
        <w:t>ные </w:t>
      </w:r>
      <w:hyperlink r:id="rId62" w:anchor="block_131" w:history="1">
        <w:r w:rsidRPr="00967215">
          <w:rPr>
            <w:rFonts w:ascii="Times New Roman" w:eastAsia="Times New Roman" w:hAnsi="Times New Roman" w:cs="Times New Roman"/>
            <w:sz w:val="28"/>
            <w:szCs w:val="28"/>
            <w:u w:val="single"/>
            <w:lang w:eastAsia="ru-RU"/>
          </w:rPr>
          <w:t>Правилами</w:t>
        </w:r>
      </w:hyperlink>
      <w:r w:rsidRPr="00967215">
        <w:rPr>
          <w:rFonts w:ascii="Times New Roman" w:eastAsia="Times New Roman" w:hAnsi="Times New Roman" w:cs="Times New Roman"/>
          <w:sz w:val="28"/>
          <w:szCs w:val="28"/>
          <w:lang w:eastAsia="ru-RU"/>
        </w:rPr>
        <w:t> предоставления муниципального имущества, комиссией по имущественной поддержке организаций, созданной в соответствии с Правил</w:t>
      </w:r>
      <w:r w:rsidRPr="00967215">
        <w:rPr>
          <w:rFonts w:ascii="Times New Roman" w:eastAsia="Times New Roman" w:hAnsi="Times New Roman" w:cs="Times New Roman"/>
          <w:sz w:val="28"/>
          <w:szCs w:val="28"/>
          <w:lang w:eastAsia="ru-RU"/>
        </w:rPr>
        <w:t>а</w:t>
      </w:r>
      <w:r w:rsidRPr="00967215">
        <w:rPr>
          <w:rFonts w:ascii="Times New Roman" w:eastAsia="Times New Roman" w:hAnsi="Times New Roman" w:cs="Times New Roman"/>
          <w:sz w:val="28"/>
          <w:szCs w:val="28"/>
          <w:lang w:eastAsia="ru-RU"/>
        </w:rPr>
        <w:t>ми предоставления муниципального имущества (далее - комиссия), на засед</w:t>
      </w:r>
      <w:r w:rsidRPr="00967215">
        <w:rPr>
          <w:rFonts w:ascii="Times New Roman" w:eastAsia="Times New Roman" w:hAnsi="Times New Roman" w:cs="Times New Roman"/>
          <w:sz w:val="28"/>
          <w:szCs w:val="28"/>
          <w:lang w:eastAsia="ru-RU"/>
        </w:rPr>
        <w:t>а</w:t>
      </w:r>
      <w:r w:rsidRPr="00967215">
        <w:rPr>
          <w:rFonts w:ascii="Times New Roman" w:eastAsia="Times New Roman" w:hAnsi="Times New Roman" w:cs="Times New Roman"/>
          <w:sz w:val="28"/>
          <w:szCs w:val="28"/>
          <w:lang w:eastAsia="ru-RU"/>
        </w:rPr>
        <w:t>нии комиссии.</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 xml:space="preserve">2. </w:t>
      </w:r>
      <w:proofErr w:type="gramStart"/>
      <w:r w:rsidRPr="00967215">
        <w:rPr>
          <w:rFonts w:ascii="Times New Roman" w:eastAsia="Times New Roman" w:hAnsi="Times New Roman" w:cs="Times New Roman"/>
          <w:sz w:val="28"/>
          <w:szCs w:val="28"/>
          <w:lang w:eastAsia="ru-RU"/>
        </w:rPr>
        <w:t>Оценка заявлений осуществляется путем присвоения заявлению баллов в соответствии с перечнем показателей для проведения оценки заявлений о предоставлении нежилого помещения, находящегося в федеральной собстве</w:t>
      </w:r>
      <w:r w:rsidRPr="00967215">
        <w:rPr>
          <w:rFonts w:ascii="Times New Roman" w:eastAsia="Times New Roman" w:hAnsi="Times New Roman" w:cs="Times New Roman"/>
          <w:sz w:val="28"/>
          <w:szCs w:val="28"/>
          <w:lang w:eastAsia="ru-RU"/>
        </w:rPr>
        <w:t>н</w:t>
      </w:r>
      <w:r w:rsidRPr="00967215">
        <w:rPr>
          <w:rFonts w:ascii="Times New Roman" w:eastAsia="Times New Roman" w:hAnsi="Times New Roman" w:cs="Times New Roman"/>
          <w:sz w:val="28"/>
          <w:szCs w:val="28"/>
          <w:lang w:eastAsia="ru-RU"/>
        </w:rPr>
        <w:t>ности и свободного от прав третьих лиц (за исключением имущественных прав некоммерческих организаций, не являющихся государственными и муниц</w:t>
      </w:r>
      <w:r w:rsidRPr="00967215">
        <w:rPr>
          <w:rFonts w:ascii="Times New Roman" w:eastAsia="Times New Roman" w:hAnsi="Times New Roman" w:cs="Times New Roman"/>
          <w:sz w:val="28"/>
          <w:szCs w:val="28"/>
          <w:lang w:eastAsia="ru-RU"/>
        </w:rPr>
        <w:t>и</w:t>
      </w:r>
      <w:r w:rsidRPr="00967215">
        <w:rPr>
          <w:rFonts w:ascii="Times New Roman" w:eastAsia="Times New Roman" w:hAnsi="Times New Roman" w:cs="Times New Roman"/>
          <w:sz w:val="28"/>
          <w:szCs w:val="28"/>
          <w:lang w:eastAsia="ru-RU"/>
        </w:rPr>
        <w:t>пальными учреждениями), в безвозмездное пользование и (или) в аренду с</w:t>
      </w:r>
      <w:r w:rsidRPr="00967215">
        <w:rPr>
          <w:rFonts w:ascii="Times New Roman" w:eastAsia="Times New Roman" w:hAnsi="Times New Roman" w:cs="Times New Roman"/>
          <w:sz w:val="28"/>
          <w:szCs w:val="28"/>
          <w:lang w:eastAsia="ru-RU"/>
        </w:rPr>
        <w:t>о</w:t>
      </w:r>
      <w:r w:rsidRPr="00967215">
        <w:rPr>
          <w:rFonts w:ascii="Times New Roman" w:eastAsia="Times New Roman" w:hAnsi="Times New Roman" w:cs="Times New Roman"/>
          <w:sz w:val="28"/>
          <w:szCs w:val="28"/>
          <w:lang w:eastAsia="ru-RU"/>
        </w:rPr>
        <w:t>гласно </w:t>
      </w:r>
      <w:hyperlink r:id="rId63" w:anchor="block_211000" w:history="1">
        <w:r w:rsidRPr="00967215">
          <w:rPr>
            <w:rFonts w:ascii="Times New Roman" w:eastAsia="Times New Roman" w:hAnsi="Times New Roman" w:cs="Times New Roman"/>
            <w:sz w:val="28"/>
            <w:szCs w:val="28"/>
            <w:u w:val="single"/>
            <w:lang w:eastAsia="ru-RU"/>
          </w:rPr>
          <w:t>приложению</w:t>
        </w:r>
      </w:hyperlink>
      <w:r w:rsidRPr="00967215">
        <w:rPr>
          <w:rFonts w:ascii="Times New Roman" w:eastAsia="Times New Roman" w:hAnsi="Times New Roman" w:cs="Times New Roman"/>
          <w:sz w:val="28"/>
          <w:szCs w:val="28"/>
          <w:lang w:eastAsia="ru-RU"/>
        </w:rPr>
        <w:t>.</w:t>
      </w:r>
      <w:proofErr w:type="gramEnd"/>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3. Итоговые значения рейтинга заявлений рассчитываются комиссией п</w:t>
      </w:r>
      <w:r w:rsidRPr="00967215">
        <w:rPr>
          <w:rFonts w:ascii="Times New Roman" w:eastAsia="Times New Roman" w:hAnsi="Times New Roman" w:cs="Times New Roman"/>
          <w:sz w:val="28"/>
          <w:szCs w:val="28"/>
          <w:lang w:eastAsia="ru-RU"/>
        </w:rPr>
        <w:t>о</w:t>
      </w:r>
      <w:r w:rsidRPr="00967215">
        <w:rPr>
          <w:rFonts w:ascii="Times New Roman" w:eastAsia="Times New Roman" w:hAnsi="Times New Roman" w:cs="Times New Roman"/>
          <w:sz w:val="28"/>
          <w:szCs w:val="28"/>
          <w:lang w:eastAsia="ru-RU"/>
        </w:rPr>
        <w:t>средством сложения баллов, присвоенных заявлениям в соответствии с </w:t>
      </w:r>
      <w:hyperlink r:id="rId64" w:anchor="block_21002" w:history="1">
        <w:r w:rsidRPr="00967215">
          <w:rPr>
            <w:rFonts w:ascii="Times New Roman" w:eastAsia="Times New Roman" w:hAnsi="Times New Roman" w:cs="Times New Roman"/>
            <w:sz w:val="28"/>
            <w:szCs w:val="28"/>
            <w:u w:val="single"/>
            <w:lang w:eastAsia="ru-RU"/>
          </w:rPr>
          <w:t>пунктом 2</w:t>
        </w:r>
      </w:hyperlink>
      <w:r w:rsidRPr="00967215">
        <w:rPr>
          <w:rFonts w:ascii="Times New Roman" w:eastAsia="Times New Roman" w:hAnsi="Times New Roman" w:cs="Times New Roman"/>
          <w:sz w:val="28"/>
          <w:szCs w:val="28"/>
          <w:lang w:eastAsia="ru-RU"/>
        </w:rPr>
        <w:t> настоящих Правил.</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4. Сопоставление заявлений осуществляется путем сравнения итоговых значений рейтинга заявлений.</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 xml:space="preserve">5. </w:t>
      </w:r>
      <w:proofErr w:type="gramStart"/>
      <w:r w:rsidRPr="00967215">
        <w:rPr>
          <w:rFonts w:ascii="Times New Roman" w:eastAsia="Times New Roman" w:hAnsi="Times New Roman" w:cs="Times New Roman"/>
          <w:sz w:val="28"/>
          <w:szCs w:val="28"/>
          <w:lang w:eastAsia="ru-RU"/>
        </w:rPr>
        <w:t>В случае если 2 и более заявления получили одинаковое наибольшее итоговое значение рейтинга в соответствии с </w:t>
      </w:r>
      <w:hyperlink r:id="rId65" w:anchor="block_21003" w:history="1">
        <w:r w:rsidRPr="00967215">
          <w:rPr>
            <w:rFonts w:ascii="Times New Roman" w:eastAsia="Times New Roman" w:hAnsi="Times New Roman" w:cs="Times New Roman"/>
            <w:sz w:val="28"/>
            <w:szCs w:val="28"/>
            <w:u w:val="single"/>
            <w:lang w:eastAsia="ru-RU"/>
          </w:rPr>
          <w:t>пунктом 3</w:t>
        </w:r>
      </w:hyperlink>
      <w:r w:rsidRPr="00967215">
        <w:rPr>
          <w:rFonts w:ascii="Times New Roman" w:eastAsia="Times New Roman" w:hAnsi="Times New Roman" w:cs="Times New Roman"/>
          <w:sz w:val="28"/>
          <w:szCs w:val="28"/>
          <w:lang w:eastAsia="ru-RU"/>
        </w:rPr>
        <w:t> настоящих Правил и среди таких заявлений имеются заявления о предоставлении нежилого помещ</w:t>
      </w:r>
      <w:r w:rsidRPr="00967215">
        <w:rPr>
          <w:rFonts w:ascii="Times New Roman" w:eastAsia="Times New Roman" w:hAnsi="Times New Roman" w:cs="Times New Roman"/>
          <w:sz w:val="28"/>
          <w:szCs w:val="28"/>
          <w:lang w:eastAsia="ru-RU"/>
        </w:rPr>
        <w:t>е</w:t>
      </w:r>
      <w:r w:rsidRPr="00967215">
        <w:rPr>
          <w:rFonts w:ascii="Times New Roman" w:eastAsia="Times New Roman" w:hAnsi="Times New Roman" w:cs="Times New Roman"/>
          <w:sz w:val="28"/>
          <w:szCs w:val="28"/>
          <w:lang w:eastAsia="ru-RU"/>
        </w:rPr>
        <w:t>ния в безвозмездное пользование и в аренду, указанное значение рейтинга ув</w:t>
      </w:r>
      <w:r w:rsidRPr="00967215">
        <w:rPr>
          <w:rFonts w:ascii="Times New Roman" w:eastAsia="Times New Roman" w:hAnsi="Times New Roman" w:cs="Times New Roman"/>
          <w:sz w:val="28"/>
          <w:szCs w:val="28"/>
          <w:lang w:eastAsia="ru-RU"/>
        </w:rPr>
        <w:t>е</w:t>
      </w:r>
      <w:r w:rsidRPr="00967215">
        <w:rPr>
          <w:rFonts w:ascii="Times New Roman" w:eastAsia="Times New Roman" w:hAnsi="Times New Roman" w:cs="Times New Roman"/>
          <w:sz w:val="28"/>
          <w:szCs w:val="28"/>
          <w:lang w:eastAsia="ru-RU"/>
        </w:rPr>
        <w:t>личивается на 1 балл для заявлений о предоставлении нежилого помещения в аренду.</w:t>
      </w:r>
      <w:proofErr w:type="gramEnd"/>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 xml:space="preserve">6. </w:t>
      </w:r>
      <w:proofErr w:type="gramStart"/>
      <w:r w:rsidRPr="00967215">
        <w:rPr>
          <w:rFonts w:ascii="Times New Roman" w:eastAsia="Times New Roman" w:hAnsi="Times New Roman" w:cs="Times New Roman"/>
          <w:sz w:val="28"/>
          <w:szCs w:val="28"/>
          <w:lang w:eastAsia="ru-RU"/>
        </w:rPr>
        <w:t>В случае если 2 и более заявления получили одинаковое итоговое зн</w:t>
      </w:r>
      <w:r w:rsidRPr="00967215">
        <w:rPr>
          <w:rFonts w:ascii="Times New Roman" w:eastAsia="Times New Roman" w:hAnsi="Times New Roman" w:cs="Times New Roman"/>
          <w:sz w:val="28"/>
          <w:szCs w:val="28"/>
          <w:lang w:eastAsia="ru-RU"/>
        </w:rPr>
        <w:t>а</w:t>
      </w:r>
      <w:r w:rsidRPr="00967215">
        <w:rPr>
          <w:rFonts w:ascii="Times New Roman" w:eastAsia="Times New Roman" w:hAnsi="Times New Roman" w:cs="Times New Roman"/>
          <w:sz w:val="28"/>
          <w:szCs w:val="28"/>
          <w:lang w:eastAsia="ru-RU"/>
        </w:rPr>
        <w:t>чение рейтинга в соответствии с </w:t>
      </w:r>
      <w:hyperlink r:id="rId66" w:anchor="block_21003" w:history="1">
        <w:r w:rsidRPr="00967215">
          <w:rPr>
            <w:rFonts w:ascii="Times New Roman" w:eastAsia="Times New Roman" w:hAnsi="Times New Roman" w:cs="Times New Roman"/>
            <w:sz w:val="28"/>
            <w:szCs w:val="28"/>
            <w:u w:val="single"/>
            <w:lang w:eastAsia="ru-RU"/>
          </w:rPr>
          <w:t>пунктом 3</w:t>
        </w:r>
      </w:hyperlink>
      <w:r w:rsidRPr="00967215">
        <w:rPr>
          <w:rFonts w:ascii="Times New Roman" w:eastAsia="Times New Roman" w:hAnsi="Times New Roman" w:cs="Times New Roman"/>
          <w:sz w:val="28"/>
          <w:szCs w:val="28"/>
          <w:lang w:eastAsia="ru-RU"/>
        </w:rPr>
        <w:t> настоящих Правил и все указанные заявления являются заявлениями о предоставлении нежилого помещения в бе</w:t>
      </w:r>
      <w:r w:rsidRPr="00967215">
        <w:rPr>
          <w:rFonts w:ascii="Times New Roman" w:eastAsia="Times New Roman" w:hAnsi="Times New Roman" w:cs="Times New Roman"/>
          <w:sz w:val="28"/>
          <w:szCs w:val="28"/>
          <w:lang w:eastAsia="ru-RU"/>
        </w:rPr>
        <w:t>з</w:t>
      </w:r>
      <w:r w:rsidRPr="00967215">
        <w:rPr>
          <w:rFonts w:ascii="Times New Roman" w:eastAsia="Times New Roman" w:hAnsi="Times New Roman" w:cs="Times New Roman"/>
          <w:sz w:val="28"/>
          <w:szCs w:val="28"/>
          <w:lang w:eastAsia="ru-RU"/>
        </w:rPr>
        <w:t>возмездное пользование либо заявлениями о предоставлении нежилого пом</w:t>
      </w:r>
      <w:r w:rsidRPr="00967215">
        <w:rPr>
          <w:rFonts w:ascii="Times New Roman" w:eastAsia="Times New Roman" w:hAnsi="Times New Roman" w:cs="Times New Roman"/>
          <w:sz w:val="28"/>
          <w:szCs w:val="28"/>
          <w:lang w:eastAsia="ru-RU"/>
        </w:rPr>
        <w:t>е</w:t>
      </w:r>
      <w:r w:rsidRPr="00967215">
        <w:rPr>
          <w:rFonts w:ascii="Times New Roman" w:eastAsia="Times New Roman" w:hAnsi="Times New Roman" w:cs="Times New Roman"/>
          <w:sz w:val="28"/>
          <w:szCs w:val="28"/>
          <w:lang w:eastAsia="ru-RU"/>
        </w:rPr>
        <w:t>щения в аренду, указанное значение рейтинга увеличивается на 1 балл для з</w:t>
      </w:r>
      <w:r w:rsidRPr="00967215">
        <w:rPr>
          <w:rFonts w:ascii="Times New Roman" w:eastAsia="Times New Roman" w:hAnsi="Times New Roman" w:cs="Times New Roman"/>
          <w:sz w:val="28"/>
          <w:szCs w:val="28"/>
          <w:lang w:eastAsia="ru-RU"/>
        </w:rPr>
        <w:t>а</w:t>
      </w:r>
      <w:r w:rsidRPr="00967215">
        <w:rPr>
          <w:rFonts w:ascii="Times New Roman" w:eastAsia="Times New Roman" w:hAnsi="Times New Roman" w:cs="Times New Roman"/>
          <w:sz w:val="28"/>
          <w:szCs w:val="28"/>
          <w:lang w:eastAsia="ru-RU"/>
        </w:rPr>
        <w:t>явления организации, предоставившей заявление о предоставлении нежилого помещения в безвозмездное пользование или</w:t>
      </w:r>
      <w:proofErr w:type="gramEnd"/>
      <w:r w:rsidRPr="00967215">
        <w:rPr>
          <w:rFonts w:ascii="Times New Roman" w:eastAsia="Times New Roman" w:hAnsi="Times New Roman" w:cs="Times New Roman"/>
          <w:sz w:val="28"/>
          <w:szCs w:val="28"/>
          <w:lang w:eastAsia="ru-RU"/>
        </w:rPr>
        <w:t xml:space="preserve"> заявление о предоставлении н</w:t>
      </w:r>
      <w:r w:rsidRPr="00967215">
        <w:rPr>
          <w:rFonts w:ascii="Times New Roman" w:eastAsia="Times New Roman" w:hAnsi="Times New Roman" w:cs="Times New Roman"/>
          <w:sz w:val="28"/>
          <w:szCs w:val="28"/>
          <w:lang w:eastAsia="ru-RU"/>
        </w:rPr>
        <w:t>е</w:t>
      </w:r>
      <w:r w:rsidRPr="00967215">
        <w:rPr>
          <w:rFonts w:ascii="Times New Roman" w:eastAsia="Times New Roman" w:hAnsi="Times New Roman" w:cs="Times New Roman"/>
          <w:sz w:val="28"/>
          <w:szCs w:val="28"/>
          <w:lang w:eastAsia="ru-RU"/>
        </w:rPr>
        <w:t>жилого помещения в аренду раньше других.</w:t>
      </w:r>
    </w:p>
    <w:p w:rsidR="00C30791"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 </w:t>
      </w:r>
    </w:p>
    <w:p w:rsidR="00C30791"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0A54B6" w:rsidRDefault="000A54B6"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BC4B40" w:rsidRDefault="00BC4B40" w:rsidP="00BC4B40">
      <w:pPr>
        <w:suppressAutoHyphens/>
        <w:spacing w:after="0" w:line="240" w:lineRule="auto"/>
        <w:rPr>
          <w:rFonts w:ascii="Times New Roman" w:eastAsia="Times New Roman" w:hAnsi="Times New Roman" w:cs="Times New Roman"/>
          <w:sz w:val="26"/>
          <w:szCs w:val="26"/>
          <w:lang w:eastAsia="ru-RU"/>
        </w:rPr>
      </w:pPr>
      <w:proofErr w:type="spellStart"/>
      <w:r w:rsidRPr="00015A54">
        <w:rPr>
          <w:rFonts w:ascii="Times New Roman" w:eastAsia="Times New Roman" w:hAnsi="Times New Roman" w:cs="Times New Roman"/>
          <w:sz w:val="26"/>
          <w:szCs w:val="26"/>
          <w:lang w:eastAsia="ru-RU"/>
        </w:rPr>
        <w:t>Зам</w:t>
      </w:r>
      <w:proofErr w:type="gramStart"/>
      <w:r w:rsidRPr="00015A54">
        <w:rPr>
          <w:rFonts w:ascii="Times New Roman" w:eastAsia="Times New Roman" w:hAnsi="Times New Roman" w:cs="Times New Roman"/>
          <w:sz w:val="26"/>
          <w:szCs w:val="26"/>
          <w:lang w:eastAsia="ru-RU"/>
        </w:rPr>
        <w:t>.г</w:t>
      </w:r>
      <w:proofErr w:type="gramEnd"/>
      <w:r w:rsidRPr="00015A54">
        <w:rPr>
          <w:rFonts w:ascii="Times New Roman" w:eastAsia="Times New Roman" w:hAnsi="Times New Roman" w:cs="Times New Roman"/>
          <w:sz w:val="26"/>
          <w:szCs w:val="26"/>
          <w:lang w:eastAsia="ru-RU"/>
        </w:rPr>
        <w:t>лавы</w:t>
      </w:r>
      <w:proofErr w:type="spellEnd"/>
      <w:r w:rsidRPr="00015A54">
        <w:rPr>
          <w:rFonts w:ascii="Times New Roman" w:eastAsia="Times New Roman" w:hAnsi="Times New Roman" w:cs="Times New Roman"/>
          <w:sz w:val="26"/>
          <w:szCs w:val="26"/>
          <w:lang w:eastAsia="ru-RU"/>
        </w:rPr>
        <w:t xml:space="preserve"> администрации-</w:t>
      </w:r>
    </w:p>
    <w:p w:rsidR="00BC4B40" w:rsidRPr="00015A54" w:rsidRDefault="00BC4B40" w:rsidP="00BC4B40">
      <w:pPr>
        <w:suppressAutoHyphens/>
        <w:spacing w:after="0" w:line="240" w:lineRule="auto"/>
        <w:rPr>
          <w:rFonts w:ascii="Times New Roman" w:eastAsia="Times New Roman" w:hAnsi="Times New Roman" w:cs="Times New Roman"/>
          <w:sz w:val="26"/>
          <w:szCs w:val="26"/>
          <w:lang w:eastAsia="ru-RU"/>
        </w:rPr>
      </w:pPr>
      <w:r w:rsidRPr="00015A54">
        <w:rPr>
          <w:rFonts w:ascii="Times New Roman" w:eastAsia="Times New Roman" w:hAnsi="Times New Roman" w:cs="Times New Roman"/>
          <w:sz w:val="26"/>
          <w:szCs w:val="26"/>
          <w:lang w:eastAsia="ru-RU"/>
        </w:rPr>
        <w:t xml:space="preserve">руководитель аппарата        </w:t>
      </w:r>
      <w:r>
        <w:rPr>
          <w:rFonts w:ascii="Times New Roman" w:eastAsia="Times New Roman" w:hAnsi="Times New Roman" w:cs="Times New Roman"/>
          <w:sz w:val="26"/>
          <w:szCs w:val="26"/>
          <w:lang w:eastAsia="ru-RU"/>
        </w:rPr>
        <w:t xml:space="preserve">                                                                    </w:t>
      </w:r>
      <w:r w:rsidRPr="00015A54">
        <w:rPr>
          <w:rFonts w:ascii="Times New Roman" w:eastAsia="Times New Roman" w:hAnsi="Times New Roman" w:cs="Times New Roman"/>
          <w:sz w:val="26"/>
          <w:szCs w:val="26"/>
          <w:lang w:eastAsia="ru-RU"/>
        </w:rPr>
        <w:t xml:space="preserve"> </w:t>
      </w:r>
      <w:proofErr w:type="spellStart"/>
      <w:r w:rsidRPr="00015A54">
        <w:rPr>
          <w:rFonts w:ascii="Times New Roman" w:eastAsia="Times New Roman" w:hAnsi="Times New Roman" w:cs="Times New Roman"/>
          <w:sz w:val="26"/>
          <w:szCs w:val="26"/>
          <w:lang w:eastAsia="ru-RU"/>
        </w:rPr>
        <w:t>А.Б.Гнаева</w:t>
      </w:r>
      <w:proofErr w:type="spellEnd"/>
    </w:p>
    <w:p w:rsidR="00C30791"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C30791"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C30791"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C30791"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C30791" w:rsidRPr="00DA25EE" w:rsidRDefault="00C30791" w:rsidP="00C30791">
      <w:pPr>
        <w:shd w:val="clear" w:color="auto" w:fill="FFFFFF"/>
        <w:spacing w:after="0" w:line="240" w:lineRule="auto"/>
        <w:rPr>
          <w:rFonts w:ascii="Times New Roman" w:eastAsia="Times New Roman" w:hAnsi="Times New Roman" w:cs="Times New Roman"/>
          <w:sz w:val="24"/>
          <w:szCs w:val="24"/>
          <w:lang w:eastAsia="ru-RU"/>
        </w:rPr>
        <w:sectPr w:rsidR="00C30791" w:rsidRPr="00DA25EE" w:rsidSect="006E1CC8">
          <w:pgSz w:w="11906" w:h="16838"/>
          <w:pgMar w:top="709" w:right="851" w:bottom="993" w:left="1418" w:header="709" w:footer="709" w:gutter="0"/>
          <w:cols w:space="708"/>
          <w:docGrid w:linePitch="360"/>
        </w:sectPr>
      </w:pPr>
    </w:p>
    <w:p w:rsidR="00C30791" w:rsidRPr="00DA25EE" w:rsidRDefault="00C30791" w:rsidP="00123FEC">
      <w:pPr>
        <w:shd w:val="clear" w:color="auto" w:fill="FFFFFF"/>
        <w:spacing w:after="0" w:line="240" w:lineRule="auto"/>
        <w:rPr>
          <w:rFonts w:ascii="Times New Roman" w:eastAsia="Times New Roman" w:hAnsi="Times New Roman" w:cs="Times New Roman"/>
          <w:sz w:val="24"/>
          <w:szCs w:val="24"/>
          <w:lang w:eastAsia="ru-RU"/>
        </w:rPr>
      </w:pPr>
    </w:p>
    <w:p w:rsidR="00C30791" w:rsidRDefault="00C30791" w:rsidP="00C30791">
      <w:pPr>
        <w:shd w:val="clear" w:color="auto" w:fill="FFFFFF"/>
        <w:spacing w:after="0" w:line="240" w:lineRule="auto"/>
        <w:ind w:firstLine="709"/>
        <w:jc w:val="right"/>
        <w:rPr>
          <w:rFonts w:ascii="Times New Roman" w:eastAsia="Times New Roman" w:hAnsi="Times New Roman" w:cs="Times New Roman"/>
          <w:b/>
          <w:bCs/>
          <w:sz w:val="24"/>
          <w:szCs w:val="24"/>
          <w:lang w:eastAsia="ru-RU"/>
        </w:rPr>
      </w:pPr>
      <w:r w:rsidRPr="005661AA">
        <w:rPr>
          <w:rFonts w:ascii="Times New Roman" w:eastAsia="Times New Roman" w:hAnsi="Times New Roman" w:cs="Times New Roman"/>
          <w:b/>
          <w:bCs/>
          <w:sz w:val="24"/>
          <w:szCs w:val="24"/>
          <w:lang w:eastAsia="ru-RU"/>
        </w:rPr>
        <w:t>ПРИЛОЖЕНИЕ</w:t>
      </w:r>
      <w:r w:rsidRPr="005661AA">
        <w:rPr>
          <w:rFonts w:ascii="Times New Roman" w:eastAsia="Times New Roman" w:hAnsi="Times New Roman" w:cs="Times New Roman"/>
          <w:b/>
          <w:bCs/>
          <w:sz w:val="24"/>
          <w:szCs w:val="24"/>
          <w:lang w:eastAsia="ru-RU"/>
        </w:rPr>
        <w:br/>
        <w:t>к </w:t>
      </w:r>
      <w:hyperlink r:id="rId67" w:anchor="block_21000" w:history="1">
        <w:r w:rsidRPr="005661AA">
          <w:rPr>
            <w:rFonts w:ascii="Times New Roman" w:eastAsia="Times New Roman" w:hAnsi="Times New Roman" w:cs="Times New Roman"/>
            <w:b/>
            <w:bCs/>
            <w:sz w:val="24"/>
            <w:szCs w:val="24"/>
            <w:u w:val="single"/>
            <w:lang w:eastAsia="ru-RU"/>
          </w:rPr>
          <w:t>Правилам</w:t>
        </w:r>
      </w:hyperlink>
      <w:r w:rsidRPr="005661AA">
        <w:rPr>
          <w:rFonts w:ascii="Times New Roman" w:eastAsia="Times New Roman" w:hAnsi="Times New Roman" w:cs="Times New Roman"/>
          <w:b/>
          <w:bCs/>
          <w:sz w:val="24"/>
          <w:szCs w:val="24"/>
          <w:lang w:eastAsia="ru-RU"/>
        </w:rPr>
        <w:t xml:space="preserve"> оценки и сопоставления </w:t>
      </w:r>
    </w:p>
    <w:p w:rsidR="00C30791" w:rsidRDefault="00C30791" w:rsidP="00C30791">
      <w:pPr>
        <w:shd w:val="clear" w:color="auto" w:fill="FFFFFF"/>
        <w:spacing w:after="0" w:line="240" w:lineRule="auto"/>
        <w:ind w:firstLine="709"/>
        <w:jc w:val="right"/>
        <w:rPr>
          <w:rFonts w:ascii="Times New Roman" w:eastAsia="Times New Roman" w:hAnsi="Times New Roman" w:cs="Times New Roman"/>
          <w:b/>
          <w:bCs/>
          <w:sz w:val="24"/>
          <w:szCs w:val="24"/>
          <w:lang w:eastAsia="ru-RU"/>
        </w:rPr>
      </w:pPr>
      <w:r w:rsidRPr="005661AA">
        <w:rPr>
          <w:rFonts w:ascii="Times New Roman" w:eastAsia="Times New Roman" w:hAnsi="Times New Roman" w:cs="Times New Roman"/>
          <w:b/>
          <w:bCs/>
          <w:sz w:val="24"/>
          <w:szCs w:val="24"/>
          <w:lang w:eastAsia="ru-RU"/>
        </w:rPr>
        <w:t>заявлений социально ориентированных</w:t>
      </w:r>
    </w:p>
    <w:p w:rsidR="00C30791" w:rsidRDefault="00C30791" w:rsidP="00C30791">
      <w:pPr>
        <w:shd w:val="clear" w:color="auto" w:fill="FFFFFF"/>
        <w:spacing w:after="0" w:line="240" w:lineRule="auto"/>
        <w:ind w:firstLine="709"/>
        <w:jc w:val="right"/>
        <w:rPr>
          <w:rFonts w:ascii="Times New Roman" w:eastAsia="Times New Roman" w:hAnsi="Times New Roman" w:cs="Times New Roman"/>
          <w:b/>
          <w:bCs/>
          <w:sz w:val="24"/>
          <w:szCs w:val="24"/>
          <w:lang w:eastAsia="ru-RU"/>
        </w:rPr>
      </w:pPr>
      <w:r w:rsidRPr="005661AA">
        <w:rPr>
          <w:rFonts w:ascii="Times New Roman" w:eastAsia="Times New Roman" w:hAnsi="Times New Roman" w:cs="Times New Roman"/>
          <w:b/>
          <w:bCs/>
          <w:sz w:val="24"/>
          <w:szCs w:val="24"/>
          <w:lang w:eastAsia="ru-RU"/>
        </w:rPr>
        <w:t xml:space="preserve"> некоммерческих организаций</w:t>
      </w:r>
      <w:r w:rsidRPr="005661AA">
        <w:rPr>
          <w:rFonts w:ascii="Times New Roman" w:eastAsia="Times New Roman" w:hAnsi="Times New Roman" w:cs="Times New Roman"/>
          <w:b/>
          <w:bCs/>
          <w:sz w:val="24"/>
          <w:szCs w:val="24"/>
          <w:lang w:eastAsia="ru-RU"/>
        </w:rPr>
        <w:br/>
        <w:t>о предоставлении нежилого помещения,</w:t>
      </w:r>
      <w:r w:rsidRPr="005661AA">
        <w:rPr>
          <w:rFonts w:ascii="Times New Roman" w:eastAsia="Times New Roman" w:hAnsi="Times New Roman" w:cs="Times New Roman"/>
          <w:b/>
          <w:bCs/>
          <w:sz w:val="24"/>
          <w:szCs w:val="24"/>
          <w:lang w:eastAsia="ru-RU"/>
        </w:rPr>
        <w:br/>
        <w:t>находящегося в федеральной собственности</w:t>
      </w:r>
    </w:p>
    <w:p w:rsidR="00C30791" w:rsidRDefault="00C30791" w:rsidP="00C30791">
      <w:pPr>
        <w:shd w:val="clear" w:color="auto" w:fill="FFFFFF"/>
        <w:spacing w:after="0" w:line="240" w:lineRule="auto"/>
        <w:ind w:firstLine="709"/>
        <w:jc w:val="right"/>
        <w:rPr>
          <w:rFonts w:ascii="Times New Roman" w:eastAsia="Times New Roman" w:hAnsi="Times New Roman" w:cs="Times New Roman"/>
          <w:b/>
          <w:bCs/>
          <w:sz w:val="24"/>
          <w:szCs w:val="24"/>
          <w:lang w:eastAsia="ru-RU"/>
        </w:rPr>
      </w:pPr>
      <w:r w:rsidRPr="005661AA">
        <w:rPr>
          <w:rFonts w:ascii="Times New Roman" w:eastAsia="Times New Roman" w:hAnsi="Times New Roman" w:cs="Times New Roman"/>
          <w:b/>
          <w:bCs/>
          <w:sz w:val="24"/>
          <w:szCs w:val="24"/>
          <w:lang w:eastAsia="ru-RU"/>
        </w:rPr>
        <w:t xml:space="preserve"> и </w:t>
      </w:r>
      <w:proofErr w:type="gramStart"/>
      <w:r w:rsidRPr="005661AA">
        <w:rPr>
          <w:rFonts w:ascii="Times New Roman" w:eastAsia="Times New Roman" w:hAnsi="Times New Roman" w:cs="Times New Roman"/>
          <w:b/>
          <w:bCs/>
          <w:sz w:val="24"/>
          <w:szCs w:val="24"/>
          <w:lang w:eastAsia="ru-RU"/>
        </w:rPr>
        <w:t>свободного</w:t>
      </w:r>
      <w:proofErr w:type="gramEnd"/>
      <w:r w:rsidRPr="005661AA">
        <w:rPr>
          <w:rFonts w:ascii="Times New Roman" w:eastAsia="Times New Roman" w:hAnsi="Times New Roman" w:cs="Times New Roman"/>
          <w:b/>
          <w:bCs/>
          <w:sz w:val="24"/>
          <w:szCs w:val="24"/>
          <w:lang w:eastAsia="ru-RU"/>
        </w:rPr>
        <w:t xml:space="preserve"> от прав третьих лиц</w:t>
      </w:r>
    </w:p>
    <w:p w:rsidR="00C30791" w:rsidRDefault="00C30791" w:rsidP="00C30791">
      <w:pPr>
        <w:shd w:val="clear" w:color="auto" w:fill="FFFFFF"/>
        <w:spacing w:after="0" w:line="240" w:lineRule="auto"/>
        <w:ind w:firstLine="709"/>
        <w:jc w:val="right"/>
        <w:rPr>
          <w:rFonts w:ascii="Times New Roman" w:eastAsia="Times New Roman" w:hAnsi="Times New Roman" w:cs="Times New Roman"/>
          <w:b/>
          <w:bCs/>
          <w:sz w:val="24"/>
          <w:szCs w:val="24"/>
          <w:lang w:eastAsia="ru-RU"/>
        </w:rPr>
      </w:pPr>
      <w:r w:rsidRPr="005661AA">
        <w:rPr>
          <w:rFonts w:ascii="Times New Roman" w:eastAsia="Times New Roman" w:hAnsi="Times New Roman" w:cs="Times New Roman"/>
          <w:b/>
          <w:bCs/>
          <w:sz w:val="24"/>
          <w:szCs w:val="24"/>
          <w:lang w:eastAsia="ru-RU"/>
        </w:rPr>
        <w:t xml:space="preserve"> </w:t>
      </w:r>
      <w:proofErr w:type="gramStart"/>
      <w:r w:rsidRPr="005661AA">
        <w:rPr>
          <w:rFonts w:ascii="Times New Roman" w:eastAsia="Times New Roman" w:hAnsi="Times New Roman" w:cs="Times New Roman"/>
          <w:b/>
          <w:bCs/>
          <w:sz w:val="24"/>
          <w:szCs w:val="24"/>
          <w:lang w:eastAsia="ru-RU"/>
        </w:rPr>
        <w:t>(за исключением имущественных прав</w:t>
      </w:r>
      <w:r w:rsidRPr="005661AA">
        <w:rPr>
          <w:rFonts w:ascii="Times New Roman" w:eastAsia="Times New Roman" w:hAnsi="Times New Roman" w:cs="Times New Roman"/>
          <w:b/>
          <w:bCs/>
          <w:sz w:val="24"/>
          <w:szCs w:val="24"/>
          <w:lang w:eastAsia="ru-RU"/>
        </w:rPr>
        <w:br/>
        <w:t>некоммерческих организаций,</w:t>
      </w:r>
      <w:proofErr w:type="gramEnd"/>
    </w:p>
    <w:p w:rsidR="00C30791" w:rsidRDefault="00C30791" w:rsidP="00C30791">
      <w:pPr>
        <w:shd w:val="clear" w:color="auto" w:fill="FFFFFF"/>
        <w:spacing w:after="0" w:line="240" w:lineRule="auto"/>
        <w:ind w:firstLine="709"/>
        <w:jc w:val="right"/>
        <w:rPr>
          <w:rFonts w:ascii="Times New Roman" w:eastAsia="Times New Roman" w:hAnsi="Times New Roman" w:cs="Times New Roman"/>
          <w:b/>
          <w:bCs/>
          <w:sz w:val="24"/>
          <w:szCs w:val="24"/>
          <w:lang w:eastAsia="ru-RU"/>
        </w:rPr>
      </w:pPr>
      <w:r w:rsidRPr="005661AA">
        <w:rPr>
          <w:rFonts w:ascii="Times New Roman" w:eastAsia="Times New Roman" w:hAnsi="Times New Roman" w:cs="Times New Roman"/>
          <w:b/>
          <w:bCs/>
          <w:sz w:val="24"/>
          <w:szCs w:val="24"/>
          <w:lang w:eastAsia="ru-RU"/>
        </w:rPr>
        <w:t xml:space="preserve"> не </w:t>
      </w:r>
      <w:proofErr w:type="gramStart"/>
      <w:r w:rsidRPr="005661AA">
        <w:rPr>
          <w:rFonts w:ascii="Times New Roman" w:eastAsia="Times New Roman" w:hAnsi="Times New Roman" w:cs="Times New Roman"/>
          <w:b/>
          <w:bCs/>
          <w:sz w:val="24"/>
          <w:szCs w:val="24"/>
          <w:lang w:eastAsia="ru-RU"/>
        </w:rPr>
        <w:t>являющихся</w:t>
      </w:r>
      <w:proofErr w:type="gramEnd"/>
      <w:r w:rsidRPr="005661AA">
        <w:rPr>
          <w:rFonts w:ascii="Times New Roman" w:eastAsia="Times New Roman" w:hAnsi="Times New Roman" w:cs="Times New Roman"/>
          <w:b/>
          <w:bCs/>
          <w:sz w:val="24"/>
          <w:szCs w:val="24"/>
          <w:lang w:eastAsia="ru-RU"/>
        </w:rPr>
        <w:t xml:space="preserve"> государственными</w:t>
      </w:r>
      <w:r w:rsidRPr="005661AA">
        <w:rPr>
          <w:rFonts w:ascii="Times New Roman" w:eastAsia="Times New Roman" w:hAnsi="Times New Roman" w:cs="Times New Roman"/>
          <w:b/>
          <w:bCs/>
          <w:sz w:val="24"/>
          <w:szCs w:val="24"/>
          <w:lang w:eastAsia="ru-RU"/>
        </w:rPr>
        <w:br/>
        <w:t xml:space="preserve">и муниципальными учреждениями), </w:t>
      </w:r>
    </w:p>
    <w:p w:rsidR="00C30791" w:rsidRPr="005661AA" w:rsidRDefault="00C30791" w:rsidP="00C30791">
      <w:pPr>
        <w:shd w:val="clear" w:color="auto" w:fill="FFFFFF"/>
        <w:spacing w:after="0" w:line="240" w:lineRule="auto"/>
        <w:ind w:firstLine="709"/>
        <w:jc w:val="right"/>
        <w:rPr>
          <w:rFonts w:ascii="Times New Roman" w:eastAsia="Times New Roman" w:hAnsi="Times New Roman" w:cs="Times New Roman"/>
          <w:sz w:val="24"/>
          <w:szCs w:val="24"/>
          <w:lang w:eastAsia="ru-RU"/>
        </w:rPr>
      </w:pPr>
      <w:r w:rsidRPr="005661AA">
        <w:rPr>
          <w:rFonts w:ascii="Times New Roman" w:eastAsia="Times New Roman" w:hAnsi="Times New Roman" w:cs="Times New Roman"/>
          <w:b/>
          <w:bCs/>
          <w:sz w:val="24"/>
          <w:szCs w:val="24"/>
          <w:lang w:eastAsia="ru-RU"/>
        </w:rPr>
        <w:t>в безвозмездное пользование и в аренду</w:t>
      </w:r>
    </w:p>
    <w:p w:rsidR="00C30791" w:rsidRDefault="00C30791" w:rsidP="00C30791">
      <w:pPr>
        <w:shd w:val="clear" w:color="auto" w:fill="FFFFFF"/>
        <w:spacing w:after="0" w:line="240" w:lineRule="auto"/>
        <w:ind w:firstLine="709"/>
        <w:jc w:val="center"/>
        <w:rPr>
          <w:rFonts w:ascii="Times New Roman" w:eastAsia="Times New Roman" w:hAnsi="Times New Roman" w:cs="Times New Roman"/>
          <w:sz w:val="28"/>
          <w:szCs w:val="28"/>
          <w:lang w:eastAsia="ru-RU"/>
        </w:rPr>
      </w:pPr>
    </w:p>
    <w:p w:rsidR="00C30791" w:rsidRDefault="00C30791" w:rsidP="00C30791">
      <w:pPr>
        <w:shd w:val="clear" w:color="auto" w:fill="FFFFFF"/>
        <w:spacing w:after="0" w:line="240" w:lineRule="auto"/>
        <w:ind w:firstLine="709"/>
        <w:jc w:val="center"/>
        <w:rPr>
          <w:rFonts w:ascii="Times New Roman" w:eastAsia="Times New Roman" w:hAnsi="Times New Roman" w:cs="Times New Roman"/>
          <w:sz w:val="28"/>
          <w:szCs w:val="28"/>
          <w:lang w:eastAsia="ru-RU"/>
        </w:rPr>
      </w:pPr>
    </w:p>
    <w:p w:rsidR="00C30791" w:rsidRPr="00DA25EE" w:rsidRDefault="00C30791" w:rsidP="00C30791">
      <w:pPr>
        <w:shd w:val="clear" w:color="auto" w:fill="FFFFFF"/>
        <w:spacing w:after="0" w:line="240" w:lineRule="auto"/>
        <w:ind w:firstLine="709"/>
        <w:jc w:val="center"/>
        <w:rPr>
          <w:rFonts w:ascii="Times New Roman" w:eastAsia="Times New Roman" w:hAnsi="Times New Roman" w:cs="Times New Roman"/>
          <w:sz w:val="28"/>
          <w:szCs w:val="28"/>
          <w:lang w:eastAsia="ru-RU"/>
        </w:rPr>
      </w:pPr>
    </w:p>
    <w:p w:rsidR="00C30791" w:rsidRPr="00967215" w:rsidRDefault="00C30791" w:rsidP="00C30791">
      <w:pPr>
        <w:shd w:val="clear" w:color="auto" w:fill="FFFFFF"/>
        <w:spacing w:after="0" w:line="240" w:lineRule="auto"/>
        <w:ind w:firstLine="709"/>
        <w:jc w:val="center"/>
        <w:rPr>
          <w:rFonts w:ascii="Times New Roman" w:eastAsia="Times New Roman" w:hAnsi="Times New Roman" w:cs="Times New Roman"/>
          <w:b/>
          <w:bCs/>
          <w:sz w:val="28"/>
          <w:szCs w:val="28"/>
          <w:lang w:eastAsia="ru-RU"/>
        </w:rPr>
      </w:pPr>
      <w:r w:rsidRPr="00967215">
        <w:rPr>
          <w:rFonts w:ascii="Times New Roman" w:eastAsia="Times New Roman" w:hAnsi="Times New Roman" w:cs="Times New Roman"/>
          <w:b/>
          <w:bCs/>
          <w:sz w:val="28"/>
          <w:szCs w:val="28"/>
          <w:lang w:eastAsia="ru-RU"/>
        </w:rPr>
        <w:t>ПЕРЕЧЕНЬ</w:t>
      </w:r>
      <w:r w:rsidRPr="00967215">
        <w:rPr>
          <w:rFonts w:ascii="Times New Roman" w:eastAsia="Times New Roman" w:hAnsi="Times New Roman" w:cs="Times New Roman"/>
          <w:b/>
          <w:bCs/>
          <w:sz w:val="28"/>
          <w:szCs w:val="28"/>
          <w:lang w:eastAsia="ru-RU"/>
        </w:rPr>
        <w:br/>
        <w:t>показателей для проведения оценки заявлений о предоставлении нежилого помещения, находящегося в фед</w:t>
      </w:r>
      <w:r w:rsidRPr="00967215">
        <w:rPr>
          <w:rFonts w:ascii="Times New Roman" w:eastAsia="Times New Roman" w:hAnsi="Times New Roman" w:cs="Times New Roman"/>
          <w:b/>
          <w:bCs/>
          <w:sz w:val="28"/>
          <w:szCs w:val="28"/>
          <w:lang w:eastAsia="ru-RU"/>
        </w:rPr>
        <w:t>е</w:t>
      </w:r>
      <w:r w:rsidRPr="00967215">
        <w:rPr>
          <w:rFonts w:ascii="Times New Roman" w:eastAsia="Times New Roman" w:hAnsi="Times New Roman" w:cs="Times New Roman"/>
          <w:b/>
          <w:bCs/>
          <w:sz w:val="28"/>
          <w:szCs w:val="28"/>
          <w:lang w:eastAsia="ru-RU"/>
        </w:rPr>
        <w:t>ральной собственности и свободного от прав третьих лиц (за исключением имущественных прав некоммерческих организаций, не являющихся государственными и муниципальными учреждениями), в безвозмездное пользов</w:t>
      </w:r>
      <w:r w:rsidRPr="00967215">
        <w:rPr>
          <w:rFonts w:ascii="Times New Roman" w:eastAsia="Times New Roman" w:hAnsi="Times New Roman" w:cs="Times New Roman"/>
          <w:b/>
          <w:bCs/>
          <w:sz w:val="28"/>
          <w:szCs w:val="28"/>
          <w:lang w:eastAsia="ru-RU"/>
        </w:rPr>
        <w:t>а</w:t>
      </w:r>
      <w:r w:rsidRPr="00967215">
        <w:rPr>
          <w:rFonts w:ascii="Times New Roman" w:eastAsia="Times New Roman" w:hAnsi="Times New Roman" w:cs="Times New Roman"/>
          <w:b/>
          <w:bCs/>
          <w:sz w:val="28"/>
          <w:szCs w:val="28"/>
          <w:lang w:eastAsia="ru-RU"/>
        </w:rPr>
        <w:t>ние и в аренду</w:t>
      </w:r>
    </w:p>
    <w:p w:rsidR="00C30791" w:rsidRPr="00967215" w:rsidRDefault="00C30791" w:rsidP="00C307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 </w:t>
      </w:r>
    </w:p>
    <w:tbl>
      <w:tblPr>
        <w:tblW w:w="1545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529"/>
        <w:gridCol w:w="2977"/>
        <w:gridCol w:w="6945"/>
      </w:tblGrid>
      <w:tr w:rsidR="00C30791" w:rsidRPr="00967215" w:rsidTr="00BB3278">
        <w:trPr>
          <w:trHeight w:val="990"/>
        </w:trPr>
        <w:tc>
          <w:tcPr>
            <w:tcW w:w="5529" w:type="dxa"/>
            <w:shd w:val="clear" w:color="auto" w:fill="FFFFFF"/>
            <w:hideMark/>
          </w:tcPr>
          <w:p w:rsidR="00C30791" w:rsidRPr="00967215" w:rsidRDefault="00C30791" w:rsidP="00BB3278">
            <w:pPr>
              <w:spacing w:after="0" w:line="240" w:lineRule="auto"/>
              <w:ind w:firstLine="709"/>
              <w:jc w:val="center"/>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Показатель</w:t>
            </w:r>
          </w:p>
        </w:tc>
        <w:tc>
          <w:tcPr>
            <w:tcW w:w="2977" w:type="dxa"/>
            <w:shd w:val="clear" w:color="auto" w:fill="FFFFFF"/>
            <w:hideMark/>
          </w:tcPr>
          <w:p w:rsidR="00C30791" w:rsidRPr="00967215" w:rsidRDefault="00C30791" w:rsidP="00BB3278">
            <w:pPr>
              <w:spacing w:after="0" w:line="240" w:lineRule="auto"/>
              <w:jc w:val="center"/>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Максимальный балл</w:t>
            </w:r>
          </w:p>
        </w:tc>
        <w:tc>
          <w:tcPr>
            <w:tcW w:w="6945" w:type="dxa"/>
            <w:shd w:val="clear" w:color="auto" w:fill="FFFFFF"/>
            <w:hideMark/>
          </w:tcPr>
          <w:p w:rsidR="00C30791" w:rsidRPr="00967215" w:rsidRDefault="00C30791" w:rsidP="00BB3278">
            <w:pPr>
              <w:spacing w:after="0" w:line="240" w:lineRule="auto"/>
              <w:ind w:firstLine="709"/>
              <w:jc w:val="center"/>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Оценка</w:t>
            </w:r>
          </w:p>
        </w:tc>
      </w:tr>
      <w:tr w:rsidR="00C30791" w:rsidRPr="00967215" w:rsidTr="00BB3278">
        <w:tc>
          <w:tcPr>
            <w:tcW w:w="5529" w:type="dxa"/>
            <w:shd w:val="clear" w:color="auto" w:fill="FFFFFF"/>
            <w:hideMark/>
          </w:tcPr>
          <w:p w:rsidR="00C30791" w:rsidRPr="00967215" w:rsidRDefault="00C30791" w:rsidP="00BB3278">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1. Количество полных лет, прошедших со дня государственной регистрации соц</w:t>
            </w:r>
            <w:r w:rsidRPr="00967215">
              <w:rPr>
                <w:rFonts w:ascii="Times New Roman" w:eastAsia="Times New Roman" w:hAnsi="Times New Roman" w:cs="Times New Roman"/>
                <w:sz w:val="28"/>
                <w:szCs w:val="28"/>
                <w:lang w:eastAsia="ru-RU"/>
              </w:rPr>
              <w:t>и</w:t>
            </w:r>
            <w:r w:rsidRPr="00967215">
              <w:rPr>
                <w:rFonts w:ascii="Times New Roman" w:eastAsia="Times New Roman" w:hAnsi="Times New Roman" w:cs="Times New Roman"/>
                <w:sz w:val="28"/>
                <w:szCs w:val="28"/>
                <w:lang w:eastAsia="ru-RU"/>
              </w:rPr>
              <w:t>ально ориентированной некоммерческой о</w:t>
            </w:r>
            <w:r w:rsidRPr="00967215">
              <w:rPr>
                <w:rFonts w:ascii="Times New Roman" w:eastAsia="Times New Roman" w:hAnsi="Times New Roman" w:cs="Times New Roman"/>
                <w:sz w:val="28"/>
                <w:szCs w:val="28"/>
                <w:lang w:eastAsia="ru-RU"/>
              </w:rPr>
              <w:t>р</w:t>
            </w:r>
            <w:r w:rsidRPr="00967215">
              <w:rPr>
                <w:rFonts w:ascii="Times New Roman" w:eastAsia="Times New Roman" w:hAnsi="Times New Roman" w:cs="Times New Roman"/>
                <w:sz w:val="28"/>
                <w:szCs w:val="28"/>
                <w:lang w:eastAsia="ru-RU"/>
              </w:rPr>
              <w:t>ганизации (далее - организация) при ее с</w:t>
            </w:r>
            <w:r w:rsidRPr="00967215">
              <w:rPr>
                <w:rFonts w:ascii="Times New Roman" w:eastAsia="Times New Roman" w:hAnsi="Times New Roman" w:cs="Times New Roman"/>
                <w:sz w:val="28"/>
                <w:szCs w:val="28"/>
                <w:lang w:eastAsia="ru-RU"/>
              </w:rPr>
              <w:t>о</w:t>
            </w:r>
            <w:r w:rsidRPr="00967215">
              <w:rPr>
                <w:rFonts w:ascii="Times New Roman" w:eastAsia="Times New Roman" w:hAnsi="Times New Roman" w:cs="Times New Roman"/>
                <w:sz w:val="28"/>
                <w:szCs w:val="28"/>
                <w:lang w:eastAsia="ru-RU"/>
              </w:rPr>
              <w:t>здании</w:t>
            </w:r>
          </w:p>
        </w:tc>
        <w:tc>
          <w:tcPr>
            <w:tcW w:w="2977" w:type="dxa"/>
            <w:shd w:val="clear" w:color="auto" w:fill="FFFFFF"/>
            <w:hideMark/>
          </w:tcPr>
          <w:p w:rsidR="00C30791" w:rsidRPr="00967215" w:rsidRDefault="00C30791" w:rsidP="00BB3278">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10</w:t>
            </w:r>
          </w:p>
        </w:tc>
        <w:tc>
          <w:tcPr>
            <w:tcW w:w="6945" w:type="dxa"/>
            <w:shd w:val="clear" w:color="auto" w:fill="FFFFFF"/>
            <w:hideMark/>
          </w:tcPr>
          <w:p w:rsidR="00C30791" w:rsidRPr="00967215" w:rsidRDefault="00C30791" w:rsidP="00BB3278">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1 балл за каждый год, но не более 10 баллов</w:t>
            </w:r>
          </w:p>
        </w:tc>
      </w:tr>
      <w:tr w:rsidR="00C30791" w:rsidRPr="00967215" w:rsidTr="00BB3278">
        <w:tc>
          <w:tcPr>
            <w:tcW w:w="5529" w:type="dxa"/>
            <w:shd w:val="clear" w:color="auto" w:fill="FFFFFF"/>
            <w:hideMark/>
          </w:tcPr>
          <w:p w:rsidR="00C30791" w:rsidRPr="00967215" w:rsidRDefault="00C30791" w:rsidP="00BB3278">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lastRenderedPageBreak/>
              <w:t>2. Размещение организацией отчетов о своей деятельности в информационно-телекоммуникационной сети "Интернет"</w:t>
            </w:r>
          </w:p>
        </w:tc>
        <w:tc>
          <w:tcPr>
            <w:tcW w:w="2977" w:type="dxa"/>
            <w:shd w:val="clear" w:color="auto" w:fill="FFFFFF"/>
            <w:hideMark/>
          </w:tcPr>
          <w:p w:rsidR="00C30791" w:rsidRPr="00967215" w:rsidRDefault="00C30791" w:rsidP="00BB3278">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5</w:t>
            </w:r>
          </w:p>
        </w:tc>
        <w:tc>
          <w:tcPr>
            <w:tcW w:w="6945" w:type="dxa"/>
            <w:shd w:val="clear" w:color="auto" w:fill="FFFFFF"/>
            <w:hideMark/>
          </w:tcPr>
          <w:p w:rsidR="00C30791" w:rsidRPr="00967215" w:rsidRDefault="00C30791" w:rsidP="00BB3278">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наличие на момент оценки и сопоставления заявл</w:t>
            </w:r>
            <w:r w:rsidRPr="00967215">
              <w:rPr>
                <w:rFonts w:ascii="Times New Roman" w:eastAsia="Times New Roman" w:hAnsi="Times New Roman" w:cs="Times New Roman"/>
                <w:sz w:val="28"/>
                <w:szCs w:val="28"/>
                <w:lang w:eastAsia="ru-RU"/>
              </w:rPr>
              <w:t>е</w:t>
            </w:r>
            <w:r w:rsidRPr="00967215">
              <w:rPr>
                <w:rFonts w:ascii="Times New Roman" w:eastAsia="Times New Roman" w:hAnsi="Times New Roman" w:cs="Times New Roman"/>
                <w:sz w:val="28"/>
                <w:szCs w:val="28"/>
                <w:lang w:eastAsia="ru-RU"/>
              </w:rPr>
              <w:t>ний открытого доступа к ежегодным отчетам о деятел</w:t>
            </w:r>
            <w:r w:rsidRPr="00967215">
              <w:rPr>
                <w:rFonts w:ascii="Times New Roman" w:eastAsia="Times New Roman" w:hAnsi="Times New Roman" w:cs="Times New Roman"/>
                <w:sz w:val="28"/>
                <w:szCs w:val="28"/>
                <w:lang w:eastAsia="ru-RU"/>
              </w:rPr>
              <w:t>ь</w:t>
            </w:r>
            <w:r w:rsidRPr="00967215">
              <w:rPr>
                <w:rFonts w:ascii="Times New Roman" w:eastAsia="Times New Roman" w:hAnsi="Times New Roman" w:cs="Times New Roman"/>
                <w:sz w:val="28"/>
                <w:szCs w:val="28"/>
                <w:lang w:eastAsia="ru-RU"/>
              </w:rPr>
              <w:t>ности организации, размещаемым в течение последних 5 календарных лет в информационно-телекоммуникационной сети "Интернет" на сайте орг</w:t>
            </w:r>
            <w:r w:rsidRPr="00967215">
              <w:rPr>
                <w:rFonts w:ascii="Times New Roman" w:eastAsia="Times New Roman" w:hAnsi="Times New Roman" w:cs="Times New Roman"/>
                <w:sz w:val="28"/>
                <w:szCs w:val="28"/>
                <w:lang w:eastAsia="ru-RU"/>
              </w:rPr>
              <w:t>а</w:t>
            </w:r>
            <w:r w:rsidRPr="00967215">
              <w:rPr>
                <w:rFonts w:ascii="Times New Roman" w:eastAsia="Times New Roman" w:hAnsi="Times New Roman" w:cs="Times New Roman"/>
                <w:sz w:val="28"/>
                <w:szCs w:val="28"/>
                <w:lang w:eastAsia="ru-RU"/>
              </w:rPr>
              <w:t>низации, указанном в заявлении, - 5 баллов;</w:t>
            </w:r>
          </w:p>
        </w:tc>
      </w:tr>
      <w:tr w:rsidR="00C30791" w:rsidRPr="00967215" w:rsidTr="00BB3278">
        <w:tc>
          <w:tcPr>
            <w:tcW w:w="5529" w:type="dxa"/>
            <w:shd w:val="clear" w:color="auto" w:fill="FFFFFF"/>
            <w:hideMark/>
          </w:tcPr>
          <w:p w:rsidR="00C30791" w:rsidRPr="00967215" w:rsidRDefault="00C30791" w:rsidP="00BB3278">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 </w:t>
            </w:r>
          </w:p>
        </w:tc>
        <w:tc>
          <w:tcPr>
            <w:tcW w:w="2977" w:type="dxa"/>
            <w:shd w:val="clear" w:color="auto" w:fill="FFFFFF"/>
            <w:hideMark/>
          </w:tcPr>
          <w:p w:rsidR="00C30791" w:rsidRPr="00967215" w:rsidRDefault="00C30791" w:rsidP="00BB3278">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 </w:t>
            </w:r>
          </w:p>
        </w:tc>
        <w:tc>
          <w:tcPr>
            <w:tcW w:w="6945" w:type="dxa"/>
            <w:shd w:val="clear" w:color="auto" w:fill="FFFFFF"/>
            <w:hideMark/>
          </w:tcPr>
          <w:p w:rsidR="00C30791" w:rsidRPr="00967215" w:rsidRDefault="00C30791" w:rsidP="00BB3278">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если период деятельности организации составляет менее 5 лет - по 1 баллу за каждый год деятельности, по которому представлен отчет, если отчеты представлены за все годы деятельности организации. Учитываются о</w:t>
            </w:r>
            <w:r w:rsidRPr="00967215">
              <w:rPr>
                <w:rFonts w:ascii="Times New Roman" w:eastAsia="Times New Roman" w:hAnsi="Times New Roman" w:cs="Times New Roman"/>
                <w:sz w:val="28"/>
                <w:szCs w:val="28"/>
                <w:lang w:eastAsia="ru-RU"/>
              </w:rPr>
              <w:t>т</w:t>
            </w:r>
            <w:r w:rsidRPr="00967215">
              <w:rPr>
                <w:rFonts w:ascii="Times New Roman" w:eastAsia="Times New Roman" w:hAnsi="Times New Roman" w:cs="Times New Roman"/>
                <w:sz w:val="28"/>
                <w:szCs w:val="28"/>
                <w:lang w:eastAsia="ru-RU"/>
              </w:rPr>
              <w:t>четы о деятельности организации за год, предшеству</w:t>
            </w:r>
            <w:r w:rsidRPr="00967215">
              <w:rPr>
                <w:rFonts w:ascii="Times New Roman" w:eastAsia="Times New Roman" w:hAnsi="Times New Roman" w:cs="Times New Roman"/>
                <w:sz w:val="28"/>
                <w:szCs w:val="28"/>
                <w:lang w:eastAsia="ru-RU"/>
              </w:rPr>
              <w:t>ю</w:t>
            </w:r>
            <w:r w:rsidRPr="00967215">
              <w:rPr>
                <w:rFonts w:ascii="Times New Roman" w:eastAsia="Times New Roman" w:hAnsi="Times New Roman" w:cs="Times New Roman"/>
                <w:sz w:val="28"/>
                <w:szCs w:val="28"/>
                <w:lang w:eastAsia="ru-RU"/>
              </w:rPr>
              <w:t>щий оценке заявлений, и ранее, последовательно за ка</w:t>
            </w:r>
            <w:r w:rsidRPr="00967215">
              <w:rPr>
                <w:rFonts w:ascii="Times New Roman" w:eastAsia="Times New Roman" w:hAnsi="Times New Roman" w:cs="Times New Roman"/>
                <w:sz w:val="28"/>
                <w:szCs w:val="28"/>
                <w:lang w:eastAsia="ru-RU"/>
              </w:rPr>
              <w:t>ж</w:t>
            </w:r>
            <w:r w:rsidRPr="00967215">
              <w:rPr>
                <w:rFonts w:ascii="Times New Roman" w:eastAsia="Times New Roman" w:hAnsi="Times New Roman" w:cs="Times New Roman"/>
                <w:sz w:val="28"/>
                <w:szCs w:val="28"/>
                <w:lang w:eastAsia="ru-RU"/>
              </w:rPr>
              <w:t>дый предшествующий год;</w:t>
            </w:r>
          </w:p>
        </w:tc>
      </w:tr>
      <w:tr w:rsidR="00C30791" w:rsidRPr="00967215" w:rsidTr="00BB3278">
        <w:tc>
          <w:tcPr>
            <w:tcW w:w="5529" w:type="dxa"/>
            <w:shd w:val="clear" w:color="auto" w:fill="FFFFFF"/>
            <w:hideMark/>
          </w:tcPr>
          <w:p w:rsidR="00C30791" w:rsidRPr="00967215" w:rsidRDefault="00C30791" w:rsidP="00BB3278">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 </w:t>
            </w:r>
          </w:p>
        </w:tc>
        <w:tc>
          <w:tcPr>
            <w:tcW w:w="2977" w:type="dxa"/>
            <w:shd w:val="clear" w:color="auto" w:fill="FFFFFF"/>
            <w:hideMark/>
          </w:tcPr>
          <w:p w:rsidR="00C30791" w:rsidRPr="00967215" w:rsidRDefault="00C30791" w:rsidP="00BB3278">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 </w:t>
            </w:r>
          </w:p>
        </w:tc>
        <w:tc>
          <w:tcPr>
            <w:tcW w:w="6945" w:type="dxa"/>
            <w:shd w:val="clear" w:color="auto" w:fill="FFFFFF"/>
            <w:hideMark/>
          </w:tcPr>
          <w:p w:rsidR="00C30791" w:rsidRPr="00967215" w:rsidRDefault="00C30791" w:rsidP="00BB3278">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если оценка заявлений проходит ранее 1 мая, то допускается отсутствие отчета за год, предшествующий оценке; иное - 0 баллов</w:t>
            </w:r>
          </w:p>
        </w:tc>
      </w:tr>
      <w:tr w:rsidR="00C30791" w:rsidRPr="00967215" w:rsidTr="00BB3278">
        <w:tc>
          <w:tcPr>
            <w:tcW w:w="5529" w:type="dxa"/>
            <w:shd w:val="clear" w:color="auto" w:fill="FFFFFF"/>
            <w:hideMark/>
          </w:tcPr>
          <w:p w:rsidR="00C30791" w:rsidRPr="00967215" w:rsidRDefault="00C30791" w:rsidP="00BB3278">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 xml:space="preserve">3. </w:t>
            </w:r>
            <w:proofErr w:type="gramStart"/>
            <w:r w:rsidRPr="00967215">
              <w:rPr>
                <w:rFonts w:ascii="Times New Roman" w:eastAsia="Times New Roman" w:hAnsi="Times New Roman" w:cs="Times New Roman"/>
                <w:sz w:val="28"/>
                <w:szCs w:val="28"/>
                <w:lang w:eastAsia="ru-RU"/>
              </w:rPr>
              <w:t>Среднегодовая численность работн</w:t>
            </w:r>
            <w:r w:rsidRPr="00967215">
              <w:rPr>
                <w:rFonts w:ascii="Times New Roman" w:eastAsia="Times New Roman" w:hAnsi="Times New Roman" w:cs="Times New Roman"/>
                <w:sz w:val="28"/>
                <w:szCs w:val="28"/>
                <w:lang w:eastAsia="ru-RU"/>
              </w:rPr>
              <w:t>и</w:t>
            </w:r>
            <w:r w:rsidRPr="00967215">
              <w:rPr>
                <w:rFonts w:ascii="Times New Roman" w:eastAsia="Times New Roman" w:hAnsi="Times New Roman" w:cs="Times New Roman"/>
                <w:sz w:val="28"/>
                <w:szCs w:val="28"/>
                <w:lang w:eastAsia="ru-RU"/>
              </w:rPr>
              <w:t>ков организации (сумма средней численности работников за каждый год деятельности о</w:t>
            </w:r>
            <w:r w:rsidRPr="00967215">
              <w:rPr>
                <w:rFonts w:ascii="Times New Roman" w:eastAsia="Times New Roman" w:hAnsi="Times New Roman" w:cs="Times New Roman"/>
                <w:sz w:val="28"/>
                <w:szCs w:val="28"/>
                <w:lang w:eastAsia="ru-RU"/>
              </w:rPr>
              <w:t>р</w:t>
            </w:r>
            <w:r w:rsidRPr="00967215">
              <w:rPr>
                <w:rFonts w:ascii="Times New Roman" w:eastAsia="Times New Roman" w:hAnsi="Times New Roman" w:cs="Times New Roman"/>
                <w:sz w:val="28"/>
                <w:szCs w:val="28"/>
                <w:lang w:eastAsia="ru-RU"/>
              </w:rPr>
              <w:t>ганизации в течение последних 5 лет (в теч</w:t>
            </w:r>
            <w:r w:rsidRPr="00967215">
              <w:rPr>
                <w:rFonts w:ascii="Times New Roman" w:eastAsia="Times New Roman" w:hAnsi="Times New Roman" w:cs="Times New Roman"/>
                <w:sz w:val="28"/>
                <w:szCs w:val="28"/>
                <w:lang w:eastAsia="ru-RU"/>
              </w:rPr>
              <w:t>е</w:t>
            </w:r>
            <w:r w:rsidRPr="00967215">
              <w:rPr>
                <w:rFonts w:ascii="Times New Roman" w:eastAsia="Times New Roman" w:hAnsi="Times New Roman" w:cs="Times New Roman"/>
                <w:sz w:val="28"/>
                <w:szCs w:val="28"/>
                <w:lang w:eastAsia="ru-RU"/>
              </w:rPr>
              <w:t>ние года), деленная на количество полных лет такой деятельности): за последние 5 лет - при предоставлении нежилого помещения в безвозмездное пользование; за последний год - при предоставлении нежилого помещения в аренду</w:t>
            </w:r>
            <w:proofErr w:type="gramEnd"/>
          </w:p>
        </w:tc>
        <w:tc>
          <w:tcPr>
            <w:tcW w:w="2977" w:type="dxa"/>
            <w:shd w:val="clear" w:color="auto" w:fill="FFFFFF"/>
            <w:hideMark/>
          </w:tcPr>
          <w:p w:rsidR="00C30791" w:rsidRPr="00967215" w:rsidRDefault="00C30791" w:rsidP="00BB3278">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5</w:t>
            </w:r>
          </w:p>
        </w:tc>
        <w:tc>
          <w:tcPr>
            <w:tcW w:w="6945" w:type="dxa"/>
            <w:shd w:val="clear" w:color="auto" w:fill="FFFFFF"/>
            <w:hideMark/>
          </w:tcPr>
          <w:p w:rsidR="00C30791" w:rsidRPr="00967215" w:rsidRDefault="00C30791" w:rsidP="00BB3278">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свыше 15 человек - 5 баллов; от 6 до 15 человек - 3 балла; от 3 до 5 человек - 1 балл; до 2 человек - 0 баллов</w:t>
            </w:r>
          </w:p>
        </w:tc>
      </w:tr>
      <w:tr w:rsidR="00C30791" w:rsidRPr="00967215" w:rsidTr="00BB3278">
        <w:tc>
          <w:tcPr>
            <w:tcW w:w="5529" w:type="dxa"/>
            <w:shd w:val="clear" w:color="auto" w:fill="FFFFFF"/>
            <w:hideMark/>
          </w:tcPr>
          <w:p w:rsidR="00C30791" w:rsidRPr="00967215" w:rsidRDefault="00C30791" w:rsidP="00BB3278">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 xml:space="preserve">4. Соотношение средней численности работников организации за последний год к </w:t>
            </w:r>
            <w:r w:rsidRPr="00967215">
              <w:rPr>
                <w:rFonts w:ascii="Times New Roman" w:eastAsia="Times New Roman" w:hAnsi="Times New Roman" w:cs="Times New Roman"/>
                <w:sz w:val="28"/>
                <w:szCs w:val="28"/>
                <w:lang w:eastAsia="ru-RU"/>
              </w:rPr>
              <w:lastRenderedPageBreak/>
              <w:t>сумме площадей испрашиваемого нежилого помещения и нежилых помещений, наход</w:t>
            </w:r>
            <w:r w:rsidRPr="00967215">
              <w:rPr>
                <w:rFonts w:ascii="Times New Roman" w:eastAsia="Times New Roman" w:hAnsi="Times New Roman" w:cs="Times New Roman"/>
                <w:sz w:val="28"/>
                <w:szCs w:val="28"/>
                <w:lang w:eastAsia="ru-RU"/>
              </w:rPr>
              <w:t>я</w:t>
            </w:r>
            <w:r w:rsidRPr="00967215">
              <w:rPr>
                <w:rFonts w:ascii="Times New Roman" w:eastAsia="Times New Roman" w:hAnsi="Times New Roman" w:cs="Times New Roman"/>
                <w:sz w:val="28"/>
                <w:szCs w:val="28"/>
                <w:lang w:eastAsia="ru-RU"/>
              </w:rPr>
              <w:t>щихся в собственности организации</w:t>
            </w:r>
          </w:p>
        </w:tc>
        <w:tc>
          <w:tcPr>
            <w:tcW w:w="2977" w:type="dxa"/>
            <w:shd w:val="clear" w:color="auto" w:fill="FFFFFF"/>
            <w:hideMark/>
          </w:tcPr>
          <w:p w:rsidR="00C30791" w:rsidRPr="00967215" w:rsidRDefault="00C30791" w:rsidP="00BB3278">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lastRenderedPageBreak/>
              <w:t>10</w:t>
            </w:r>
          </w:p>
        </w:tc>
        <w:tc>
          <w:tcPr>
            <w:tcW w:w="6945" w:type="dxa"/>
            <w:shd w:val="clear" w:color="auto" w:fill="FFFFFF"/>
            <w:hideMark/>
          </w:tcPr>
          <w:p w:rsidR="00C30791" w:rsidRPr="00967215" w:rsidRDefault="00C30791" w:rsidP="00BB3278">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до 10 кв. м на одного работника - 10 баллов;</w:t>
            </w:r>
          </w:p>
          <w:p w:rsidR="00C30791" w:rsidRPr="00967215" w:rsidRDefault="00C30791" w:rsidP="00BB3278">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от 10 до 20 кв. м на одного работника -</w:t>
            </w:r>
          </w:p>
          <w:p w:rsidR="00C30791" w:rsidRPr="00967215" w:rsidRDefault="00C30791" w:rsidP="00BB3278">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lastRenderedPageBreak/>
              <w:t>3 балла;</w:t>
            </w:r>
          </w:p>
          <w:p w:rsidR="00C30791" w:rsidRPr="00967215" w:rsidRDefault="00C30791" w:rsidP="00BB3278">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свыше 20 кв. м на одного работника -</w:t>
            </w:r>
          </w:p>
          <w:p w:rsidR="00C30791" w:rsidRPr="00967215" w:rsidRDefault="00C30791" w:rsidP="00BB3278">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0 баллов</w:t>
            </w:r>
          </w:p>
        </w:tc>
      </w:tr>
      <w:tr w:rsidR="00C30791" w:rsidRPr="00967215" w:rsidTr="00BB3278">
        <w:tc>
          <w:tcPr>
            <w:tcW w:w="5529" w:type="dxa"/>
            <w:shd w:val="clear" w:color="auto" w:fill="FFFFFF"/>
            <w:hideMark/>
          </w:tcPr>
          <w:p w:rsidR="00C30791" w:rsidRPr="00967215" w:rsidRDefault="00C30791" w:rsidP="00BB3278">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lastRenderedPageBreak/>
              <w:t>5. Наличие у организации во владении и (или) пользовании в течение последних 2 лет нежилых помещений, площадь которых соотносима с площадью испрашиваемого нежилого помещения</w:t>
            </w:r>
          </w:p>
        </w:tc>
        <w:tc>
          <w:tcPr>
            <w:tcW w:w="2977" w:type="dxa"/>
            <w:shd w:val="clear" w:color="auto" w:fill="FFFFFF"/>
            <w:hideMark/>
          </w:tcPr>
          <w:p w:rsidR="00C30791" w:rsidRPr="00967215" w:rsidRDefault="00C30791" w:rsidP="00BB3278">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5</w:t>
            </w:r>
          </w:p>
        </w:tc>
        <w:tc>
          <w:tcPr>
            <w:tcW w:w="6945" w:type="dxa"/>
            <w:shd w:val="clear" w:color="auto" w:fill="FFFFFF"/>
            <w:hideMark/>
          </w:tcPr>
          <w:p w:rsidR="00C30791" w:rsidRPr="00967215" w:rsidRDefault="00C30791" w:rsidP="00BB3278">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средняя площадь нежилых помещений, наход</w:t>
            </w:r>
            <w:r w:rsidRPr="00967215">
              <w:rPr>
                <w:rFonts w:ascii="Times New Roman" w:eastAsia="Times New Roman" w:hAnsi="Times New Roman" w:cs="Times New Roman"/>
                <w:sz w:val="28"/>
                <w:szCs w:val="28"/>
                <w:lang w:eastAsia="ru-RU"/>
              </w:rPr>
              <w:t>я</w:t>
            </w:r>
            <w:r w:rsidRPr="00967215">
              <w:rPr>
                <w:rFonts w:ascii="Times New Roman" w:eastAsia="Times New Roman" w:hAnsi="Times New Roman" w:cs="Times New Roman"/>
                <w:sz w:val="28"/>
                <w:szCs w:val="28"/>
                <w:lang w:eastAsia="ru-RU"/>
              </w:rPr>
              <w:t>щихся и находившихся во владении и (или) в пользов</w:t>
            </w:r>
            <w:r w:rsidRPr="00967215">
              <w:rPr>
                <w:rFonts w:ascii="Times New Roman" w:eastAsia="Times New Roman" w:hAnsi="Times New Roman" w:cs="Times New Roman"/>
                <w:sz w:val="28"/>
                <w:szCs w:val="28"/>
                <w:lang w:eastAsia="ru-RU"/>
              </w:rPr>
              <w:t>а</w:t>
            </w:r>
            <w:r w:rsidRPr="00967215">
              <w:rPr>
                <w:rFonts w:ascii="Times New Roman" w:eastAsia="Times New Roman" w:hAnsi="Times New Roman" w:cs="Times New Roman"/>
                <w:sz w:val="28"/>
                <w:szCs w:val="28"/>
                <w:lang w:eastAsia="ru-RU"/>
              </w:rPr>
              <w:t>нии организации в течение последних 2 лет, составляет от 50 до 200 процентов общей площади испрашиваемого нежилого помещения - 5 баллов; иное (в том числе в сл</w:t>
            </w:r>
            <w:r w:rsidRPr="00967215">
              <w:rPr>
                <w:rFonts w:ascii="Times New Roman" w:eastAsia="Times New Roman" w:hAnsi="Times New Roman" w:cs="Times New Roman"/>
                <w:sz w:val="28"/>
                <w:szCs w:val="28"/>
                <w:lang w:eastAsia="ru-RU"/>
              </w:rPr>
              <w:t>у</w:t>
            </w:r>
            <w:r w:rsidRPr="00967215">
              <w:rPr>
                <w:rFonts w:ascii="Times New Roman" w:eastAsia="Times New Roman" w:hAnsi="Times New Roman" w:cs="Times New Roman"/>
                <w:sz w:val="28"/>
                <w:szCs w:val="28"/>
                <w:lang w:eastAsia="ru-RU"/>
              </w:rPr>
              <w:t>чае, если организация действует менее двух лет) - 0 ба</w:t>
            </w:r>
            <w:r w:rsidRPr="00967215">
              <w:rPr>
                <w:rFonts w:ascii="Times New Roman" w:eastAsia="Times New Roman" w:hAnsi="Times New Roman" w:cs="Times New Roman"/>
                <w:sz w:val="28"/>
                <w:szCs w:val="28"/>
                <w:lang w:eastAsia="ru-RU"/>
              </w:rPr>
              <w:t>л</w:t>
            </w:r>
            <w:r w:rsidRPr="00967215">
              <w:rPr>
                <w:rFonts w:ascii="Times New Roman" w:eastAsia="Times New Roman" w:hAnsi="Times New Roman" w:cs="Times New Roman"/>
                <w:sz w:val="28"/>
                <w:szCs w:val="28"/>
                <w:lang w:eastAsia="ru-RU"/>
              </w:rPr>
              <w:t>лов</w:t>
            </w:r>
          </w:p>
        </w:tc>
      </w:tr>
      <w:tr w:rsidR="00C30791" w:rsidRPr="00967215" w:rsidTr="00BB3278">
        <w:tc>
          <w:tcPr>
            <w:tcW w:w="5529" w:type="dxa"/>
            <w:shd w:val="clear" w:color="auto" w:fill="FFFFFF"/>
            <w:hideMark/>
          </w:tcPr>
          <w:p w:rsidR="00C30791" w:rsidRPr="00967215" w:rsidRDefault="00C30791" w:rsidP="00BB3278">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 xml:space="preserve">6. </w:t>
            </w:r>
            <w:proofErr w:type="gramStart"/>
            <w:r w:rsidRPr="00967215">
              <w:rPr>
                <w:rFonts w:ascii="Times New Roman" w:eastAsia="Times New Roman" w:hAnsi="Times New Roman" w:cs="Times New Roman"/>
                <w:sz w:val="28"/>
                <w:szCs w:val="28"/>
                <w:lang w:eastAsia="ru-RU"/>
              </w:rPr>
              <w:t>Соотношение размера годовой арендной платы за испрашиваемое нежилое помещение, указанного в извещении о во</w:t>
            </w:r>
            <w:r w:rsidRPr="00967215">
              <w:rPr>
                <w:rFonts w:ascii="Times New Roman" w:eastAsia="Times New Roman" w:hAnsi="Times New Roman" w:cs="Times New Roman"/>
                <w:sz w:val="28"/>
                <w:szCs w:val="28"/>
                <w:lang w:eastAsia="ru-RU"/>
              </w:rPr>
              <w:t>з</w:t>
            </w:r>
            <w:r w:rsidRPr="00967215">
              <w:rPr>
                <w:rFonts w:ascii="Times New Roman" w:eastAsia="Times New Roman" w:hAnsi="Times New Roman" w:cs="Times New Roman"/>
                <w:sz w:val="28"/>
                <w:szCs w:val="28"/>
                <w:lang w:eastAsia="ru-RU"/>
              </w:rPr>
              <w:t>можности предоставления нежилого пом</w:t>
            </w:r>
            <w:r w:rsidRPr="00967215">
              <w:rPr>
                <w:rFonts w:ascii="Times New Roman" w:eastAsia="Times New Roman" w:hAnsi="Times New Roman" w:cs="Times New Roman"/>
                <w:sz w:val="28"/>
                <w:szCs w:val="28"/>
                <w:lang w:eastAsia="ru-RU"/>
              </w:rPr>
              <w:t>е</w:t>
            </w:r>
            <w:r w:rsidRPr="00967215">
              <w:rPr>
                <w:rFonts w:ascii="Times New Roman" w:eastAsia="Times New Roman" w:hAnsi="Times New Roman" w:cs="Times New Roman"/>
                <w:sz w:val="28"/>
                <w:szCs w:val="28"/>
                <w:lang w:eastAsia="ru-RU"/>
              </w:rPr>
              <w:t>щения в аренду (на основании отчета об оценке рыночной арендной платы), к средн</w:t>
            </w:r>
            <w:r w:rsidRPr="00967215">
              <w:rPr>
                <w:rFonts w:ascii="Times New Roman" w:eastAsia="Times New Roman" w:hAnsi="Times New Roman" w:cs="Times New Roman"/>
                <w:sz w:val="28"/>
                <w:szCs w:val="28"/>
                <w:lang w:eastAsia="ru-RU"/>
              </w:rPr>
              <w:t>е</w:t>
            </w:r>
            <w:r w:rsidRPr="00967215">
              <w:rPr>
                <w:rFonts w:ascii="Times New Roman" w:eastAsia="Times New Roman" w:hAnsi="Times New Roman" w:cs="Times New Roman"/>
                <w:sz w:val="28"/>
                <w:szCs w:val="28"/>
                <w:lang w:eastAsia="ru-RU"/>
              </w:rPr>
              <w:t>годовому объему денежных средств, испол</w:t>
            </w:r>
            <w:r w:rsidRPr="00967215">
              <w:rPr>
                <w:rFonts w:ascii="Times New Roman" w:eastAsia="Times New Roman" w:hAnsi="Times New Roman" w:cs="Times New Roman"/>
                <w:sz w:val="28"/>
                <w:szCs w:val="28"/>
                <w:lang w:eastAsia="ru-RU"/>
              </w:rPr>
              <w:t>ь</w:t>
            </w:r>
            <w:r w:rsidRPr="00967215">
              <w:rPr>
                <w:rFonts w:ascii="Times New Roman" w:eastAsia="Times New Roman" w:hAnsi="Times New Roman" w:cs="Times New Roman"/>
                <w:sz w:val="28"/>
                <w:szCs w:val="28"/>
                <w:lang w:eastAsia="ru-RU"/>
              </w:rPr>
              <w:t>зованных организацией на осуществление деятельности в соответствии с </w:t>
            </w:r>
            <w:hyperlink r:id="rId68" w:anchor="block_3111" w:history="1">
              <w:r w:rsidRPr="00967215">
                <w:rPr>
                  <w:rFonts w:ascii="Times New Roman" w:eastAsia="Times New Roman" w:hAnsi="Times New Roman" w:cs="Times New Roman"/>
                  <w:sz w:val="28"/>
                  <w:szCs w:val="28"/>
                  <w:u w:val="single"/>
                  <w:lang w:eastAsia="ru-RU"/>
                </w:rPr>
                <w:t>пунктами 1</w:t>
              </w:r>
            </w:hyperlink>
            <w:r w:rsidRPr="00967215">
              <w:rPr>
                <w:rFonts w:ascii="Times New Roman" w:eastAsia="Times New Roman" w:hAnsi="Times New Roman" w:cs="Times New Roman"/>
                <w:sz w:val="28"/>
                <w:szCs w:val="28"/>
                <w:lang w:eastAsia="ru-RU"/>
              </w:rPr>
              <w:t> и </w:t>
            </w:r>
            <w:hyperlink r:id="rId69" w:anchor="block_3112" w:history="1">
              <w:r w:rsidRPr="00967215">
                <w:rPr>
                  <w:rFonts w:ascii="Times New Roman" w:eastAsia="Times New Roman" w:hAnsi="Times New Roman" w:cs="Times New Roman"/>
                  <w:sz w:val="28"/>
                  <w:szCs w:val="28"/>
                  <w:u w:val="single"/>
                  <w:lang w:eastAsia="ru-RU"/>
                </w:rPr>
                <w:t>2 статьи 31</w:t>
              </w:r>
              <w:r w:rsidRPr="00967215">
                <w:rPr>
                  <w:rFonts w:ascii="Times New Roman" w:eastAsia="Times New Roman" w:hAnsi="Times New Roman" w:cs="Times New Roman"/>
                  <w:sz w:val="28"/>
                  <w:szCs w:val="28"/>
                  <w:u w:val="single"/>
                  <w:vertAlign w:val="superscript"/>
                  <w:lang w:eastAsia="ru-RU"/>
                </w:rPr>
                <w:t> 1</w:t>
              </w:r>
            </w:hyperlink>
            <w:r w:rsidRPr="00967215">
              <w:rPr>
                <w:rFonts w:ascii="Times New Roman" w:eastAsia="Times New Roman" w:hAnsi="Times New Roman" w:cs="Times New Roman"/>
                <w:sz w:val="28"/>
                <w:szCs w:val="28"/>
                <w:lang w:eastAsia="ru-RU"/>
              </w:rPr>
              <w:t> Муниципального закона "О н</w:t>
            </w:r>
            <w:r w:rsidRPr="00967215">
              <w:rPr>
                <w:rFonts w:ascii="Times New Roman" w:eastAsia="Times New Roman" w:hAnsi="Times New Roman" w:cs="Times New Roman"/>
                <w:sz w:val="28"/>
                <w:szCs w:val="28"/>
                <w:lang w:eastAsia="ru-RU"/>
              </w:rPr>
              <w:t>е</w:t>
            </w:r>
            <w:r w:rsidRPr="00967215">
              <w:rPr>
                <w:rFonts w:ascii="Times New Roman" w:eastAsia="Times New Roman" w:hAnsi="Times New Roman" w:cs="Times New Roman"/>
                <w:sz w:val="28"/>
                <w:szCs w:val="28"/>
                <w:lang w:eastAsia="ru-RU"/>
              </w:rPr>
              <w:t>коммерческих организациях", деленному на количество полных лет такой деятельности в</w:t>
            </w:r>
            <w:proofErr w:type="gramEnd"/>
            <w:r w:rsidRPr="00967215">
              <w:rPr>
                <w:rFonts w:ascii="Times New Roman" w:eastAsia="Times New Roman" w:hAnsi="Times New Roman" w:cs="Times New Roman"/>
                <w:sz w:val="28"/>
                <w:szCs w:val="28"/>
                <w:lang w:eastAsia="ru-RU"/>
              </w:rPr>
              <w:t xml:space="preserve"> </w:t>
            </w:r>
            <w:proofErr w:type="gramStart"/>
            <w:r w:rsidRPr="00967215">
              <w:rPr>
                <w:rFonts w:ascii="Times New Roman" w:eastAsia="Times New Roman" w:hAnsi="Times New Roman" w:cs="Times New Roman"/>
                <w:sz w:val="28"/>
                <w:szCs w:val="28"/>
                <w:lang w:eastAsia="ru-RU"/>
              </w:rPr>
              <w:t>зависимости от вида договора за последние 5 лет или за последний год, при предоставл</w:t>
            </w:r>
            <w:r w:rsidRPr="00967215">
              <w:rPr>
                <w:rFonts w:ascii="Times New Roman" w:eastAsia="Times New Roman" w:hAnsi="Times New Roman" w:cs="Times New Roman"/>
                <w:sz w:val="28"/>
                <w:szCs w:val="28"/>
                <w:lang w:eastAsia="ru-RU"/>
              </w:rPr>
              <w:t>е</w:t>
            </w:r>
            <w:r w:rsidRPr="00967215">
              <w:rPr>
                <w:rFonts w:ascii="Times New Roman" w:eastAsia="Times New Roman" w:hAnsi="Times New Roman" w:cs="Times New Roman"/>
                <w:sz w:val="28"/>
                <w:szCs w:val="28"/>
                <w:lang w:eastAsia="ru-RU"/>
              </w:rPr>
              <w:t>нии нежилого помещения в безвозмездное пользование или в аренду соответственно</w:t>
            </w:r>
            <w:proofErr w:type="gramEnd"/>
          </w:p>
        </w:tc>
        <w:tc>
          <w:tcPr>
            <w:tcW w:w="2977" w:type="dxa"/>
            <w:shd w:val="clear" w:color="auto" w:fill="FFFFFF"/>
            <w:hideMark/>
          </w:tcPr>
          <w:p w:rsidR="00C30791" w:rsidRPr="00967215" w:rsidRDefault="00C30791" w:rsidP="00BB3278">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5</w:t>
            </w:r>
          </w:p>
        </w:tc>
        <w:tc>
          <w:tcPr>
            <w:tcW w:w="6945" w:type="dxa"/>
            <w:shd w:val="clear" w:color="auto" w:fill="FFFFFF"/>
            <w:hideMark/>
          </w:tcPr>
          <w:p w:rsidR="00C30791" w:rsidRPr="00967215" w:rsidRDefault="00C30791" w:rsidP="00BB3278">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от 0,05 до 0,2 - 5 баллов;</w:t>
            </w:r>
          </w:p>
          <w:p w:rsidR="00C30791" w:rsidRPr="00967215" w:rsidRDefault="00C30791" w:rsidP="00BB3278">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менее 0,05, но не менее 0,005 - 3 балла;</w:t>
            </w:r>
          </w:p>
          <w:p w:rsidR="00C30791" w:rsidRPr="00967215" w:rsidRDefault="00C30791" w:rsidP="00BB3278">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свыше 0,2 балла - 1 балл;</w:t>
            </w:r>
          </w:p>
          <w:p w:rsidR="00C30791" w:rsidRPr="00967215" w:rsidRDefault="00C30791" w:rsidP="00BB3278">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менее 0,005 - 0 баллов</w:t>
            </w:r>
          </w:p>
        </w:tc>
      </w:tr>
      <w:tr w:rsidR="00C30791" w:rsidRPr="00967215" w:rsidTr="00BB3278">
        <w:trPr>
          <w:trHeight w:val="240"/>
        </w:trPr>
        <w:tc>
          <w:tcPr>
            <w:tcW w:w="5529" w:type="dxa"/>
            <w:vMerge w:val="restart"/>
            <w:shd w:val="clear" w:color="auto" w:fill="FFFFFF"/>
            <w:hideMark/>
          </w:tcPr>
          <w:p w:rsidR="00C30791" w:rsidRPr="00967215" w:rsidRDefault="00C30791" w:rsidP="00BB3278">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7. Наличие результатов деятельности, которую организация осуществляла в соо</w:t>
            </w:r>
            <w:r w:rsidRPr="00967215">
              <w:rPr>
                <w:rFonts w:ascii="Times New Roman" w:eastAsia="Times New Roman" w:hAnsi="Times New Roman" w:cs="Times New Roman"/>
                <w:sz w:val="28"/>
                <w:szCs w:val="28"/>
                <w:lang w:eastAsia="ru-RU"/>
              </w:rPr>
              <w:t>т</w:t>
            </w:r>
            <w:r w:rsidRPr="00967215">
              <w:rPr>
                <w:rFonts w:ascii="Times New Roman" w:eastAsia="Times New Roman" w:hAnsi="Times New Roman" w:cs="Times New Roman"/>
                <w:sz w:val="28"/>
                <w:szCs w:val="28"/>
                <w:lang w:eastAsia="ru-RU"/>
              </w:rPr>
              <w:lastRenderedPageBreak/>
              <w:t>ветствии с учредительными документами:</w:t>
            </w:r>
          </w:p>
          <w:p w:rsidR="00C30791" w:rsidRPr="00967215" w:rsidRDefault="00C30791" w:rsidP="00BB3278">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 xml:space="preserve">за </w:t>
            </w:r>
            <w:proofErr w:type="gramStart"/>
            <w:r w:rsidRPr="00967215">
              <w:rPr>
                <w:rFonts w:ascii="Times New Roman" w:eastAsia="Times New Roman" w:hAnsi="Times New Roman" w:cs="Times New Roman"/>
                <w:sz w:val="28"/>
                <w:szCs w:val="28"/>
                <w:lang w:eastAsia="ru-RU"/>
              </w:rPr>
              <w:t>последние</w:t>
            </w:r>
            <w:proofErr w:type="gramEnd"/>
            <w:r w:rsidRPr="00967215">
              <w:rPr>
                <w:rFonts w:ascii="Times New Roman" w:eastAsia="Times New Roman" w:hAnsi="Times New Roman" w:cs="Times New Roman"/>
                <w:sz w:val="28"/>
                <w:szCs w:val="28"/>
                <w:lang w:eastAsia="ru-RU"/>
              </w:rPr>
              <w:t xml:space="preserve"> 5 лет - при</w:t>
            </w:r>
          </w:p>
          <w:p w:rsidR="00C30791" w:rsidRPr="00967215" w:rsidRDefault="00C30791" w:rsidP="00BB3278">
            <w:pPr>
              <w:spacing w:after="0" w:line="240" w:lineRule="auto"/>
              <w:ind w:firstLine="709"/>
              <w:jc w:val="both"/>
              <w:rPr>
                <w:rFonts w:ascii="Times New Roman" w:eastAsia="Times New Roman" w:hAnsi="Times New Roman" w:cs="Times New Roman"/>
                <w:sz w:val="28"/>
                <w:szCs w:val="28"/>
                <w:lang w:eastAsia="ru-RU"/>
              </w:rPr>
            </w:pPr>
            <w:proofErr w:type="gramStart"/>
            <w:r w:rsidRPr="00967215">
              <w:rPr>
                <w:rFonts w:ascii="Times New Roman" w:eastAsia="Times New Roman" w:hAnsi="Times New Roman" w:cs="Times New Roman"/>
                <w:sz w:val="28"/>
                <w:szCs w:val="28"/>
                <w:lang w:eastAsia="ru-RU"/>
              </w:rPr>
              <w:t>предоставлении</w:t>
            </w:r>
            <w:proofErr w:type="gramEnd"/>
            <w:r w:rsidRPr="00967215">
              <w:rPr>
                <w:rFonts w:ascii="Times New Roman" w:eastAsia="Times New Roman" w:hAnsi="Times New Roman" w:cs="Times New Roman"/>
                <w:sz w:val="28"/>
                <w:szCs w:val="28"/>
                <w:lang w:eastAsia="ru-RU"/>
              </w:rPr>
              <w:t xml:space="preserve"> нежилого помещения в безвозмездное пользование;</w:t>
            </w:r>
          </w:p>
          <w:p w:rsidR="00C30791" w:rsidRPr="00967215" w:rsidRDefault="00C30791" w:rsidP="00BB3278">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за последний год - при предоставлении нежилого помещения в аренду</w:t>
            </w:r>
          </w:p>
        </w:tc>
        <w:tc>
          <w:tcPr>
            <w:tcW w:w="2977" w:type="dxa"/>
            <w:shd w:val="clear" w:color="auto" w:fill="FFFFFF"/>
            <w:hideMark/>
          </w:tcPr>
          <w:p w:rsidR="00C30791" w:rsidRPr="00967215" w:rsidRDefault="00C30791" w:rsidP="00BB3278">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lastRenderedPageBreak/>
              <w:t>5</w:t>
            </w:r>
          </w:p>
        </w:tc>
        <w:tc>
          <w:tcPr>
            <w:tcW w:w="6945" w:type="dxa"/>
            <w:vMerge w:val="restart"/>
            <w:shd w:val="clear" w:color="auto" w:fill="FFFFFF"/>
            <w:hideMark/>
          </w:tcPr>
          <w:p w:rsidR="00C30791" w:rsidRPr="00967215" w:rsidRDefault="00C30791" w:rsidP="00BB3278">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 xml:space="preserve">наличие в заявлении </w:t>
            </w:r>
            <w:proofErr w:type="gramStart"/>
            <w:r w:rsidRPr="00967215">
              <w:rPr>
                <w:rFonts w:ascii="Times New Roman" w:eastAsia="Times New Roman" w:hAnsi="Times New Roman" w:cs="Times New Roman"/>
                <w:sz w:val="28"/>
                <w:szCs w:val="28"/>
                <w:lang w:eastAsia="ru-RU"/>
              </w:rPr>
              <w:t>краткого</w:t>
            </w:r>
            <w:proofErr w:type="gramEnd"/>
          </w:p>
          <w:p w:rsidR="00C30791" w:rsidRPr="00967215" w:rsidRDefault="00C30791" w:rsidP="00BB3278">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 xml:space="preserve">описания содержания </w:t>
            </w:r>
            <w:proofErr w:type="gramStart"/>
            <w:r w:rsidRPr="00967215">
              <w:rPr>
                <w:rFonts w:ascii="Times New Roman" w:eastAsia="Times New Roman" w:hAnsi="Times New Roman" w:cs="Times New Roman"/>
                <w:sz w:val="28"/>
                <w:szCs w:val="28"/>
                <w:lang w:eastAsia="ru-RU"/>
              </w:rPr>
              <w:t>конкретных</w:t>
            </w:r>
            <w:proofErr w:type="gramEnd"/>
          </w:p>
          <w:p w:rsidR="00C30791" w:rsidRPr="00967215" w:rsidRDefault="00C30791" w:rsidP="00BB3278">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lastRenderedPageBreak/>
              <w:t>результатов программ, проектов,</w:t>
            </w:r>
          </w:p>
          <w:p w:rsidR="00C30791" w:rsidRPr="00967215" w:rsidRDefault="00C30791" w:rsidP="00BB3278">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мероприятий - 5 баллов;</w:t>
            </w:r>
          </w:p>
          <w:p w:rsidR="00C30791" w:rsidRPr="00967215" w:rsidRDefault="00C30791" w:rsidP="00BB3278">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иное - 0 баллов;</w:t>
            </w:r>
          </w:p>
          <w:p w:rsidR="00C30791" w:rsidRPr="00967215" w:rsidRDefault="00C30791" w:rsidP="00BB3278">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указанные результаты могут включать</w:t>
            </w:r>
          </w:p>
          <w:p w:rsidR="00C30791" w:rsidRPr="00967215" w:rsidRDefault="00C30791" w:rsidP="00BB3278">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информацию о количестве физических лиц и (или) некоммерческих организаций, которым организация ок</w:t>
            </w:r>
            <w:r w:rsidRPr="00967215">
              <w:rPr>
                <w:rFonts w:ascii="Times New Roman" w:eastAsia="Times New Roman" w:hAnsi="Times New Roman" w:cs="Times New Roman"/>
                <w:sz w:val="28"/>
                <w:szCs w:val="28"/>
                <w:lang w:eastAsia="ru-RU"/>
              </w:rPr>
              <w:t>а</w:t>
            </w:r>
            <w:r w:rsidRPr="00967215">
              <w:rPr>
                <w:rFonts w:ascii="Times New Roman" w:eastAsia="Times New Roman" w:hAnsi="Times New Roman" w:cs="Times New Roman"/>
                <w:sz w:val="28"/>
                <w:szCs w:val="28"/>
                <w:lang w:eastAsia="ru-RU"/>
              </w:rPr>
              <w:t>зала поддержку (помощь), услуги, количестве проведе</w:t>
            </w:r>
            <w:r w:rsidRPr="00967215">
              <w:rPr>
                <w:rFonts w:ascii="Times New Roman" w:eastAsia="Times New Roman" w:hAnsi="Times New Roman" w:cs="Times New Roman"/>
                <w:sz w:val="28"/>
                <w:szCs w:val="28"/>
                <w:lang w:eastAsia="ru-RU"/>
              </w:rPr>
              <w:t>н</w:t>
            </w:r>
            <w:r w:rsidRPr="00967215">
              <w:rPr>
                <w:rFonts w:ascii="Times New Roman" w:eastAsia="Times New Roman" w:hAnsi="Times New Roman" w:cs="Times New Roman"/>
                <w:sz w:val="28"/>
                <w:szCs w:val="28"/>
                <w:lang w:eastAsia="ru-RU"/>
              </w:rPr>
              <w:t>ных организацией мероприятий и количестве их учас</w:t>
            </w:r>
            <w:r w:rsidRPr="00967215">
              <w:rPr>
                <w:rFonts w:ascii="Times New Roman" w:eastAsia="Times New Roman" w:hAnsi="Times New Roman" w:cs="Times New Roman"/>
                <w:sz w:val="28"/>
                <w:szCs w:val="28"/>
                <w:lang w:eastAsia="ru-RU"/>
              </w:rPr>
              <w:t>т</w:t>
            </w:r>
            <w:r w:rsidRPr="00967215">
              <w:rPr>
                <w:rFonts w:ascii="Times New Roman" w:eastAsia="Times New Roman" w:hAnsi="Times New Roman" w:cs="Times New Roman"/>
                <w:sz w:val="28"/>
                <w:szCs w:val="28"/>
                <w:lang w:eastAsia="ru-RU"/>
              </w:rPr>
              <w:t>ников</w:t>
            </w:r>
          </w:p>
        </w:tc>
      </w:tr>
      <w:tr w:rsidR="00C30791" w:rsidRPr="00967215" w:rsidTr="00BB3278">
        <w:tc>
          <w:tcPr>
            <w:tcW w:w="5529" w:type="dxa"/>
            <w:vMerge/>
            <w:shd w:val="clear" w:color="auto" w:fill="FFFFFF"/>
            <w:vAlign w:val="center"/>
            <w:hideMark/>
          </w:tcPr>
          <w:p w:rsidR="00C30791" w:rsidRPr="00967215" w:rsidRDefault="00C30791" w:rsidP="00BB3278">
            <w:pPr>
              <w:spacing w:after="0" w:line="240" w:lineRule="auto"/>
              <w:ind w:firstLine="709"/>
              <w:jc w:val="both"/>
              <w:rPr>
                <w:rFonts w:ascii="Times New Roman" w:eastAsia="Times New Roman" w:hAnsi="Times New Roman" w:cs="Times New Roman"/>
                <w:sz w:val="28"/>
                <w:szCs w:val="28"/>
                <w:lang w:eastAsia="ru-RU"/>
              </w:rPr>
            </w:pPr>
          </w:p>
        </w:tc>
        <w:tc>
          <w:tcPr>
            <w:tcW w:w="2977" w:type="dxa"/>
            <w:shd w:val="clear" w:color="auto" w:fill="FFFFFF"/>
            <w:hideMark/>
          </w:tcPr>
          <w:p w:rsidR="00C30791" w:rsidRPr="00967215" w:rsidRDefault="00C30791" w:rsidP="00BB3278">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 </w:t>
            </w:r>
          </w:p>
        </w:tc>
        <w:tc>
          <w:tcPr>
            <w:tcW w:w="6945" w:type="dxa"/>
            <w:vMerge/>
            <w:shd w:val="clear" w:color="auto" w:fill="FFFFFF"/>
            <w:vAlign w:val="center"/>
            <w:hideMark/>
          </w:tcPr>
          <w:p w:rsidR="00C30791" w:rsidRPr="00967215" w:rsidRDefault="00C30791" w:rsidP="00BB3278">
            <w:pPr>
              <w:spacing w:after="0" w:line="240" w:lineRule="auto"/>
              <w:ind w:firstLine="709"/>
              <w:jc w:val="both"/>
              <w:rPr>
                <w:rFonts w:ascii="Times New Roman" w:eastAsia="Times New Roman" w:hAnsi="Times New Roman" w:cs="Times New Roman"/>
                <w:sz w:val="28"/>
                <w:szCs w:val="28"/>
                <w:lang w:eastAsia="ru-RU"/>
              </w:rPr>
            </w:pPr>
          </w:p>
        </w:tc>
      </w:tr>
      <w:tr w:rsidR="00C30791" w:rsidRPr="00967215" w:rsidTr="00BB3278">
        <w:tc>
          <w:tcPr>
            <w:tcW w:w="5529" w:type="dxa"/>
            <w:shd w:val="clear" w:color="auto" w:fill="FFFFFF"/>
            <w:hideMark/>
          </w:tcPr>
          <w:p w:rsidR="00C30791" w:rsidRPr="00967215" w:rsidRDefault="00C30791" w:rsidP="00BB3278">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lastRenderedPageBreak/>
              <w:t>8. Соответствие деятельности,</w:t>
            </w:r>
          </w:p>
          <w:p w:rsidR="00C30791" w:rsidRPr="00967215" w:rsidRDefault="00C30791" w:rsidP="00BB3278">
            <w:pPr>
              <w:spacing w:after="0" w:line="240" w:lineRule="auto"/>
              <w:ind w:firstLine="709"/>
              <w:jc w:val="both"/>
              <w:rPr>
                <w:rFonts w:ascii="Times New Roman" w:eastAsia="Times New Roman" w:hAnsi="Times New Roman" w:cs="Times New Roman"/>
                <w:sz w:val="28"/>
                <w:szCs w:val="28"/>
                <w:lang w:eastAsia="ru-RU"/>
              </w:rPr>
            </w:pPr>
            <w:proofErr w:type="gramStart"/>
            <w:r w:rsidRPr="00967215">
              <w:rPr>
                <w:rFonts w:ascii="Times New Roman" w:eastAsia="Times New Roman" w:hAnsi="Times New Roman" w:cs="Times New Roman"/>
                <w:sz w:val="28"/>
                <w:szCs w:val="28"/>
                <w:lang w:eastAsia="ru-RU"/>
              </w:rPr>
              <w:t>которую</w:t>
            </w:r>
            <w:proofErr w:type="gramEnd"/>
            <w:r w:rsidRPr="00967215">
              <w:rPr>
                <w:rFonts w:ascii="Times New Roman" w:eastAsia="Times New Roman" w:hAnsi="Times New Roman" w:cs="Times New Roman"/>
                <w:sz w:val="28"/>
                <w:szCs w:val="28"/>
                <w:lang w:eastAsia="ru-RU"/>
              </w:rPr>
              <w:t xml:space="preserve"> организация осуществляла в соответствии с учредительными документ</w:t>
            </w:r>
            <w:r w:rsidRPr="00967215">
              <w:rPr>
                <w:rFonts w:ascii="Times New Roman" w:eastAsia="Times New Roman" w:hAnsi="Times New Roman" w:cs="Times New Roman"/>
                <w:sz w:val="28"/>
                <w:szCs w:val="28"/>
                <w:lang w:eastAsia="ru-RU"/>
              </w:rPr>
              <w:t>а</w:t>
            </w:r>
            <w:r w:rsidRPr="00967215">
              <w:rPr>
                <w:rFonts w:ascii="Times New Roman" w:eastAsia="Times New Roman" w:hAnsi="Times New Roman" w:cs="Times New Roman"/>
                <w:sz w:val="28"/>
                <w:szCs w:val="28"/>
                <w:lang w:eastAsia="ru-RU"/>
              </w:rPr>
              <w:t>ми, видам деятельности, для осуществления которых испрашивается нежилое помещение:</w:t>
            </w:r>
          </w:p>
          <w:p w:rsidR="00C30791" w:rsidRPr="00967215" w:rsidRDefault="00C30791" w:rsidP="00BB3278">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не менее 1 года - для предоставления нежилого помещения в аренду;</w:t>
            </w:r>
          </w:p>
          <w:p w:rsidR="00C30791" w:rsidRPr="00967215" w:rsidRDefault="00C30791" w:rsidP="00BB3278">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не менее 5 лет - для предоставления нежилого</w:t>
            </w:r>
          </w:p>
          <w:p w:rsidR="00C30791" w:rsidRPr="00967215" w:rsidRDefault="00C30791" w:rsidP="00BB3278">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 xml:space="preserve">помещения в </w:t>
            </w:r>
            <w:proofErr w:type="gramStart"/>
            <w:r w:rsidRPr="00967215">
              <w:rPr>
                <w:rFonts w:ascii="Times New Roman" w:eastAsia="Times New Roman" w:hAnsi="Times New Roman" w:cs="Times New Roman"/>
                <w:sz w:val="28"/>
                <w:szCs w:val="28"/>
                <w:lang w:eastAsia="ru-RU"/>
              </w:rPr>
              <w:t>безвозмездное</w:t>
            </w:r>
            <w:proofErr w:type="gramEnd"/>
          </w:p>
          <w:p w:rsidR="00C30791" w:rsidRPr="00967215" w:rsidRDefault="00C30791" w:rsidP="00BB3278">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пользование</w:t>
            </w:r>
          </w:p>
        </w:tc>
        <w:tc>
          <w:tcPr>
            <w:tcW w:w="2977" w:type="dxa"/>
            <w:shd w:val="clear" w:color="auto" w:fill="FFFFFF"/>
            <w:hideMark/>
          </w:tcPr>
          <w:p w:rsidR="00C30791" w:rsidRPr="00967215" w:rsidRDefault="00C30791" w:rsidP="00BB3278">
            <w:pPr>
              <w:spacing w:after="0" w:line="240" w:lineRule="auto"/>
              <w:ind w:firstLine="709"/>
              <w:jc w:val="both"/>
              <w:rPr>
                <w:rFonts w:ascii="Times New Roman" w:eastAsia="Times New Roman" w:hAnsi="Times New Roman" w:cs="Times New Roman"/>
                <w:color w:val="464C55"/>
                <w:sz w:val="28"/>
                <w:szCs w:val="28"/>
                <w:lang w:eastAsia="ru-RU"/>
              </w:rPr>
            </w:pPr>
            <w:r w:rsidRPr="00967215">
              <w:rPr>
                <w:rFonts w:ascii="Times New Roman" w:eastAsia="Times New Roman" w:hAnsi="Times New Roman" w:cs="Times New Roman"/>
                <w:color w:val="464C55"/>
                <w:sz w:val="28"/>
                <w:szCs w:val="28"/>
                <w:lang w:eastAsia="ru-RU"/>
              </w:rPr>
              <w:t>5</w:t>
            </w:r>
          </w:p>
        </w:tc>
        <w:tc>
          <w:tcPr>
            <w:tcW w:w="6945" w:type="dxa"/>
            <w:shd w:val="clear" w:color="auto" w:fill="FFFFFF"/>
            <w:hideMark/>
          </w:tcPr>
          <w:p w:rsidR="00C30791" w:rsidRPr="00967215" w:rsidRDefault="00C30791" w:rsidP="00BB3278">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соответствие деятельности, которую организация осуществляла в соответствии с учредительными док</w:t>
            </w:r>
            <w:r w:rsidRPr="00967215">
              <w:rPr>
                <w:rFonts w:ascii="Times New Roman" w:eastAsia="Times New Roman" w:hAnsi="Times New Roman" w:cs="Times New Roman"/>
                <w:sz w:val="28"/>
                <w:szCs w:val="28"/>
                <w:lang w:eastAsia="ru-RU"/>
              </w:rPr>
              <w:t>у</w:t>
            </w:r>
            <w:r w:rsidRPr="00967215">
              <w:rPr>
                <w:rFonts w:ascii="Times New Roman" w:eastAsia="Times New Roman" w:hAnsi="Times New Roman" w:cs="Times New Roman"/>
                <w:sz w:val="28"/>
                <w:szCs w:val="28"/>
                <w:lang w:eastAsia="ru-RU"/>
              </w:rPr>
              <w:t>ментами, видам деятельности, для осуществления кот</w:t>
            </w:r>
            <w:r w:rsidRPr="00967215">
              <w:rPr>
                <w:rFonts w:ascii="Times New Roman" w:eastAsia="Times New Roman" w:hAnsi="Times New Roman" w:cs="Times New Roman"/>
                <w:sz w:val="28"/>
                <w:szCs w:val="28"/>
                <w:lang w:eastAsia="ru-RU"/>
              </w:rPr>
              <w:t>о</w:t>
            </w:r>
            <w:r w:rsidRPr="00967215">
              <w:rPr>
                <w:rFonts w:ascii="Times New Roman" w:eastAsia="Times New Roman" w:hAnsi="Times New Roman" w:cs="Times New Roman"/>
                <w:sz w:val="28"/>
                <w:szCs w:val="28"/>
                <w:lang w:eastAsia="ru-RU"/>
              </w:rPr>
              <w:t>рых испрашивается нежилое помещение, - 5 баллов; иное - 0 баллов</w:t>
            </w:r>
          </w:p>
        </w:tc>
      </w:tr>
      <w:tr w:rsidR="00C30791" w:rsidRPr="00967215" w:rsidTr="00BB3278">
        <w:tc>
          <w:tcPr>
            <w:tcW w:w="5529" w:type="dxa"/>
            <w:shd w:val="clear" w:color="auto" w:fill="FFFFFF"/>
            <w:hideMark/>
          </w:tcPr>
          <w:p w:rsidR="00C30791" w:rsidRPr="00967215" w:rsidRDefault="00C30791" w:rsidP="00BB3278">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9. Организация включена в реестр н</w:t>
            </w:r>
            <w:r w:rsidRPr="00967215">
              <w:rPr>
                <w:rFonts w:ascii="Times New Roman" w:eastAsia="Times New Roman" w:hAnsi="Times New Roman" w:cs="Times New Roman"/>
                <w:sz w:val="28"/>
                <w:szCs w:val="28"/>
                <w:lang w:eastAsia="ru-RU"/>
              </w:rPr>
              <w:t>е</w:t>
            </w:r>
            <w:r w:rsidRPr="00967215">
              <w:rPr>
                <w:rFonts w:ascii="Times New Roman" w:eastAsia="Times New Roman" w:hAnsi="Times New Roman" w:cs="Times New Roman"/>
                <w:sz w:val="28"/>
                <w:szCs w:val="28"/>
                <w:lang w:eastAsia="ru-RU"/>
              </w:rPr>
              <w:t>коммерческих организаций - исполнителей общественно полезных услуг, формируемый в соответствии с </w:t>
            </w:r>
            <w:hyperlink r:id="rId70" w:history="1">
              <w:r w:rsidRPr="00967215">
                <w:rPr>
                  <w:rFonts w:ascii="Times New Roman" w:eastAsia="Times New Roman" w:hAnsi="Times New Roman" w:cs="Times New Roman"/>
                  <w:color w:val="3272C0"/>
                  <w:sz w:val="28"/>
                  <w:szCs w:val="28"/>
                  <w:u w:val="single"/>
                  <w:lang w:eastAsia="ru-RU"/>
                </w:rPr>
                <w:t>постановлением</w:t>
              </w:r>
            </w:hyperlink>
            <w:r w:rsidRPr="00967215">
              <w:rPr>
                <w:rFonts w:ascii="Times New Roman" w:eastAsia="Times New Roman" w:hAnsi="Times New Roman" w:cs="Times New Roman"/>
                <w:sz w:val="28"/>
                <w:szCs w:val="28"/>
                <w:lang w:eastAsia="ru-RU"/>
              </w:rPr>
              <w:t> Правительства Российской Федерации от 26 января 2017 г. N 89 "О р</w:t>
            </w:r>
            <w:r w:rsidRPr="00967215">
              <w:rPr>
                <w:rFonts w:ascii="Times New Roman" w:eastAsia="Times New Roman" w:hAnsi="Times New Roman" w:cs="Times New Roman"/>
                <w:sz w:val="28"/>
                <w:szCs w:val="28"/>
                <w:lang w:eastAsia="ru-RU"/>
              </w:rPr>
              <w:t>е</w:t>
            </w:r>
            <w:r w:rsidRPr="00967215">
              <w:rPr>
                <w:rFonts w:ascii="Times New Roman" w:eastAsia="Times New Roman" w:hAnsi="Times New Roman" w:cs="Times New Roman"/>
                <w:sz w:val="28"/>
                <w:szCs w:val="28"/>
                <w:lang w:eastAsia="ru-RU"/>
              </w:rPr>
              <w:t>естре некоммерческих организаций - испо</w:t>
            </w:r>
            <w:r w:rsidRPr="00967215">
              <w:rPr>
                <w:rFonts w:ascii="Times New Roman" w:eastAsia="Times New Roman" w:hAnsi="Times New Roman" w:cs="Times New Roman"/>
                <w:sz w:val="28"/>
                <w:szCs w:val="28"/>
                <w:lang w:eastAsia="ru-RU"/>
              </w:rPr>
              <w:t>л</w:t>
            </w:r>
            <w:r w:rsidRPr="00967215">
              <w:rPr>
                <w:rFonts w:ascii="Times New Roman" w:eastAsia="Times New Roman" w:hAnsi="Times New Roman" w:cs="Times New Roman"/>
                <w:sz w:val="28"/>
                <w:szCs w:val="28"/>
                <w:lang w:eastAsia="ru-RU"/>
              </w:rPr>
              <w:t>нителей общественно полезных услуг"</w:t>
            </w:r>
          </w:p>
        </w:tc>
        <w:tc>
          <w:tcPr>
            <w:tcW w:w="2977" w:type="dxa"/>
            <w:shd w:val="clear" w:color="auto" w:fill="FFFFFF"/>
            <w:hideMark/>
          </w:tcPr>
          <w:p w:rsidR="00C30791" w:rsidRPr="00967215" w:rsidRDefault="00C30791" w:rsidP="00BB3278">
            <w:pPr>
              <w:spacing w:after="0" w:line="240" w:lineRule="auto"/>
              <w:ind w:firstLine="709"/>
              <w:jc w:val="both"/>
              <w:rPr>
                <w:rFonts w:ascii="Times New Roman" w:eastAsia="Times New Roman" w:hAnsi="Times New Roman" w:cs="Times New Roman"/>
                <w:color w:val="464C55"/>
                <w:sz w:val="28"/>
                <w:szCs w:val="28"/>
                <w:lang w:eastAsia="ru-RU"/>
              </w:rPr>
            </w:pPr>
            <w:r w:rsidRPr="00967215">
              <w:rPr>
                <w:rFonts w:ascii="Times New Roman" w:eastAsia="Times New Roman" w:hAnsi="Times New Roman" w:cs="Times New Roman"/>
                <w:color w:val="464C55"/>
                <w:sz w:val="28"/>
                <w:szCs w:val="28"/>
                <w:lang w:eastAsia="ru-RU"/>
              </w:rPr>
              <w:t>1</w:t>
            </w:r>
          </w:p>
        </w:tc>
        <w:tc>
          <w:tcPr>
            <w:tcW w:w="6945" w:type="dxa"/>
            <w:shd w:val="clear" w:color="auto" w:fill="FFFFFF"/>
            <w:hideMark/>
          </w:tcPr>
          <w:p w:rsidR="00C30791" w:rsidRPr="00967215" w:rsidRDefault="00C30791" w:rsidP="00BB3278">
            <w:pPr>
              <w:spacing w:after="0" w:line="240" w:lineRule="auto"/>
              <w:ind w:firstLine="709"/>
              <w:jc w:val="both"/>
              <w:rPr>
                <w:rFonts w:ascii="Times New Roman" w:eastAsia="Times New Roman" w:hAnsi="Times New Roman" w:cs="Times New Roman"/>
                <w:sz w:val="28"/>
                <w:szCs w:val="28"/>
                <w:lang w:eastAsia="ru-RU"/>
              </w:rPr>
            </w:pPr>
            <w:proofErr w:type="gramStart"/>
            <w:r w:rsidRPr="00967215">
              <w:rPr>
                <w:rFonts w:ascii="Times New Roman" w:eastAsia="Times New Roman" w:hAnsi="Times New Roman" w:cs="Times New Roman"/>
                <w:sz w:val="28"/>
                <w:szCs w:val="28"/>
                <w:lang w:eastAsia="ru-RU"/>
              </w:rPr>
              <w:t>организация включена в реестр некоммерческих организаций - исполнителей общественно полезных услуг на дату проведения оценки и сопоставления зая</w:t>
            </w:r>
            <w:r w:rsidRPr="00967215">
              <w:rPr>
                <w:rFonts w:ascii="Times New Roman" w:eastAsia="Times New Roman" w:hAnsi="Times New Roman" w:cs="Times New Roman"/>
                <w:sz w:val="28"/>
                <w:szCs w:val="28"/>
                <w:lang w:eastAsia="ru-RU"/>
              </w:rPr>
              <w:t>в</w:t>
            </w:r>
            <w:r w:rsidRPr="00967215">
              <w:rPr>
                <w:rFonts w:ascii="Times New Roman" w:eastAsia="Times New Roman" w:hAnsi="Times New Roman" w:cs="Times New Roman"/>
                <w:sz w:val="28"/>
                <w:szCs w:val="28"/>
                <w:lang w:eastAsia="ru-RU"/>
              </w:rPr>
              <w:t>лений организаций в соответствии с </w:t>
            </w:r>
            <w:hyperlink r:id="rId71" w:anchor="block_21000" w:history="1">
              <w:r w:rsidRPr="00967215">
                <w:rPr>
                  <w:rFonts w:ascii="Times New Roman" w:eastAsia="Times New Roman" w:hAnsi="Times New Roman" w:cs="Times New Roman"/>
                  <w:color w:val="3272C0"/>
                  <w:sz w:val="28"/>
                  <w:szCs w:val="28"/>
                  <w:u w:val="single"/>
                  <w:lang w:eastAsia="ru-RU"/>
                </w:rPr>
                <w:t>приложением</w:t>
              </w:r>
            </w:hyperlink>
            <w:r w:rsidRPr="00967215">
              <w:rPr>
                <w:rFonts w:ascii="Times New Roman" w:eastAsia="Times New Roman" w:hAnsi="Times New Roman" w:cs="Times New Roman"/>
                <w:sz w:val="28"/>
                <w:szCs w:val="28"/>
                <w:lang w:eastAsia="ru-RU"/>
              </w:rPr>
              <w:t> к Пр</w:t>
            </w:r>
            <w:r w:rsidRPr="00967215">
              <w:rPr>
                <w:rFonts w:ascii="Times New Roman" w:eastAsia="Times New Roman" w:hAnsi="Times New Roman" w:cs="Times New Roman"/>
                <w:sz w:val="28"/>
                <w:szCs w:val="28"/>
                <w:lang w:eastAsia="ru-RU"/>
              </w:rPr>
              <w:t>а</w:t>
            </w:r>
            <w:r w:rsidRPr="00967215">
              <w:rPr>
                <w:rFonts w:ascii="Times New Roman" w:eastAsia="Times New Roman" w:hAnsi="Times New Roman" w:cs="Times New Roman"/>
                <w:sz w:val="28"/>
                <w:szCs w:val="28"/>
                <w:lang w:eastAsia="ru-RU"/>
              </w:rPr>
              <w:t>вилам предоставления муниципального имущества соц</w:t>
            </w:r>
            <w:r w:rsidRPr="00967215">
              <w:rPr>
                <w:rFonts w:ascii="Times New Roman" w:eastAsia="Times New Roman" w:hAnsi="Times New Roman" w:cs="Times New Roman"/>
                <w:sz w:val="28"/>
                <w:szCs w:val="28"/>
                <w:lang w:eastAsia="ru-RU"/>
              </w:rPr>
              <w:t>и</w:t>
            </w:r>
            <w:r w:rsidRPr="00967215">
              <w:rPr>
                <w:rFonts w:ascii="Times New Roman" w:eastAsia="Times New Roman" w:hAnsi="Times New Roman" w:cs="Times New Roman"/>
                <w:sz w:val="28"/>
                <w:szCs w:val="28"/>
                <w:lang w:eastAsia="ru-RU"/>
              </w:rPr>
              <w:t>ально ориентированным некоммерческим организациям во владение и (или) в пользование на долгосрочной о</w:t>
            </w:r>
            <w:r w:rsidRPr="00967215">
              <w:rPr>
                <w:rFonts w:ascii="Times New Roman" w:eastAsia="Times New Roman" w:hAnsi="Times New Roman" w:cs="Times New Roman"/>
                <w:sz w:val="28"/>
                <w:szCs w:val="28"/>
                <w:lang w:eastAsia="ru-RU"/>
              </w:rPr>
              <w:t>с</w:t>
            </w:r>
            <w:r w:rsidRPr="00967215">
              <w:rPr>
                <w:rFonts w:ascii="Times New Roman" w:eastAsia="Times New Roman" w:hAnsi="Times New Roman" w:cs="Times New Roman"/>
                <w:sz w:val="28"/>
                <w:szCs w:val="28"/>
                <w:lang w:eastAsia="ru-RU"/>
              </w:rPr>
              <w:t>нове, утвержденным </w:t>
            </w:r>
            <w:hyperlink r:id="rId72" w:history="1">
              <w:r w:rsidRPr="00967215">
                <w:rPr>
                  <w:rFonts w:ascii="Times New Roman" w:eastAsia="Times New Roman" w:hAnsi="Times New Roman" w:cs="Times New Roman"/>
                  <w:color w:val="3272C0"/>
                  <w:sz w:val="28"/>
                  <w:szCs w:val="28"/>
                  <w:u w:val="single"/>
                  <w:lang w:eastAsia="ru-RU"/>
                </w:rPr>
                <w:t>постановлением</w:t>
              </w:r>
            </w:hyperlink>
            <w:r w:rsidRPr="00967215">
              <w:rPr>
                <w:rFonts w:ascii="Times New Roman" w:eastAsia="Times New Roman" w:hAnsi="Times New Roman" w:cs="Times New Roman"/>
                <w:sz w:val="28"/>
                <w:szCs w:val="28"/>
                <w:lang w:eastAsia="ru-RU"/>
              </w:rPr>
              <w:t xml:space="preserve"> Правительства </w:t>
            </w:r>
            <w:r w:rsidRPr="00967215">
              <w:rPr>
                <w:rFonts w:ascii="Times New Roman" w:eastAsia="Times New Roman" w:hAnsi="Times New Roman" w:cs="Times New Roman"/>
                <w:sz w:val="28"/>
                <w:szCs w:val="28"/>
                <w:lang w:eastAsia="ru-RU"/>
              </w:rPr>
              <w:lastRenderedPageBreak/>
              <w:t>Российской Федерации от 30 декабря 2012 г. N 1478 "Об имущественной поддержке социально ориентированных некоммерческих организаций", - 1</w:t>
            </w:r>
            <w:proofErr w:type="gramEnd"/>
            <w:r w:rsidRPr="00967215">
              <w:rPr>
                <w:rFonts w:ascii="Times New Roman" w:eastAsia="Times New Roman" w:hAnsi="Times New Roman" w:cs="Times New Roman"/>
                <w:sz w:val="28"/>
                <w:szCs w:val="28"/>
                <w:lang w:eastAsia="ru-RU"/>
              </w:rPr>
              <w:t xml:space="preserve"> балл;</w:t>
            </w:r>
          </w:p>
        </w:tc>
      </w:tr>
      <w:tr w:rsidR="00C30791" w:rsidRPr="00967215" w:rsidTr="00BB3278">
        <w:tc>
          <w:tcPr>
            <w:tcW w:w="5529" w:type="dxa"/>
            <w:shd w:val="clear" w:color="auto" w:fill="FFFFFF"/>
            <w:hideMark/>
          </w:tcPr>
          <w:p w:rsidR="00C30791" w:rsidRPr="00967215" w:rsidRDefault="00C30791" w:rsidP="00BB3278">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lastRenderedPageBreak/>
              <w:t> </w:t>
            </w:r>
          </w:p>
        </w:tc>
        <w:tc>
          <w:tcPr>
            <w:tcW w:w="2977" w:type="dxa"/>
            <w:shd w:val="clear" w:color="auto" w:fill="FFFFFF"/>
            <w:hideMark/>
          </w:tcPr>
          <w:p w:rsidR="00C30791" w:rsidRPr="00967215" w:rsidRDefault="00C30791" w:rsidP="00BB3278">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 </w:t>
            </w:r>
          </w:p>
        </w:tc>
        <w:tc>
          <w:tcPr>
            <w:tcW w:w="6945" w:type="dxa"/>
            <w:shd w:val="clear" w:color="auto" w:fill="FFFFFF"/>
            <w:hideMark/>
          </w:tcPr>
          <w:p w:rsidR="007C14BF" w:rsidRDefault="00C30791" w:rsidP="007C14BF">
            <w:pPr>
              <w:spacing w:after="0" w:line="240" w:lineRule="auto"/>
              <w:ind w:firstLine="709"/>
              <w:jc w:val="both"/>
              <w:rPr>
                <w:rFonts w:ascii="Times New Roman" w:eastAsia="Times New Roman" w:hAnsi="Times New Roman" w:cs="Times New Roman"/>
                <w:sz w:val="28"/>
                <w:szCs w:val="28"/>
                <w:lang w:eastAsia="ru-RU"/>
              </w:rPr>
            </w:pPr>
            <w:r w:rsidRPr="00967215">
              <w:rPr>
                <w:rFonts w:ascii="Times New Roman" w:eastAsia="Times New Roman" w:hAnsi="Times New Roman" w:cs="Times New Roman"/>
                <w:sz w:val="28"/>
                <w:szCs w:val="28"/>
                <w:lang w:eastAsia="ru-RU"/>
              </w:rPr>
              <w:t>организация не включена в реестр некоммерческих организаций - исполнителей общественно полезных услуг на дату проведения оценки и сопоставления зая</w:t>
            </w:r>
            <w:r w:rsidRPr="00967215">
              <w:rPr>
                <w:rFonts w:ascii="Times New Roman" w:eastAsia="Times New Roman" w:hAnsi="Times New Roman" w:cs="Times New Roman"/>
                <w:sz w:val="28"/>
                <w:szCs w:val="28"/>
                <w:lang w:eastAsia="ru-RU"/>
              </w:rPr>
              <w:t>в</w:t>
            </w:r>
            <w:r w:rsidRPr="00967215">
              <w:rPr>
                <w:rFonts w:ascii="Times New Roman" w:eastAsia="Times New Roman" w:hAnsi="Times New Roman" w:cs="Times New Roman"/>
                <w:sz w:val="28"/>
                <w:szCs w:val="28"/>
                <w:lang w:eastAsia="ru-RU"/>
              </w:rPr>
              <w:t xml:space="preserve">лений организаций в соответствии </w:t>
            </w:r>
            <w:proofErr w:type="gramStart"/>
            <w:r w:rsidRPr="00967215">
              <w:rPr>
                <w:rFonts w:ascii="Times New Roman" w:eastAsia="Times New Roman" w:hAnsi="Times New Roman" w:cs="Times New Roman"/>
                <w:sz w:val="28"/>
                <w:szCs w:val="28"/>
                <w:lang w:eastAsia="ru-RU"/>
              </w:rPr>
              <w:t>с</w:t>
            </w:r>
            <w:proofErr w:type="gramEnd"/>
            <w:r w:rsidR="007C14BF">
              <w:rPr>
                <w:rFonts w:ascii="Times New Roman" w:eastAsia="Times New Roman" w:hAnsi="Times New Roman" w:cs="Times New Roman"/>
                <w:sz w:val="28"/>
                <w:szCs w:val="28"/>
                <w:lang w:eastAsia="ru-RU"/>
              </w:rPr>
              <w:t xml:space="preserve"> </w:t>
            </w:r>
          </w:p>
          <w:p w:rsidR="00C30791" w:rsidRPr="00967215" w:rsidRDefault="006E1CC8" w:rsidP="007C14BF">
            <w:pPr>
              <w:spacing w:after="0" w:line="240" w:lineRule="auto"/>
              <w:ind w:firstLine="709"/>
              <w:jc w:val="both"/>
              <w:rPr>
                <w:rFonts w:ascii="Times New Roman" w:eastAsia="Times New Roman" w:hAnsi="Times New Roman" w:cs="Times New Roman"/>
                <w:sz w:val="28"/>
                <w:szCs w:val="28"/>
                <w:lang w:eastAsia="ru-RU"/>
              </w:rPr>
            </w:pPr>
            <w:hyperlink r:id="rId73" w:anchor="block_21000" w:history="1">
              <w:r w:rsidR="00C30791" w:rsidRPr="00967215">
                <w:rPr>
                  <w:rFonts w:ascii="Times New Roman" w:eastAsia="Times New Roman" w:hAnsi="Times New Roman" w:cs="Times New Roman"/>
                  <w:color w:val="3272C0"/>
                  <w:sz w:val="28"/>
                  <w:szCs w:val="28"/>
                  <w:u w:val="single"/>
                  <w:lang w:eastAsia="ru-RU"/>
                </w:rPr>
                <w:t>приложением</w:t>
              </w:r>
            </w:hyperlink>
            <w:r w:rsidR="00C30791" w:rsidRPr="00967215">
              <w:rPr>
                <w:rFonts w:ascii="Times New Roman" w:eastAsia="Times New Roman" w:hAnsi="Times New Roman" w:cs="Times New Roman"/>
                <w:sz w:val="28"/>
                <w:szCs w:val="28"/>
                <w:lang w:eastAsia="ru-RU"/>
              </w:rPr>
              <w:t> к Правилам предоставления муниц</w:t>
            </w:r>
            <w:r w:rsidR="00C30791" w:rsidRPr="00967215">
              <w:rPr>
                <w:rFonts w:ascii="Times New Roman" w:eastAsia="Times New Roman" w:hAnsi="Times New Roman" w:cs="Times New Roman"/>
                <w:sz w:val="28"/>
                <w:szCs w:val="28"/>
                <w:lang w:eastAsia="ru-RU"/>
              </w:rPr>
              <w:t>и</w:t>
            </w:r>
            <w:r w:rsidR="00C30791" w:rsidRPr="00967215">
              <w:rPr>
                <w:rFonts w:ascii="Times New Roman" w:eastAsia="Times New Roman" w:hAnsi="Times New Roman" w:cs="Times New Roman"/>
                <w:sz w:val="28"/>
                <w:szCs w:val="28"/>
                <w:lang w:eastAsia="ru-RU"/>
              </w:rPr>
              <w:t>пального имущества социально ориентированным н</w:t>
            </w:r>
            <w:r w:rsidR="00C30791" w:rsidRPr="00967215">
              <w:rPr>
                <w:rFonts w:ascii="Times New Roman" w:eastAsia="Times New Roman" w:hAnsi="Times New Roman" w:cs="Times New Roman"/>
                <w:sz w:val="28"/>
                <w:szCs w:val="28"/>
                <w:lang w:eastAsia="ru-RU"/>
              </w:rPr>
              <w:t>е</w:t>
            </w:r>
            <w:r w:rsidR="00C30791" w:rsidRPr="00967215">
              <w:rPr>
                <w:rFonts w:ascii="Times New Roman" w:eastAsia="Times New Roman" w:hAnsi="Times New Roman" w:cs="Times New Roman"/>
                <w:sz w:val="28"/>
                <w:szCs w:val="28"/>
                <w:lang w:eastAsia="ru-RU"/>
              </w:rPr>
              <w:t>коммерческим организациям во владение и (или) в пол</w:t>
            </w:r>
            <w:r w:rsidR="00C30791" w:rsidRPr="00967215">
              <w:rPr>
                <w:rFonts w:ascii="Times New Roman" w:eastAsia="Times New Roman" w:hAnsi="Times New Roman" w:cs="Times New Roman"/>
                <w:sz w:val="28"/>
                <w:szCs w:val="28"/>
                <w:lang w:eastAsia="ru-RU"/>
              </w:rPr>
              <w:t>ь</w:t>
            </w:r>
            <w:r w:rsidR="00C30791" w:rsidRPr="00967215">
              <w:rPr>
                <w:rFonts w:ascii="Times New Roman" w:eastAsia="Times New Roman" w:hAnsi="Times New Roman" w:cs="Times New Roman"/>
                <w:sz w:val="28"/>
                <w:szCs w:val="28"/>
                <w:lang w:eastAsia="ru-RU"/>
              </w:rPr>
              <w:t>зование на долгосрочной основе, утвержде</w:t>
            </w:r>
            <w:r w:rsidR="00C30791" w:rsidRPr="00967215">
              <w:rPr>
                <w:rFonts w:ascii="Times New Roman" w:eastAsia="Times New Roman" w:hAnsi="Times New Roman" w:cs="Times New Roman"/>
                <w:sz w:val="28"/>
                <w:szCs w:val="28"/>
                <w:lang w:eastAsia="ru-RU"/>
              </w:rPr>
              <w:t>н</w:t>
            </w:r>
            <w:r w:rsidR="00C30791" w:rsidRPr="00967215">
              <w:rPr>
                <w:rFonts w:ascii="Times New Roman" w:eastAsia="Times New Roman" w:hAnsi="Times New Roman" w:cs="Times New Roman"/>
                <w:sz w:val="28"/>
                <w:szCs w:val="28"/>
                <w:lang w:eastAsia="ru-RU"/>
              </w:rPr>
              <w:t>ным </w:t>
            </w:r>
            <w:hyperlink r:id="rId74" w:history="1">
              <w:r w:rsidR="00C30791" w:rsidRPr="00967215">
                <w:rPr>
                  <w:rFonts w:ascii="Times New Roman" w:eastAsia="Times New Roman" w:hAnsi="Times New Roman" w:cs="Times New Roman"/>
                  <w:color w:val="3272C0"/>
                  <w:sz w:val="28"/>
                  <w:szCs w:val="28"/>
                  <w:u w:val="single"/>
                  <w:lang w:eastAsia="ru-RU"/>
                </w:rPr>
                <w:t>постановлением</w:t>
              </w:r>
            </w:hyperlink>
            <w:r w:rsidR="00C30791" w:rsidRPr="00967215">
              <w:rPr>
                <w:rFonts w:ascii="Times New Roman" w:eastAsia="Times New Roman" w:hAnsi="Times New Roman" w:cs="Times New Roman"/>
                <w:sz w:val="28"/>
                <w:szCs w:val="28"/>
                <w:lang w:eastAsia="ru-RU"/>
              </w:rPr>
              <w:t> Правительства Российской Федер</w:t>
            </w:r>
            <w:r w:rsidR="00C30791" w:rsidRPr="00967215">
              <w:rPr>
                <w:rFonts w:ascii="Times New Roman" w:eastAsia="Times New Roman" w:hAnsi="Times New Roman" w:cs="Times New Roman"/>
                <w:sz w:val="28"/>
                <w:szCs w:val="28"/>
                <w:lang w:eastAsia="ru-RU"/>
              </w:rPr>
              <w:t>а</w:t>
            </w:r>
            <w:r w:rsidR="00C30791" w:rsidRPr="00967215">
              <w:rPr>
                <w:rFonts w:ascii="Times New Roman" w:eastAsia="Times New Roman" w:hAnsi="Times New Roman" w:cs="Times New Roman"/>
                <w:sz w:val="28"/>
                <w:szCs w:val="28"/>
                <w:lang w:eastAsia="ru-RU"/>
              </w:rPr>
              <w:t>ции от 30 декабря 2012 г. N 1478 "Об имущественной поддержке социально ориентированных некоммерческих организаций", - 0 баллов</w:t>
            </w:r>
          </w:p>
        </w:tc>
      </w:tr>
    </w:tbl>
    <w:p w:rsidR="00CB7614" w:rsidRPr="004D7C18" w:rsidRDefault="006E1CC8"/>
    <w:p w:rsidR="00015A54" w:rsidRPr="004D7C18" w:rsidRDefault="00015A54"/>
    <w:p w:rsidR="00015A54" w:rsidRPr="00015A54" w:rsidRDefault="00015A54" w:rsidP="00015A54">
      <w:pPr>
        <w:suppressAutoHyphens/>
        <w:spacing w:after="0" w:line="240" w:lineRule="auto"/>
        <w:rPr>
          <w:rFonts w:ascii="Times New Roman" w:eastAsia="Times New Roman" w:hAnsi="Times New Roman" w:cs="Times New Roman"/>
          <w:sz w:val="26"/>
          <w:szCs w:val="26"/>
          <w:lang w:eastAsia="ru-RU"/>
        </w:rPr>
      </w:pPr>
      <w:r w:rsidRPr="00015A54">
        <w:rPr>
          <w:rFonts w:ascii="Times New Roman" w:eastAsia="Times New Roman" w:hAnsi="Times New Roman" w:cs="Times New Roman"/>
          <w:sz w:val="26"/>
          <w:szCs w:val="26"/>
          <w:lang w:eastAsia="ru-RU"/>
        </w:rPr>
        <w:t xml:space="preserve">                        </w:t>
      </w:r>
      <w:proofErr w:type="spellStart"/>
      <w:r w:rsidRPr="00015A54">
        <w:rPr>
          <w:rFonts w:ascii="Times New Roman" w:eastAsia="Times New Roman" w:hAnsi="Times New Roman" w:cs="Times New Roman"/>
          <w:sz w:val="26"/>
          <w:szCs w:val="26"/>
          <w:lang w:eastAsia="ru-RU"/>
        </w:rPr>
        <w:t>Зам</w:t>
      </w:r>
      <w:proofErr w:type="gramStart"/>
      <w:r w:rsidRPr="00015A54">
        <w:rPr>
          <w:rFonts w:ascii="Times New Roman" w:eastAsia="Times New Roman" w:hAnsi="Times New Roman" w:cs="Times New Roman"/>
          <w:sz w:val="26"/>
          <w:szCs w:val="26"/>
          <w:lang w:eastAsia="ru-RU"/>
        </w:rPr>
        <w:t>.г</w:t>
      </w:r>
      <w:proofErr w:type="gramEnd"/>
      <w:r w:rsidRPr="00015A54">
        <w:rPr>
          <w:rFonts w:ascii="Times New Roman" w:eastAsia="Times New Roman" w:hAnsi="Times New Roman" w:cs="Times New Roman"/>
          <w:sz w:val="26"/>
          <w:szCs w:val="26"/>
          <w:lang w:eastAsia="ru-RU"/>
        </w:rPr>
        <w:t>лавы</w:t>
      </w:r>
      <w:proofErr w:type="spellEnd"/>
      <w:r w:rsidRPr="00015A54">
        <w:rPr>
          <w:rFonts w:ascii="Times New Roman" w:eastAsia="Times New Roman" w:hAnsi="Times New Roman" w:cs="Times New Roman"/>
          <w:sz w:val="26"/>
          <w:szCs w:val="26"/>
          <w:lang w:eastAsia="ru-RU"/>
        </w:rPr>
        <w:t xml:space="preserve"> администрации-</w:t>
      </w:r>
    </w:p>
    <w:p w:rsidR="00015A54" w:rsidRPr="00015A54" w:rsidRDefault="00015A54" w:rsidP="00015A54">
      <w:pPr>
        <w:suppressAutoHyphens/>
        <w:spacing w:after="0" w:line="240" w:lineRule="auto"/>
        <w:rPr>
          <w:rFonts w:ascii="Times New Roman" w:eastAsia="Times New Roman" w:hAnsi="Times New Roman" w:cs="Times New Roman"/>
          <w:sz w:val="26"/>
          <w:szCs w:val="26"/>
          <w:lang w:eastAsia="ru-RU"/>
        </w:rPr>
      </w:pPr>
      <w:r w:rsidRPr="00015A54">
        <w:rPr>
          <w:rFonts w:ascii="Times New Roman" w:eastAsia="Times New Roman" w:hAnsi="Times New Roman" w:cs="Times New Roman"/>
          <w:sz w:val="26"/>
          <w:szCs w:val="26"/>
          <w:lang w:eastAsia="ru-RU"/>
        </w:rPr>
        <w:t xml:space="preserve">                        руководитель аппарата                                                                                                        </w:t>
      </w:r>
      <w:proofErr w:type="spellStart"/>
      <w:r w:rsidRPr="00015A54">
        <w:rPr>
          <w:rFonts w:ascii="Times New Roman" w:eastAsia="Times New Roman" w:hAnsi="Times New Roman" w:cs="Times New Roman"/>
          <w:sz w:val="26"/>
          <w:szCs w:val="26"/>
          <w:lang w:eastAsia="ru-RU"/>
        </w:rPr>
        <w:t>А.Б.Гнаева</w:t>
      </w:r>
      <w:proofErr w:type="spellEnd"/>
    </w:p>
    <w:p w:rsidR="00015A54" w:rsidRPr="00015A54" w:rsidRDefault="00015A54"/>
    <w:sectPr w:rsidR="00015A54" w:rsidRPr="00015A54" w:rsidSect="00CC6874">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F48"/>
    <w:rsid w:val="00015A54"/>
    <w:rsid w:val="000A54B6"/>
    <w:rsid w:val="00123FEC"/>
    <w:rsid w:val="002D1600"/>
    <w:rsid w:val="004D7C18"/>
    <w:rsid w:val="006E1CC8"/>
    <w:rsid w:val="007C14BF"/>
    <w:rsid w:val="009E77D4"/>
    <w:rsid w:val="009F2F48"/>
    <w:rsid w:val="00AD4A5A"/>
    <w:rsid w:val="00BC4B40"/>
    <w:rsid w:val="00C30791"/>
    <w:rsid w:val="00DA25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5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D7C1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D7C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5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D7C1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D7C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ase.garant.ru/409186210/45e75dd1d5b43df0682b03b09707561b/" TargetMode="External"/><Relationship Id="rId21" Type="http://schemas.openxmlformats.org/officeDocument/2006/relationships/hyperlink" Target="https://base.garant.ru/70291678/cd682b5c8174ce6b0d53c886097eeaf0/" TargetMode="External"/><Relationship Id="rId42" Type="http://schemas.openxmlformats.org/officeDocument/2006/relationships/hyperlink" Target="https://base.garant.ru/70291678/cd682b5c8174ce6b0d53c886097eeaf0/" TargetMode="External"/><Relationship Id="rId47" Type="http://schemas.openxmlformats.org/officeDocument/2006/relationships/hyperlink" Target="https://base.garant.ru/70291678/cd682b5c8174ce6b0d53c886097eeaf0/" TargetMode="External"/><Relationship Id="rId63" Type="http://schemas.openxmlformats.org/officeDocument/2006/relationships/hyperlink" Target="https://base.garant.ru/70291678/cd682b5c8174ce6b0d53c886097eeaf0/" TargetMode="External"/><Relationship Id="rId68" Type="http://schemas.openxmlformats.org/officeDocument/2006/relationships/hyperlink" Target="https://base.garant.ru/10105879/316aaa23ef57431b37307b9a188b2b89/" TargetMode="External"/><Relationship Id="rId2" Type="http://schemas.openxmlformats.org/officeDocument/2006/relationships/styles" Target="styles.xml"/><Relationship Id="rId16" Type="http://schemas.openxmlformats.org/officeDocument/2006/relationships/hyperlink" Target="https://base.garant.ru/70291678/cd682b5c8174ce6b0d53c886097eeaf0/" TargetMode="External"/><Relationship Id="rId29" Type="http://schemas.openxmlformats.org/officeDocument/2006/relationships/hyperlink" Target="https://base.garant.ru/70291678/cd682b5c8174ce6b0d53c886097eeaf0/" TargetMode="External"/><Relationship Id="rId11" Type="http://schemas.openxmlformats.org/officeDocument/2006/relationships/hyperlink" Target="https://base.garant.ru/12112509/1cafb24d049dcd1e7707a22d98e9858f/" TargetMode="External"/><Relationship Id="rId24" Type="http://schemas.openxmlformats.org/officeDocument/2006/relationships/hyperlink" Target="https://base.garant.ru/70291678/cd682b5c8174ce6b0d53c886097eeaf0/" TargetMode="External"/><Relationship Id="rId32" Type="http://schemas.openxmlformats.org/officeDocument/2006/relationships/hyperlink" Target="https://base.garant.ru/409186210/45e75dd1d5b43df0682b03b09707561b/" TargetMode="External"/><Relationship Id="rId37" Type="http://schemas.openxmlformats.org/officeDocument/2006/relationships/hyperlink" Target="https://base.garant.ru/70291678/cd682b5c8174ce6b0d53c886097eeaf0/" TargetMode="External"/><Relationship Id="rId40" Type="http://schemas.openxmlformats.org/officeDocument/2006/relationships/hyperlink" Target="https://base.garant.ru/70291678/cd682b5c8174ce6b0d53c886097eeaf0/" TargetMode="External"/><Relationship Id="rId45" Type="http://schemas.openxmlformats.org/officeDocument/2006/relationships/hyperlink" Target="https://base.garant.ru/70291678/cd682b5c8174ce6b0d53c886097eeaf0/" TargetMode="External"/><Relationship Id="rId53" Type="http://schemas.openxmlformats.org/officeDocument/2006/relationships/hyperlink" Target="https://base.garant.ru/70291678/cd682b5c8174ce6b0d53c886097eeaf0/" TargetMode="External"/><Relationship Id="rId58" Type="http://schemas.openxmlformats.org/officeDocument/2006/relationships/hyperlink" Target="https://base.garant.ru/409186210/45e75dd1d5b43df0682b03b09707561b/" TargetMode="External"/><Relationship Id="rId66" Type="http://schemas.openxmlformats.org/officeDocument/2006/relationships/hyperlink" Target="https://base.garant.ru/70291678/cd682b5c8174ce6b0d53c886097eeaf0/" TargetMode="External"/><Relationship Id="rId74" Type="http://schemas.openxmlformats.org/officeDocument/2006/relationships/hyperlink" Target="https://base.garant.ru/70291678/" TargetMode="External"/><Relationship Id="rId5" Type="http://schemas.openxmlformats.org/officeDocument/2006/relationships/webSettings" Target="webSettings.xml"/><Relationship Id="rId61" Type="http://schemas.openxmlformats.org/officeDocument/2006/relationships/hyperlink" Target="https://base.garant.ru/70291678/" TargetMode="External"/><Relationship Id="rId19" Type="http://schemas.openxmlformats.org/officeDocument/2006/relationships/hyperlink" Target="https://base.garant.ru/409186210/" TargetMode="External"/><Relationship Id="rId14" Type="http://schemas.openxmlformats.org/officeDocument/2006/relationships/hyperlink" Target="https://base.garant.ru/12125268/ee9753586947f35135b65aed7a30547c/" TargetMode="External"/><Relationship Id="rId22" Type="http://schemas.openxmlformats.org/officeDocument/2006/relationships/hyperlink" Target="https://base.garant.ru/70291678/cd682b5c8174ce6b0d53c886097eeaf0/" TargetMode="External"/><Relationship Id="rId27" Type="http://schemas.openxmlformats.org/officeDocument/2006/relationships/hyperlink" Target="https://base.garant.ru/10105879/b3975f01ce8b0eb0c9b11526d9b4c7bf/" TargetMode="External"/><Relationship Id="rId30" Type="http://schemas.openxmlformats.org/officeDocument/2006/relationships/hyperlink" Target="https://base.garant.ru/70291678/cd682b5c8174ce6b0d53c886097eeaf0/" TargetMode="External"/><Relationship Id="rId35" Type="http://schemas.openxmlformats.org/officeDocument/2006/relationships/hyperlink" Target="https://base.garant.ru/70291678/cd682b5c8174ce6b0d53c886097eeaf0/" TargetMode="External"/><Relationship Id="rId43" Type="http://schemas.openxmlformats.org/officeDocument/2006/relationships/hyperlink" Target="https://base.garant.ru/70291678/cd682b5c8174ce6b0d53c886097eeaf0/" TargetMode="External"/><Relationship Id="rId48" Type="http://schemas.openxmlformats.org/officeDocument/2006/relationships/hyperlink" Target="https://base.garant.ru/409186210/45e75dd1d5b43df0682b03b09707561b/" TargetMode="External"/><Relationship Id="rId56" Type="http://schemas.openxmlformats.org/officeDocument/2006/relationships/hyperlink" Target="https://base.garant.ru/70291678/cd682b5c8174ce6b0d53c886097eeaf0/" TargetMode="External"/><Relationship Id="rId64" Type="http://schemas.openxmlformats.org/officeDocument/2006/relationships/hyperlink" Target="https://base.garant.ru/70291678/cd682b5c8174ce6b0d53c886097eeaf0/" TargetMode="External"/><Relationship Id="rId69" Type="http://schemas.openxmlformats.org/officeDocument/2006/relationships/hyperlink" Target="https://base.garant.ru/10105879/316aaa23ef57431b37307b9a188b2b89/" TargetMode="External"/><Relationship Id="rId8" Type="http://schemas.openxmlformats.org/officeDocument/2006/relationships/hyperlink" Target="https://base.garant.ru/409186210/45e75dd1d5b43df0682b03b09707561b/" TargetMode="External"/><Relationship Id="rId51" Type="http://schemas.openxmlformats.org/officeDocument/2006/relationships/hyperlink" Target="https://base.garant.ru/70291678/cd682b5c8174ce6b0d53c886097eeaf0/" TargetMode="External"/><Relationship Id="rId72" Type="http://schemas.openxmlformats.org/officeDocument/2006/relationships/hyperlink" Target="https://base.garant.ru/70291678/" TargetMode="External"/><Relationship Id="rId3" Type="http://schemas.microsoft.com/office/2007/relationships/stylesWithEffects" Target="stylesWithEffects.xml"/><Relationship Id="rId12" Type="http://schemas.openxmlformats.org/officeDocument/2006/relationships/hyperlink" Target="https://base.garant.ru/409186210/45e75dd1d5b43df0682b03b09707561b/" TargetMode="External"/><Relationship Id="rId17" Type="http://schemas.openxmlformats.org/officeDocument/2006/relationships/hyperlink" Target="https://base.garant.ru/70291678/cd682b5c8174ce6b0d53c886097eeaf0/" TargetMode="External"/><Relationship Id="rId25" Type="http://schemas.openxmlformats.org/officeDocument/2006/relationships/hyperlink" Target="https://base.garant.ru/70291678/cd682b5c8174ce6b0d53c886097eeaf0/" TargetMode="External"/><Relationship Id="rId33" Type="http://schemas.openxmlformats.org/officeDocument/2006/relationships/hyperlink" Target="https://base.garant.ru/70291678/cd682b5c8174ce6b0d53c886097eeaf0/" TargetMode="External"/><Relationship Id="rId38" Type="http://schemas.openxmlformats.org/officeDocument/2006/relationships/hyperlink" Target="https://base.garant.ru/70291678/cd682b5c8174ce6b0d53c886097eeaf0/" TargetMode="External"/><Relationship Id="rId46" Type="http://schemas.openxmlformats.org/officeDocument/2006/relationships/hyperlink" Target="https://base.garant.ru/409186210/45e75dd1d5b43df0682b03b09707561b/" TargetMode="External"/><Relationship Id="rId59" Type="http://schemas.openxmlformats.org/officeDocument/2006/relationships/hyperlink" Target="https://base.garant.ru/70291678/cd682b5c8174ce6b0d53c886097eeaf0/" TargetMode="External"/><Relationship Id="rId67" Type="http://schemas.openxmlformats.org/officeDocument/2006/relationships/hyperlink" Target="https://base.garant.ru/70291678/cd682b5c8174ce6b0d53c886097eeaf0/" TargetMode="External"/><Relationship Id="rId20" Type="http://schemas.openxmlformats.org/officeDocument/2006/relationships/hyperlink" Target="https://base.garant.ru/409186210/" TargetMode="External"/><Relationship Id="rId41" Type="http://schemas.openxmlformats.org/officeDocument/2006/relationships/hyperlink" Target="https://base.garant.ru/70291678/cd682b5c8174ce6b0d53c886097eeaf0/" TargetMode="External"/><Relationship Id="rId54" Type="http://schemas.openxmlformats.org/officeDocument/2006/relationships/hyperlink" Target="https://base.garant.ru/70291678/cd682b5c8174ce6b0d53c886097eeaf0/" TargetMode="External"/><Relationship Id="rId62" Type="http://schemas.openxmlformats.org/officeDocument/2006/relationships/hyperlink" Target="https://base.garant.ru/70291678/cd682b5c8174ce6b0d53c886097eeaf0/" TargetMode="External"/><Relationship Id="rId70" Type="http://schemas.openxmlformats.org/officeDocument/2006/relationships/hyperlink" Target="https://base.garant.ru/71598866/"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base.garant.ru/10105879/316aaa23ef57431b37307b9a188b2b89/" TargetMode="External"/><Relationship Id="rId15" Type="http://schemas.openxmlformats.org/officeDocument/2006/relationships/hyperlink" Target="https://base.garant.ru/70291678/cd682b5c8174ce6b0d53c886097eeaf0/" TargetMode="External"/><Relationship Id="rId23" Type="http://schemas.openxmlformats.org/officeDocument/2006/relationships/hyperlink" Target="https://base.garant.ru/70291678/cd682b5c8174ce6b0d53c886097eeaf0/" TargetMode="External"/><Relationship Id="rId28" Type="http://schemas.openxmlformats.org/officeDocument/2006/relationships/hyperlink" Target="https://base.garant.ru/10105879/b3975f01ce8b0eb0c9b11526d9b4c7bf/" TargetMode="External"/><Relationship Id="rId36" Type="http://schemas.openxmlformats.org/officeDocument/2006/relationships/hyperlink" Target="https://base.garant.ru/70291678/cd682b5c8174ce6b0d53c886097eeaf0/" TargetMode="External"/><Relationship Id="rId49" Type="http://schemas.openxmlformats.org/officeDocument/2006/relationships/hyperlink" Target="https://base.garant.ru/70291678/cd682b5c8174ce6b0d53c886097eeaf0/" TargetMode="External"/><Relationship Id="rId57" Type="http://schemas.openxmlformats.org/officeDocument/2006/relationships/hyperlink" Target="https://base.garant.ru/70291678/cd682b5c8174ce6b0d53c886097eeaf0/" TargetMode="External"/><Relationship Id="rId10" Type="http://schemas.openxmlformats.org/officeDocument/2006/relationships/hyperlink" Target="https://base.garant.ru/70291678/cd682b5c8174ce6b0d53c886097eeaf0/" TargetMode="External"/><Relationship Id="rId31" Type="http://schemas.openxmlformats.org/officeDocument/2006/relationships/hyperlink" Target="https://base.garant.ru/70291678/cd682b5c8174ce6b0d53c886097eeaf0/" TargetMode="External"/><Relationship Id="rId44" Type="http://schemas.openxmlformats.org/officeDocument/2006/relationships/hyperlink" Target="https://base.garant.ru/70291678/cd682b5c8174ce6b0d53c886097eeaf0/" TargetMode="External"/><Relationship Id="rId52" Type="http://schemas.openxmlformats.org/officeDocument/2006/relationships/hyperlink" Target="https://base.garant.ru/70291678/cd682b5c8174ce6b0d53c886097eeaf0/" TargetMode="External"/><Relationship Id="rId60" Type="http://schemas.openxmlformats.org/officeDocument/2006/relationships/hyperlink" Target="https://base.garant.ru/70291678/cd682b5c8174ce6b0d53c886097eeaf0/" TargetMode="External"/><Relationship Id="rId65" Type="http://schemas.openxmlformats.org/officeDocument/2006/relationships/hyperlink" Target="https://base.garant.ru/70291678/cd682b5c8174ce6b0d53c886097eeaf0/" TargetMode="External"/><Relationship Id="rId73" Type="http://schemas.openxmlformats.org/officeDocument/2006/relationships/hyperlink" Target="https://base.garant.ru/70291678/cd682b5c8174ce6b0d53c886097eeaf0/" TargetMode="External"/><Relationship Id="rId4" Type="http://schemas.openxmlformats.org/officeDocument/2006/relationships/settings" Target="settings.xml"/><Relationship Id="rId9" Type="http://schemas.openxmlformats.org/officeDocument/2006/relationships/hyperlink" Target="https://base.garant.ru/12123862/8b7b3c1c76e91f88d33c08b3736aa67a/" TargetMode="External"/><Relationship Id="rId13" Type="http://schemas.openxmlformats.org/officeDocument/2006/relationships/hyperlink" Target="https://base.garant.ru/70291678/cd682b5c8174ce6b0d53c886097eeaf0/" TargetMode="External"/><Relationship Id="rId18" Type="http://schemas.openxmlformats.org/officeDocument/2006/relationships/hyperlink" Target="https://base.garant.ru/70291678/cd682b5c8174ce6b0d53c886097eeaf0/" TargetMode="External"/><Relationship Id="rId39" Type="http://schemas.openxmlformats.org/officeDocument/2006/relationships/hyperlink" Target="https://base.garant.ru/70291678/cd682b5c8174ce6b0d53c886097eeaf0/" TargetMode="External"/><Relationship Id="rId34" Type="http://schemas.openxmlformats.org/officeDocument/2006/relationships/hyperlink" Target="https://base.garant.ru/70291678/cd682b5c8174ce6b0d53c886097eeaf0/" TargetMode="External"/><Relationship Id="rId50" Type="http://schemas.openxmlformats.org/officeDocument/2006/relationships/hyperlink" Target="https://base.garant.ru/409186210/45e75dd1d5b43df0682b03b09707561b/" TargetMode="External"/><Relationship Id="rId55" Type="http://schemas.openxmlformats.org/officeDocument/2006/relationships/hyperlink" Target="https://base.garant.ru/70291678/cd682b5c8174ce6b0d53c886097eeaf0/" TargetMode="External"/><Relationship Id="rId76" Type="http://schemas.openxmlformats.org/officeDocument/2006/relationships/theme" Target="theme/theme1.xml"/><Relationship Id="rId7" Type="http://schemas.openxmlformats.org/officeDocument/2006/relationships/hyperlink" Target="https://base.garant.ru/10105879/316aaa23ef57431b37307b9a188b2b89/" TargetMode="External"/><Relationship Id="rId71" Type="http://schemas.openxmlformats.org/officeDocument/2006/relationships/hyperlink" Target="https://base.garant.ru/70291678/cd682b5c8174ce6b0d53c886097eeaf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8A0E64-C2C5-4A21-B8EC-E071A3BC2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20</Pages>
  <Words>7615</Words>
  <Characters>43412</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2024-11-15T06:37:00Z</cp:lastPrinted>
  <dcterms:created xsi:type="dcterms:W3CDTF">2024-11-13T09:54:00Z</dcterms:created>
  <dcterms:modified xsi:type="dcterms:W3CDTF">2024-11-19T14:04:00Z</dcterms:modified>
</cp:coreProperties>
</file>